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C44F8" w14:textId="0F94A3B0" w:rsidR="00FA1BEE" w:rsidRPr="0047067B" w:rsidRDefault="00FA1BEE">
      <w:pPr>
        <w:spacing w:before="8" w:after="0" w:line="180" w:lineRule="exact"/>
        <w:rPr>
          <w:lang w:val="en-GB"/>
        </w:rPr>
      </w:pPr>
    </w:p>
    <w:p w14:paraId="0F4E9339" w14:textId="73E4DD84" w:rsidR="00FA1BEE" w:rsidRPr="0047067B" w:rsidRDefault="00FA1BEE">
      <w:pPr>
        <w:spacing w:after="0" w:line="200" w:lineRule="exact"/>
        <w:rPr>
          <w:lang w:val="en-GB"/>
        </w:rPr>
      </w:pPr>
    </w:p>
    <w:p w14:paraId="4BF8BC1A" w14:textId="098D9E22" w:rsidR="00FA1BEE" w:rsidRPr="0047067B" w:rsidRDefault="00FA1BEE">
      <w:pPr>
        <w:spacing w:after="0" w:line="200" w:lineRule="exact"/>
        <w:rPr>
          <w:lang w:val="en-GB"/>
        </w:rPr>
      </w:pPr>
    </w:p>
    <w:p w14:paraId="4E0F6D88" w14:textId="608D7BCB" w:rsidR="00420592" w:rsidRPr="0047067B" w:rsidRDefault="00420592">
      <w:pPr>
        <w:spacing w:after="0" w:line="200" w:lineRule="exact"/>
        <w:rPr>
          <w:lang w:val="en-GB"/>
        </w:rPr>
      </w:pPr>
    </w:p>
    <w:p w14:paraId="23FA6921" w14:textId="0094BBE1" w:rsidR="00585B8F" w:rsidRPr="0047067B" w:rsidRDefault="00585B8F" w:rsidP="00585B8F">
      <w:pPr>
        <w:jc w:val="right"/>
        <w:rPr>
          <w:rFonts w:cs="Arial"/>
          <w:b/>
          <w:sz w:val="28"/>
          <w:szCs w:val="28"/>
          <w:lang w:val="en-GB"/>
        </w:rPr>
      </w:pPr>
    </w:p>
    <w:p w14:paraId="791D6702" w14:textId="3955B6A6" w:rsidR="00FA1BEE" w:rsidRPr="0047067B" w:rsidRDefault="00FA1BEE">
      <w:pPr>
        <w:spacing w:before="1" w:after="0" w:line="170" w:lineRule="exact"/>
        <w:rPr>
          <w:rFonts w:cs="Arial"/>
          <w:lang w:val="en-GB"/>
        </w:rPr>
      </w:pPr>
    </w:p>
    <w:p w14:paraId="7805B11B" w14:textId="77777777" w:rsidR="00FA1BEE" w:rsidRPr="0047067B" w:rsidRDefault="00FA1BEE">
      <w:pPr>
        <w:spacing w:after="0" w:line="200" w:lineRule="exact"/>
        <w:rPr>
          <w:rFonts w:cs="Arial"/>
          <w:lang w:val="en-GB"/>
        </w:rPr>
      </w:pPr>
    </w:p>
    <w:p w14:paraId="0D6862E8" w14:textId="77777777" w:rsidR="00FA1BEE" w:rsidRPr="0047067B" w:rsidRDefault="00FA1BEE">
      <w:pPr>
        <w:spacing w:after="0" w:line="200" w:lineRule="exact"/>
        <w:rPr>
          <w:rFonts w:cs="Arial"/>
          <w:lang w:val="en-GB"/>
        </w:rPr>
      </w:pPr>
    </w:p>
    <w:p w14:paraId="78A708C3" w14:textId="77777777" w:rsidR="00FA1BEE" w:rsidRPr="0047067B" w:rsidRDefault="00FA1BEE">
      <w:pPr>
        <w:spacing w:after="0" w:line="200" w:lineRule="exact"/>
        <w:rPr>
          <w:rFonts w:cs="Arial"/>
          <w:lang w:val="en-GB"/>
        </w:rPr>
      </w:pPr>
    </w:p>
    <w:p w14:paraId="3B0820AB" w14:textId="77777777" w:rsidR="00FA1BEE" w:rsidRPr="0047067B" w:rsidRDefault="00FA1BEE">
      <w:pPr>
        <w:spacing w:after="0" w:line="200" w:lineRule="exact"/>
        <w:rPr>
          <w:rFonts w:cs="Arial"/>
          <w:lang w:val="en-GB"/>
        </w:rPr>
      </w:pPr>
    </w:p>
    <w:p w14:paraId="66764BCC" w14:textId="77777777" w:rsidR="00FA1BEE" w:rsidRPr="0047067B" w:rsidRDefault="00FA1BEE">
      <w:pPr>
        <w:spacing w:after="0" w:line="200" w:lineRule="exact"/>
        <w:rPr>
          <w:rFonts w:cs="Arial"/>
          <w:lang w:val="en-GB"/>
        </w:rPr>
      </w:pPr>
    </w:p>
    <w:p w14:paraId="459F4E99" w14:textId="50A7E20E" w:rsidR="00FA1BEE" w:rsidRPr="0047067B" w:rsidRDefault="0077254F" w:rsidP="00926ABF">
      <w:pPr>
        <w:spacing w:after="0" w:line="796" w:lineRule="exact"/>
        <w:ind w:left="4211" w:right="-20"/>
        <w:jc w:val="left"/>
        <w:rPr>
          <w:lang w:val="en-GB"/>
        </w:rPr>
        <w:sectPr w:rsidR="00FA1BEE" w:rsidRPr="0047067B" w:rsidSect="000B5B80">
          <w:headerReference w:type="default" r:id="rId11"/>
          <w:headerReference w:type="first" r:id="rId12"/>
          <w:type w:val="continuous"/>
          <w:pgSz w:w="11920" w:h="16840"/>
          <w:pgMar w:top="1560" w:right="440" w:bottom="280" w:left="1160" w:header="720" w:footer="720" w:gutter="0"/>
          <w:cols w:space="720"/>
          <w:titlePg/>
          <w:docGrid w:linePitch="272"/>
        </w:sectPr>
      </w:pPr>
      <w:r w:rsidRPr="0047067B">
        <w:rPr>
          <w:b/>
          <w:noProof/>
          <w:sz w:val="40"/>
          <w:szCs w:val="40"/>
          <w:lang w:val="en-GB" w:eastAsia="en-GB"/>
        </w:rPr>
        <mc:AlternateContent>
          <mc:Choice Requires="wpg">
            <w:drawing>
              <wp:anchor distT="0" distB="0" distL="114300" distR="114300" simplePos="0" relativeHeight="251658240" behindDoc="1" locked="0" layoutInCell="1" allowOverlap="1" wp14:anchorId="0167D115" wp14:editId="06CCC3A3">
                <wp:simplePos x="0" y="0"/>
                <wp:positionH relativeFrom="page">
                  <wp:posOffset>3282315</wp:posOffset>
                </wp:positionH>
                <wp:positionV relativeFrom="paragraph">
                  <wp:posOffset>-329565</wp:posOffset>
                </wp:positionV>
                <wp:extent cx="3937000" cy="1270"/>
                <wp:effectExtent l="15240" t="13335" r="10160" b="139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1270"/>
                          <a:chOff x="5169" y="-519"/>
                          <a:chExt cx="6200" cy="2"/>
                        </a:xfrm>
                      </wpg:grpSpPr>
                      <wps:wsp>
                        <wps:cNvPr id="37" name="Freeform 31"/>
                        <wps:cNvSpPr>
                          <a:spLocks/>
                        </wps:cNvSpPr>
                        <wps:spPr bwMode="auto">
                          <a:xfrm>
                            <a:off x="5169" y="-519"/>
                            <a:ext cx="6200" cy="2"/>
                          </a:xfrm>
                          <a:custGeom>
                            <a:avLst/>
                            <a:gdLst>
                              <a:gd name="T0" fmla="+- 0 5169 5169"/>
                              <a:gd name="T1" fmla="*/ T0 w 6200"/>
                              <a:gd name="T2" fmla="+- 0 11369 5169"/>
                              <a:gd name="T3" fmla="*/ T2 w 6200"/>
                            </a:gdLst>
                            <a:ahLst/>
                            <a:cxnLst>
                              <a:cxn ang="0">
                                <a:pos x="T1" y="0"/>
                              </a:cxn>
                              <a:cxn ang="0">
                                <a:pos x="T3" y="0"/>
                              </a:cxn>
                            </a:cxnLst>
                            <a:rect l="0" t="0" r="r" b="b"/>
                            <a:pathLst>
                              <a:path w="6200">
                                <a:moveTo>
                                  <a:pt x="0" y="0"/>
                                </a:moveTo>
                                <a:lnTo>
                                  <a:pt x="62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4D46B" id="Group 36" o:spid="_x0000_s1026" style="position:absolute;margin-left:258.45pt;margin-top:-25.95pt;width:310pt;height:.1pt;z-index:-251658240;mso-position-horizontal-relative:page" coordorigin="5169,-519" coordsize="6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">
                <v:shape id="Freeform 31" o:spid="_x0000_s1027" style="position:absolute;left:5169;top:-519;width:6200;height:2;visibility:visible;mso-wrap-style:square;v-text-anchor:top" coordsize="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" path="m,l6200,e" filled="f" strokeweight="1.5pt">
                  <v:path arrowok="t" o:connecttype="custom" o:connectlocs="0,0;6200,0" o:connectangles="0,0"/>
                </v:shape>
                <w10:wrap anchorx="page"/>
              </v:group>
            </w:pict>
          </mc:Fallback>
        </mc:AlternateContent>
      </w:r>
      <w:r w:rsidR="00CC643B" w:rsidRPr="00B2783C">
        <w:rPr>
          <w:rFonts w:eastAsia="Arial" w:cs="Arial"/>
          <w:b/>
          <w:spacing w:val="-1"/>
          <w:sz w:val="40"/>
          <w:szCs w:val="40"/>
          <w:lang w:val="en-GB"/>
        </w:rPr>
        <w:t>Pro</w:t>
      </w:r>
      <w:r w:rsidR="007B6103">
        <w:rPr>
          <w:rFonts w:eastAsia="Arial" w:cs="Arial"/>
          <w:b/>
          <w:spacing w:val="-1"/>
          <w:sz w:val="40"/>
          <w:szCs w:val="40"/>
          <w:lang w:val="en-GB"/>
        </w:rPr>
        <w:t>posal for a</w:t>
      </w:r>
      <w:r w:rsidR="00CC643B" w:rsidRPr="00B2783C">
        <w:rPr>
          <w:b/>
          <w:sz w:val="40"/>
          <w:szCs w:val="40"/>
          <w:lang w:val="en-GB"/>
        </w:rPr>
        <w:t xml:space="preserve"> </w:t>
      </w:r>
      <w:sdt>
        <w:sdtPr>
          <w:rPr>
            <w:b/>
            <w:sz w:val="40"/>
            <w:szCs w:val="40"/>
            <w:lang w:val="en-GB"/>
          </w:rPr>
          <w:alias w:val="Organisation"/>
          <w:tag w:val="Organisation"/>
          <w:id w:val="1348590635"/>
          <w:lock w:val="sdtLocked"/>
          <w:placeholder>
            <w:docPart w:val="D1DE27AA11BA41F9A4CB38E34C1382C8"/>
          </w:placeholder>
          <w15:color w:val="FF0000"/>
          <w:dropDownList>
            <w:listItem w:displayText="CEN" w:value="CEN"/>
            <w:listItem w:displayText="CENELEC" w:value="CENELEC"/>
            <w:listItem w:displayText="CEN-CENELEC" w:value="CEN-CENELEC"/>
          </w:dropDownList>
        </w:sdtPr>
        <w:sdtContent>
          <w:r w:rsidR="00B36922">
            <w:rPr>
              <w:b/>
              <w:sz w:val="40"/>
              <w:szCs w:val="40"/>
              <w:lang w:val="en-GB"/>
            </w:rPr>
            <w:t>CEN</w:t>
          </w:r>
        </w:sdtContent>
      </w:sdt>
      <w:r w:rsidR="00F01B40" w:rsidRPr="0047067B">
        <w:rPr>
          <w:rFonts w:eastAsia="Arial" w:cs="Arial"/>
          <w:b/>
          <w:spacing w:val="-1"/>
          <w:sz w:val="40"/>
          <w:szCs w:val="40"/>
          <w:lang w:val="en-GB"/>
        </w:rPr>
        <w:t xml:space="preserve"> </w:t>
      </w:r>
      <w:r w:rsidR="00585B8F" w:rsidRPr="0047067B">
        <w:rPr>
          <w:rFonts w:eastAsia="Arial" w:cs="Arial"/>
          <w:b/>
          <w:sz w:val="40"/>
          <w:szCs w:val="40"/>
          <w:lang w:val="en-GB"/>
        </w:rPr>
        <w:t xml:space="preserve">Workshop </w:t>
      </w:r>
      <w:r w:rsidR="00585B8F" w:rsidRPr="00977902">
        <w:rPr>
          <w:rFonts w:eastAsia="Arial" w:cs="Arial"/>
          <w:b/>
          <w:sz w:val="40"/>
          <w:szCs w:val="40"/>
          <w:lang w:val="en-GB"/>
        </w:rPr>
        <w:t xml:space="preserve">on </w:t>
      </w:r>
      <w:r w:rsidR="00F01B40" w:rsidRPr="00977902">
        <w:rPr>
          <w:rFonts w:eastAsia="Arial" w:cs="Arial"/>
          <w:b/>
          <w:sz w:val="40"/>
          <w:szCs w:val="40"/>
          <w:lang w:val="en-GB"/>
        </w:rPr>
        <w:t>"</w:t>
      </w:r>
      <w:r w:rsidR="004A6706" w:rsidRPr="00977902">
        <w:rPr>
          <w:rFonts w:eastAsia="Arial" w:cs="Arial"/>
          <w:b/>
          <w:sz w:val="40"/>
          <w:szCs w:val="40"/>
          <w:lang w:val="en-GB"/>
        </w:rPr>
        <w:t xml:space="preserve">Good practice recommendations for a common EU methodology </w:t>
      </w:r>
      <w:r w:rsidR="009022A6" w:rsidRPr="00977902">
        <w:rPr>
          <w:rFonts w:eastAsia="Arial" w:cs="Arial"/>
          <w:b/>
          <w:sz w:val="40"/>
          <w:szCs w:val="40"/>
          <w:lang w:val="en-GB"/>
        </w:rPr>
        <w:t xml:space="preserve">for </w:t>
      </w:r>
      <w:r w:rsidR="009971FD" w:rsidRPr="00977902">
        <w:rPr>
          <w:rFonts w:eastAsia="Arial" w:cs="Arial"/>
          <w:b/>
          <w:sz w:val="40"/>
          <w:szCs w:val="40"/>
          <w:lang w:val="en-US"/>
        </w:rPr>
        <w:t xml:space="preserve">the </w:t>
      </w:r>
      <w:r w:rsidR="000D454B" w:rsidRPr="00977902">
        <w:rPr>
          <w:rFonts w:eastAsia="Arial" w:cs="Arial"/>
          <w:b/>
          <w:sz w:val="40"/>
          <w:szCs w:val="40"/>
          <w:lang w:val="en-GB"/>
        </w:rPr>
        <w:t>valuation of</w:t>
      </w:r>
      <w:r w:rsidR="009022A6" w:rsidRPr="00977902">
        <w:rPr>
          <w:rFonts w:eastAsia="Arial" w:cs="Arial"/>
          <w:b/>
          <w:sz w:val="40"/>
          <w:szCs w:val="40"/>
          <w:lang w:val="en-US"/>
        </w:rPr>
        <w:t xml:space="preserve"> ecosystem benefits</w:t>
      </w:r>
      <w:r w:rsidR="000D454B" w:rsidRPr="00977902">
        <w:rPr>
          <w:rFonts w:eastAsia="Arial" w:cs="Arial"/>
          <w:b/>
          <w:sz w:val="40"/>
          <w:szCs w:val="40"/>
          <w:lang w:val="en-US"/>
        </w:rPr>
        <w:t xml:space="preserve"> (</w:t>
      </w:r>
      <w:r w:rsidR="009971FD" w:rsidRPr="00977902">
        <w:rPr>
          <w:rFonts w:eastAsia="Arial" w:cs="Arial"/>
          <w:b/>
          <w:sz w:val="40"/>
          <w:szCs w:val="40"/>
          <w:lang w:val="en-US"/>
        </w:rPr>
        <w:t>monetary and non-monetary)</w:t>
      </w:r>
      <w:r w:rsidR="00F01B40" w:rsidRPr="00977902">
        <w:rPr>
          <w:rFonts w:eastAsia="Arial" w:cs="Arial"/>
          <w:b/>
          <w:sz w:val="40"/>
          <w:szCs w:val="40"/>
          <w:lang w:val="en-GB"/>
        </w:rPr>
        <w:t>"</w:t>
      </w:r>
    </w:p>
    <w:sdt>
      <w:sdtPr>
        <w:rPr>
          <w:lang w:val="en-GB"/>
        </w:rPr>
        <w:id w:val="-1161225137"/>
        <w:lock w:val="contentLocked"/>
        <w:placeholder>
          <w:docPart w:val="76170760F1F34F48A342D163F3E481D9"/>
        </w:placeholder>
        <w:group/>
      </w:sdtPr>
      <w:sdtEndPr>
        <w:rPr>
          <w:rFonts w:eastAsia="Times New Roman"/>
        </w:rPr>
      </w:sdtEndPr>
      <w:sdtContent>
        <w:p w14:paraId="5B1E3F76" w14:textId="576E000E" w:rsidR="00951D6E" w:rsidRPr="009012EC" w:rsidRDefault="009012EC" w:rsidP="009012EC">
          <w:pPr>
            <w:spacing w:after="0" w:line="240" w:lineRule="auto"/>
            <w:rPr>
              <w:rFonts w:cs="Arial"/>
              <w:b/>
              <w:bCs/>
              <w:sz w:val="28"/>
              <w:szCs w:val="32"/>
              <w:lang w:val="en-GB"/>
            </w:rPr>
          </w:pPr>
          <w:r w:rsidRPr="009012EC">
            <w:rPr>
              <w:b/>
              <w:sz w:val="28"/>
              <w:szCs w:val="32"/>
              <w:lang w:val="en-GB"/>
            </w:rPr>
            <w:t>1</w:t>
          </w:r>
          <w:r w:rsidRPr="009012EC">
            <w:rPr>
              <w:b/>
              <w:sz w:val="28"/>
              <w:szCs w:val="32"/>
              <w:lang w:val="en-GB"/>
            </w:rPr>
            <w:tab/>
          </w:r>
          <w:r w:rsidR="00951D6E" w:rsidRPr="009012EC">
            <w:rPr>
              <w:rFonts w:cs="Arial"/>
              <w:b/>
              <w:bCs/>
              <w:sz w:val="28"/>
              <w:szCs w:val="32"/>
              <w:lang w:val="en-GB"/>
            </w:rPr>
            <w:t>Proposal Form for</w:t>
          </w:r>
          <w:r w:rsidR="00F242A1" w:rsidRPr="009012EC">
            <w:rPr>
              <w:rFonts w:cs="Arial"/>
              <w:b/>
              <w:bCs/>
              <w:sz w:val="28"/>
              <w:szCs w:val="32"/>
              <w:lang w:val="en-GB"/>
            </w:rPr>
            <w:t xml:space="preserve"> the</w:t>
          </w:r>
          <w:r w:rsidR="00951D6E" w:rsidRPr="009012EC">
            <w:rPr>
              <w:rFonts w:cs="Arial"/>
              <w:b/>
              <w:bCs/>
              <w:sz w:val="28"/>
              <w:szCs w:val="32"/>
              <w:lang w:val="en-GB"/>
            </w:rPr>
            <w:t xml:space="preserve"> Workshop proposer</w:t>
          </w:r>
        </w:p>
        <w:p w14:paraId="052CA966" w14:textId="77777777" w:rsidR="009012EC" w:rsidRPr="009012EC" w:rsidRDefault="009012EC" w:rsidP="009012EC">
          <w:pPr>
            <w:pStyle w:val="Bildetekst"/>
            <w:rPr>
              <w:b w:val="0"/>
              <w:lang w:val="en-GB"/>
            </w:rPr>
          </w:pPr>
        </w:p>
        <w:p w14:paraId="5AAC4DC3" w14:textId="38E6B14D" w:rsidR="00F242A1" w:rsidRPr="00F242A1" w:rsidRDefault="00F242A1" w:rsidP="009012EC">
          <w:pPr>
            <w:pStyle w:val="Bildetekst"/>
            <w:rPr>
              <w:lang w:val="en-GB"/>
            </w:rPr>
          </w:pPr>
          <w:r w:rsidRPr="00F242A1">
            <w:rPr>
              <w:lang w:val="en-GB"/>
            </w:rPr>
            <w:t xml:space="preserve">Details of </w:t>
          </w:r>
          <w:r w:rsidRPr="00926ABF">
            <w:rPr>
              <w:lang w:val="en-GB"/>
            </w:rPr>
            <w:t>the Workshop proposer:</w:t>
          </w:r>
        </w:p>
        <w:sdt>
          <w:sdtPr>
            <w:rPr>
              <w:rFonts w:eastAsia="Times New Roman" w:cstheme="minorHAnsi"/>
              <w:lang w:val="en-GB"/>
            </w:rPr>
            <w:id w:val="-148745878"/>
            <w:placeholder>
              <w:docPart w:val="76170760F1F34F48A342D163F3E481D9"/>
            </w:placeholder>
          </w:sdtPr>
          <w:sdtContent>
            <w:p w14:paraId="49946ADF" w14:textId="4987C389" w:rsidR="00951D6E" w:rsidRPr="006E4983" w:rsidRDefault="00951D6E" w:rsidP="00951D6E">
              <w:pPr>
                <w:shd w:val="clear" w:color="auto" w:fill="F2F2F2" w:themeFill="background1" w:themeFillShade="F2"/>
                <w:spacing w:after="0" w:line="240" w:lineRule="auto"/>
                <w:rPr>
                  <w:rFonts w:eastAsia="Times New Roman" w:cstheme="minorHAnsi"/>
                  <w:lang w:val="en-GB"/>
                </w:rPr>
              </w:pPr>
              <w:r w:rsidRPr="006E4983">
                <w:rPr>
                  <w:rFonts w:eastAsia="Times New Roman" w:cstheme="minorHAnsi"/>
                  <w:lang w:val="en-GB"/>
                </w:rPr>
                <w:t>Name:</w:t>
              </w:r>
              <w:r w:rsidR="00B36922">
                <w:rPr>
                  <w:rFonts w:eastAsia="Times New Roman" w:cstheme="minorHAnsi"/>
                  <w:lang w:val="en-GB"/>
                </w:rPr>
                <w:t xml:space="preserve"> Charlotte Teresa Weber</w:t>
              </w:r>
            </w:p>
            <w:p w14:paraId="5DD4DA55" w14:textId="61F7F297" w:rsidR="00951D6E" w:rsidRPr="006E4983" w:rsidRDefault="000140DF" w:rsidP="00951D6E">
              <w:pPr>
                <w:shd w:val="clear" w:color="auto" w:fill="F2F2F2" w:themeFill="background1" w:themeFillShade="F2"/>
                <w:spacing w:after="0" w:line="240" w:lineRule="auto"/>
                <w:rPr>
                  <w:rFonts w:eastAsia="Times New Roman" w:cstheme="minorHAnsi"/>
                  <w:lang w:val="en-GB"/>
                </w:rPr>
              </w:pPr>
              <w:r w:rsidRPr="006E4983">
                <w:rPr>
                  <w:rFonts w:eastAsia="Times New Roman" w:cstheme="minorHAnsi"/>
                  <w:lang w:val="en-GB"/>
                </w:rPr>
                <w:t>Organiz</w:t>
              </w:r>
              <w:r w:rsidR="00951D6E" w:rsidRPr="006E4983">
                <w:rPr>
                  <w:rFonts w:eastAsia="Times New Roman" w:cstheme="minorHAnsi"/>
                  <w:lang w:val="en-GB"/>
                </w:rPr>
                <w:t>ation:</w:t>
              </w:r>
              <w:r w:rsidR="00312A85" w:rsidRPr="006E4983">
                <w:rPr>
                  <w:rFonts w:eastAsia="Times New Roman" w:cstheme="minorHAnsi"/>
                  <w:lang w:val="en-GB"/>
                </w:rPr>
                <w:t xml:space="preserve"> Akvaplan-niva</w:t>
              </w:r>
            </w:p>
            <w:p w14:paraId="49C8C93E" w14:textId="7C91B3CC" w:rsidR="00951D6E" w:rsidRPr="006E4983" w:rsidRDefault="00951D6E" w:rsidP="00951D6E">
              <w:pPr>
                <w:shd w:val="clear" w:color="auto" w:fill="F2F2F2" w:themeFill="background1" w:themeFillShade="F2"/>
                <w:spacing w:after="0" w:line="240" w:lineRule="auto"/>
                <w:rPr>
                  <w:rFonts w:eastAsia="Times New Roman" w:cstheme="minorHAnsi"/>
                  <w:lang w:val="en-GB"/>
                </w:rPr>
              </w:pPr>
              <w:r w:rsidRPr="006E4983">
                <w:rPr>
                  <w:rFonts w:eastAsia="Times New Roman" w:cstheme="minorHAnsi"/>
                  <w:lang w:val="en-GB"/>
                </w:rPr>
                <w:t>Postal address:</w:t>
              </w:r>
              <w:r w:rsidR="008C077C" w:rsidRPr="006E4983">
                <w:rPr>
                  <w:rFonts w:eastAsia="Times New Roman" w:cstheme="minorHAnsi"/>
                  <w:lang w:val="en-GB"/>
                </w:rPr>
                <w:t xml:space="preserve"> </w:t>
              </w:r>
              <w:r w:rsidR="009D4912" w:rsidRPr="006E4983">
                <w:rPr>
                  <w:rFonts w:eastAsia="Times New Roman" w:cstheme="minorHAnsi"/>
                  <w:lang w:val="en-GB"/>
                </w:rPr>
                <w:t>Hjalmar Johansens gate 14, 9007 Tromsø, Norway</w:t>
              </w:r>
            </w:p>
            <w:p w14:paraId="36DD2B9C" w14:textId="5906AFED" w:rsidR="00951D6E" w:rsidRPr="006E4983" w:rsidRDefault="00951D6E" w:rsidP="00951D6E">
              <w:pPr>
                <w:shd w:val="clear" w:color="auto" w:fill="F2F2F2" w:themeFill="background1" w:themeFillShade="F2"/>
                <w:spacing w:after="0" w:line="240" w:lineRule="auto"/>
                <w:rPr>
                  <w:rFonts w:eastAsia="Times New Roman" w:cstheme="minorHAnsi"/>
                  <w:lang w:val="en-GB"/>
                </w:rPr>
              </w:pPr>
              <w:r w:rsidRPr="006E4983">
                <w:rPr>
                  <w:rFonts w:eastAsia="Times New Roman" w:cstheme="minorHAnsi"/>
                  <w:lang w:val="en-GB"/>
                </w:rPr>
                <w:t>Email:</w:t>
              </w:r>
              <w:r w:rsidR="00620A0A" w:rsidRPr="006E4983">
                <w:rPr>
                  <w:rFonts w:eastAsia="Times New Roman" w:cstheme="minorHAnsi"/>
                  <w:lang w:val="en-GB"/>
                </w:rPr>
                <w:t xml:space="preserve"> </w:t>
              </w:r>
              <w:r w:rsidR="00FD3B5F">
                <w:rPr>
                  <w:rFonts w:eastAsia="Times New Roman" w:cstheme="minorHAnsi"/>
                  <w:lang w:val="en-GB"/>
                </w:rPr>
                <w:t>ctw</w:t>
              </w:r>
              <w:r w:rsidR="00620A0A" w:rsidRPr="006E4983">
                <w:rPr>
                  <w:rFonts w:eastAsia="Times New Roman" w:cstheme="minorHAnsi"/>
                  <w:lang w:val="en-GB"/>
                </w:rPr>
                <w:t>@akvaplan.niva.no</w:t>
              </w:r>
            </w:p>
            <w:p w14:paraId="5DDEE293" w14:textId="52941060" w:rsidR="00951D6E" w:rsidRPr="006E4983" w:rsidRDefault="00951D6E" w:rsidP="00951D6E">
              <w:pPr>
                <w:shd w:val="clear" w:color="auto" w:fill="F2F2F2" w:themeFill="background1" w:themeFillShade="F2"/>
                <w:spacing w:after="0" w:line="240" w:lineRule="auto"/>
                <w:rPr>
                  <w:rFonts w:eastAsia="Times New Roman" w:cstheme="minorHAnsi"/>
                  <w:lang w:val="en-GB"/>
                </w:rPr>
              </w:pPr>
              <w:r w:rsidRPr="006E4983">
                <w:rPr>
                  <w:rFonts w:eastAsia="Times New Roman" w:cstheme="minorHAnsi"/>
                  <w:lang w:val="en-GB"/>
                </w:rPr>
                <w:t>Phone:</w:t>
              </w:r>
              <w:r w:rsidR="00E55649" w:rsidRPr="006E4983">
                <w:t xml:space="preserve"> </w:t>
              </w:r>
              <w:r w:rsidR="00E55649" w:rsidRPr="006E4983">
                <w:rPr>
                  <w:rFonts w:eastAsia="Times New Roman" w:cstheme="minorHAnsi"/>
                  <w:lang w:val="en-GB"/>
                </w:rPr>
                <w:t>+47 77 75 03 00</w:t>
              </w:r>
            </w:p>
            <w:p w14:paraId="4AA7189D" w14:textId="768019FA" w:rsidR="00951D6E" w:rsidRPr="00C729E5" w:rsidRDefault="00951D6E" w:rsidP="00951D6E">
              <w:pPr>
                <w:shd w:val="clear" w:color="auto" w:fill="F2F2F2" w:themeFill="background1" w:themeFillShade="F2"/>
                <w:spacing w:after="0" w:line="240" w:lineRule="auto"/>
                <w:rPr>
                  <w:rFonts w:eastAsia="Times New Roman" w:cstheme="minorHAnsi"/>
                  <w:lang w:val="en-GB"/>
                </w:rPr>
              </w:pPr>
              <w:r w:rsidRPr="006E4983">
                <w:rPr>
                  <w:rFonts w:eastAsia="Times New Roman" w:cstheme="minorHAnsi"/>
                  <w:lang w:val="en-GB"/>
                </w:rPr>
                <w:t>Webpage:</w:t>
              </w:r>
              <w:r w:rsidR="00E55649" w:rsidRPr="006E4983">
                <w:rPr>
                  <w:rFonts w:eastAsia="Times New Roman" w:cstheme="minorHAnsi"/>
                  <w:lang w:val="en-GB"/>
                </w:rPr>
                <w:t xml:space="preserve"> akvaplan.no</w:t>
              </w:r>
            </w:p>
          </w:sdtContent>
        </w:sdt>
        <w:p w14:paraId="07681881" w14:textId="77777777" w:rsidR="00951D6E" w:rsidRPr="00926ABF" w:rsidRDefault="00951D6E" w:rsidP="00926ABF">
          <w:pPr>
            <w:spacing w:after="0" w:line="240" w:lineRule="auto"/>
            <w:rPr>
              <w:rFonts w:cs="Arial"/>
              <w:bCs/>
              <w:szCs w:val="24"/>
              <w:lang w:val="en-GB"/>
            </w:rPr>
          </w:pPr>
        </w:p>
        <w:p w14:paraId="3F80BBB2" w14:textId="7CA6EC31" w:rsidR="00951D6E" w:rsidRPr="00C729E5" w:rsidRDefault="00951D6E" w:rsidP="009012EC">
          <w:pPr>
            <w:pStyle w:val="Bildetekst"/>
            <w:rPr>
              <w:sz w:val="24"/>
              <w:lang w:val="en-GB"/>
            </w:rPr>
          </w:pPr>
          <w:r w:rsidRPr="00C729E5">
            <w:rPr>
              <w:lang w:val="en-GB"/>
            </w:rPr>
            <w:t>Already known partner</w:t>
          </w:r>
          <w:r w:rsidR="00926ABF">
            <w:rPr>
              <w:lang w:val="en-GB"/>
            </w:rPr>
            <w:t>s</w:t>
          </w:r>
          <w:r w:rsidRPr="00C729E5">
            <w:rPr>
              <w:lang w:val="en-GB"/>
            </w:rPr>
            <w:t>:</w:t>
          </w:r>
        </w:p>
        <w:sdt>
          <w:sdtPr>
            <w:rPr>
              <w:rFonts w:eastAsia="Times New Roman"/>
              <w:color w:val="000000" w:themeColor="text1"/>
              <w:lang w:val="en-GB"/>
            </w:rPr>
            <w:id w:val="1691028498"/>
            <w:placeholder>
              <w:docPart w:val="76170760F1F34F48A342D163F3E481D9"/>
            </w:placeholder>
          </w:sdtPr>
          <w:sdtEndPr>
            <w:rPr>
              <w:highlight w:val="yellow"/>
            </w:rPr>
          </w:sdtEndPr>
          <w:sdtContent>
            <w:p w14:paraId="2358F2CB" w14:textId="0C9706BC" w:rsidR="005E5567" w:rsidRDefault="00275D81" w:rsidP="00AA531D">
              <w:pPr>
                <w:pStyle w:val="Listeavsnitt"/>
                <w:numPr>
                  <w:ilvl w:val="0"/>
                  <w:numId w:val="33"/>
                </w:numPr>
                <w:shd w:val="clear" w:color="auto" w:fill="F2F2F2" w:themeFill="background1" w:themeFillShade="F2"/>
                <w:spacing w:after="0" w:line="240" w:lineRule="auto"/>
                <w:ind w:left="284" w:hanging="284"/>
                <w:jc w:val="left"/>
                <w:rPr>
                  <w:rFonts w:eastAsia="Times New Roman"/>
                  <w:color w:val="000000" w:themeColor="text1"/>
                  <w:lang w:val="en-GB"/>
                </w:rPr>
              </w:pPr>
              <w:r>
                <w:rPr>
                  <w:rFonts w:eastAsia="Times New Roman"/>
                  <w:color w:val="000000" w:themeColor="text1"/>
                  <w:lang w:val="en-GB"/>
                </w:rPr>
                <w:t xml:space="preserve">Charlotte Weber, </w:t>
              </w:r>
              <w:r w:rsidR="005E5567">
                <w:rPr>
                  <w:rFonts w:eastAsia="Times New Roman"/>
                  <w:color w:val="000000" w:themeColor="text1"/>
                  <w:lang w:val="en-GB"/>
                </w:rPr>
                <w:t>Akvaplan-niva</w:t>
              </w:r>
            </w:p>
            <w:p w14:paraId="0530506A" w14:textId="77777777" w:rsidR="0002764E" w:rsidRDefault="00FD3B5F" w:rsidP="0002764E">
              <w:pPr>
                <w:pStyle w:val="Listeavsnitt"/>
                <w:numPr>
                  <w:ilvl w:val="0"/>
                  <w:numId w:val="33"/>
                </w:numPr>
                <w:shd w:val="clear" w:color="auto" w:fill="F2F2F2" w:themeFill="background1" w:themeFillShade="F2"/>
                <w:spacing w:after="0" w:line="240" w:lineRule="auto"/>
                <w:ind w:left="284" w:hanging="284"/>
                <w:jc w:val="left"/>
                <w:rPr>
                  <w:rFonts w:eastAsia="Times New Roman"/>
                  <w:color w:val="000000" w:themeColor="text1"/>
                  <w:lang w:val="en-GB"/>
                </w:rPr>
              </w:pPr>
              <w:r>
                <w:rPr>
                  <w:rFonts w:eastAsia="Times New Roman"/>
                  <w:color w:val="000000" w:themeColor="text1"/>
                  <w:lang w:val="en-GB"/>
                </w:rPr>
                <w:t xml:space="preserve">Ashley </w:t>
              </w:r>
              <w:r w:rsidR="00031CBB">
                <w:rPr>
                  <w:rFonts w:eastAsia="Times New Roman"/>
                  <w:color w:val="000000" w:themeColor="text1"/>
                  <w:lang w:val="en-GB"/>
                </w:rPr>
                <w:t xml:space="preserve">Cahillane, </w:t>
              </w:r>
              <w:r w:rsidR="0002764E">
                <w:rPr>
                  <w:rFonts w:eastAsia="Times New Roman"/>
                  <w:color w:val="000000" w:themeColor="text1"/>
                  <w:lang w:val="en-GB"/>
                </w:rPr>
                <w:t>UCD - University College Dublin, National University of Ireland, Dublin</w:t>
              </w:r>
            </w:p>
            <w:p w14:paraId="606BB906" w14:textId="28D8DF66" w:rsidR="009C549A" w:rsidRDefault="009C549A" w:rsidP="009C549A">
              <w:pPr>
                <w:pStyle w:val="Listeavsnitt"/>
                <w:numPr>
                  <w:ilvl w:val="0"/>
                  <w:numId w:val="33"/>
                </w:numPr>
                <w:shd w:val="clear" w:color="auto" w:fill="F2F2F2" w:themeFill="background1" w:themeFillShade="F2"/>
                <w:spacing w:after="0" w:line="240" w:lineRule="auto"/>
                <w:ind w:left="284" w:hanging="284"/>
                <w:jc w:val="left"/>
                <w:rPr>
                  <w:rFonts w:eastAsia="Times New Roman"/>
                  <w:color w:val="000000" w:themeColor="text1"/>
                  <w:lang w:val="en-GB"/>
                </w:rPr>
              </w:pPr>
              <w:r>
                <w:rPr>
                  <w:rFonts w:eastAsia="Times New Roman"/>
                  <w:color w:val="000000" w:themeColor="text1"/>
                  <w:lang w:val="en-GB"/>
                </w:rPr>
                <w:t xml:space="preserve">IECS - International estuarine and coastal specialists ltd </w:t>
              </w:r>
            </w:p>
            <w:p w14:paraId="5E8C6011" w14:textId="22C6A4D6" w:rsidR="007D19E3" w:rsidRDefault="000F7ECB" w:rsidP="00AA531D">
              <w:pPr>
                <w:pStyle w:val="Listeavsnitt"/>
                <w:numPr>
                  <w:ilvl w:val="0"/>
                  <w:numId w:val="33"/>
                </w:numPr>
                <w:shd w:val="clear" w:color="auto" w:fill="F2F2F2" w:themeFill="background1" w:themeFillShade="F2"/>
                <w:spacing w:after="0" w:line="240" w:lineRule="auto"/>
                <w:ind w:left="284" w:hanging="284"/>
                <w:jc w:val="left"/>
                <w:rPr>
                  <w:rFonts w:eastAsia="Times New Roman"/>
                  <w:color w:val="000000" w:themeColor="text1"/>
                  <w:lang w:val="en-GB"/>
                </w:rPr>
              </w:pPr>
              <w:r>
                <w:rPr>
                  <w:rFonts w:eastAsia="Times New Roman"/>
                  <w:color w:val="000000" w:themeColor="text1"/>
                  <w:lang w:val="en-GB"/>
                </w:rPr>
                <w:t>IOPAN</w:t>
              </w:r>
              <w:r w:rsidR="007D19E3" w:rsidRPr="007D19E3">
                <w:t xml:space="preserve"> </w:t>
              </w:r>
              <w:r w:rsidR="00AB5A73">
                <w:t xml:space="preserve">- </w:t>
              </w:r>
              <w:r w:rsidR="007D19E3" w:rsidRPr="007D19E3">
                <w:rPr>
                  <w:rFonts w:eastAsia="Times New Roman"/>
                  <w:color w:val="000000" w:themeColor="text1"/>
                  <w:lang w:val="en-GB"/>
                </w:rPr>
                <w:t>Institute of Oceanology of Polish Academy of Sciences</w:t>
              </w:r>
              <w:r w:rsidR="00CF27A6">
                <w:rPr>
                  <w:rFonts w:eastAsia="Times New Roman"/>
                  <w:color w:val="000000" w:themeColor="text1"/>
                  <w:lang w:val="en-GB"/>
                </w:rPr>
                <w:t xml:space="preserve"> </w:t>
              </w:r>
            </w:p>
            <w:p w14:paraId="39B843EB" w14:textId="716AC1F6" w:rsidR="007D19E3" w:rsidRDefault="007D19E3" w:rsidP="00AA531D">
              <w:pPr>
                <w:pStyle w:val="Listeavsnitt"/>
                <w:numPr>
                  <w:ilvl w:val="0"/>
                  <w:numId w:val="33"/>
                </w:numPr>
                <w:shd w:val="clear" w:color="auto" w:fill="F2F2F2" w:themeFill="background1" w:themeFillShade="F2"/>
                <w:spacing w:after="0" w:line="240" w:lineRule="auto"/>
                <w:ind w:left="284" w:hanging="284"/>
                <w:jc w:val="left"/>
                <w:rPr>
                  <w:rFonts w:eastAsia="Times New Roman"/>
                  <w:color w:val="000000" w:themeColor="text1"/>
                  <w:lang w:val="en-GB"/>
                </w:rPr>
              </w:pPr>
              <w:r>
                <w:rPr>
                  <w:rFonts w:eastAsia="Times New Roman"/>
                  <w:color w:val="000000" w:themeColor="text1"/>
                  <w:lang w:val="en-GB"/>
                </w:rPr>
                <w:t xml:space="preserve">LW ERIC </w:t>
              </w:r>
              <w:r w:rsidR="00AB5A73">
                <w:rPr>
                  <w:rFonts w:eastAsia="Times New Roman"/>
                  <w:color w:val="000000" w:themeColor="text1"/>
                  <w:lang w:val="en-GB"/>
                </w:rPr>
                <w:t xml:space="preserve">- </w:t>
              </w:r>
              <w:r w:rsidR="00084D87">
                <w:rPr>
                  <w:rFonts w:eastAsia="Times New Roman"/>
                  <w:color w:val="000000" w:themeColor="text1"/>
                  <w:lang w:val="en-GB"/>
                </w:rPr>
                <w:t>E-science European infrastructure for biodiversity and ecosystem research</w:t>
              </w:r>
            </w:p>
            <w:p w14:paraId="4526D7FB" w14:textId="5119B960" w:rsidR="00AB5A73" w:rsidRDefault="009C0516" w:rsidP="00AB5A73">
              <w:pPr>
                <w:pStyle w:val="Listeavsnitt"/>
                <w:numPr>
                  <w:ilvl w:val="0"/>
                  <w:numId w:val="33"/>
                </w:numPr>
                <w:shd w:val="clear" w:color="auto" w:fill="F2F2F2" w:themeFill="background1" w:themeFillShade="F2"/>
                <w:spacing w:after="0" w:line="240" w:lineRule="auto"/>
                <w:ind w:left="284" w:hanging="284"/>
                <w:jc w:val="left"/>
                <w:rPr>
                  <w:rFonts w:eastAsia="Times New Roman"/>
                  <w:color w:val="000000" w:themeColor="text1"/>
                  <w:lang w:val="en-GB"/>
                </w:rPr>
              </w:pPr>
              <w:r>
                <w:rPr>
                  <w:rFonts w:eastAsia="Times New Roman"/>
                  <w:color w:val="000000" w:themeColor="text1"/>
                  <w:lang w:val="en-GB"/>
                </w:rPr>
                <w:t>Tiziana Luisetti</w:t>
              </w:r>
              <w:r w:rsidR="00A84319">
                <w:rPr>
                  <w:rFonts w:eastAsia="Times New Roman"/>
                  <w:color w:val="000000" w:themeColor="text1"/>
                  <w:lang w:val="en-GB"/>
                </w:rPr>
                <w:t>,</w:t>
              </w:r>
              <w:r>
                <w:rPr>
                  <w:rFonts w:eastAsia="Times New Roman"/>
                  <w:color w:val="000000" w:themeColor="text1"/>
                  <w:lang w:val="en-GB"/>
                </w:rPr>
                <w:t xml:space="preserve"> </w:t>
              </w:r>
              <w:r w:rsidR="00084D87">
                <w:rPr>
                  <w:rFonts w:eastAsia="Times New Roman"/>
                  <w:color w:val="000000" w:themeColor="text1"/>
                  <w:lang w:val="en-GB"/>
                </w:rPr>
                <w:t>CEFAS</w:t>
              </w:r>
              <w:r w:rsidR="00CA5C9B">
                <w:rPr>
                  <w:rFonts w:eastAsia="Times New Roman"/>
                  <w:color w:val="000000" w:themeColor="text1"/>
                  <w:lang w:val="en-GB"/>
                </w:rPr>
                <w:t xml:space="preserve"> </w:t>
              </w:r>
              <w:r w:rsidR="00AB5A73">
                <w:rPr>
                  <w:rFonts w:eastAsia="Times New Roman"/>
                  <w:color w:val="000000" w:themeColor="text1"/>
                  <w:lang w:val="en-GB"/>
                </w:rPr>
                <w:t xml:space="preserve">- </w:t>
              </w:r>
              <w:r w:rsidR="00CA5C9B">
                <w:rPr>
                  <w:rFonts w:eastAsia="Times New Roman"/>
                  <w:color w:val="000000" w:themeColor="text1"/>
                  <w:lang w:val="en-GB"/>
                </w:rPr>
                <w:t>The secretary of state for environment, food and rural affairs</w:t>
              </w:r>
            </w:p>
            <w:p w14:paraId="3EC726F6" w14:textId="0A9003EF" w:rsidR="00951D6E" w:rsidRPr="003C2CA3" w:rsidRDefault="00AA6911" w:rsidP="003C2CA3">
              <w:pPr>
                <w:pStyle w:val="Listeavsnitt"/>
                <w:numPr>
                  <w:ilvl w:val="0"/>
                  <w:numId w:val="33"/>
                </w:numPr>
                <w:shd w:val="clear" w:color="auto" w:fill="F2F2F2" w:themeFill="background1" w:themeFillShade="F2"/>
                <w:spacing w:after="0" w:line="240" w:lineRule="auto"/>
                <w:ind w:left="284" w:hanging="284"/>
                <w:jc w:val="left"/>
                <w:rPr>
                  <w:rFonts w:eastAsia="Times New Roman"/>
                  <w:color w:val="000000" w:themeColor="text1"/>
                  <w:lang w:val="en-GB"/>
                </w:rPr>
              </w:pPr>
              <w:r w:rsidRPr="003C2CA3">
                <w:rPr>
                  <w:rFonts w:eastAsia="Times New Roman"/>
                  <w:color w:val="000000" w:themeColor="text1"/>
                  <w:lang w:val="en-GB"/>
                </w:rPr>
                <w:t xml:space="preserve">Fernando </w:t>
              </w:r>
              <w:r w:rsidR="00960AB9" w:rsidRPr="003C2CA3">
                <w:rPr>
                  <w:rFonts w:eastAsia="Times New Roman"/>
                  <w:color w:val="000000" w:themeColor="text1"/>
                  <w:lang w:val="en-GB"/>
                </w:rPr>
                <w:t xml:space="preserve">Rodriguez, </w:t>
              </w:r>
              <w:r w:rsidRPr="003C2CA3">
                <w:rPr>
                  <w:rFonts w:eastAsia="Times New Roman"/>
                  <w:color w:val="000000" w:themeColor="text1"/>
                  <w:lang w:val="en-GB"/>
                </w:rPr>
                <w:t>USAL – University of Salamanca</w:t>
              </w:r>
            </w:p>
          </w:sdtContent>
        </w:sdt>
        <w:p w14:paraId="792E88BA" w14:textId="77777777" w:rsidR="00951D6E" w:rsidRPr="00C729E5" w:rsidRDefault="00951D6E" w:rsidP="00951D6E">
          <w:pPr>
            <w:spacing w:after="0" w:line="240" w:lineRule="auto"/>
            <w:rPr>
              <w:rFonts w:cs="Arial"/>
              <w:lang w:val="en-GB"/>
            </w:rPr>
          </w:pPr>
        </w:p>
        <w:p w14:paraId="09402DDA" w14:textId="254C73F0" w:rsidR="00951D6E" w:rsidRPr="00C729E5" w:rsidRDefault="00951D6E" w:rsidP="009012EC">
          <w:pPr>
            <w:pStyle w:val="Bildetekst"/>
            <w:rPr>
              <w:lang w:val="en-GB"/>
            </w:rPr>
          </w:pPr>
          <w:r w:rsidRPr="00C729E5">
            <w:rPr>
              <w:lang w:val="en-GB"/>
            </w:rPr>
            <w:t>Title of</w:t>
          </w:r>
          <w:r w:rsidR="000140DF">
            <w:rPr>
              <w:lang w:val="en-GB"/>
            </w:rPr>
            <w:t xml:space="preserve"> the</w:t>
          </w:r>
          <w:r w:rsidRPr="00C729E5">
            <w:rPr>
              <w:lang w:val="en-GB"/>
            </w:rPr>
            <w:t xml:space="preserve"> proposed </w:t>
          </w:r>
          <w:r w:rsidR="000140DF">
            <w:rPr>
              <w:lang w:val="en-GB"/>
            </w:rPr>
            <w:t>Workshop</w:t>
          </w:r>
          <w:r w:rsidRPr="00C729E5">
            <w:rPr>
              <w:lang w:val="en-GB"/>
            </w:rPr>
            <w:t>:</w:t>
          </w:r>
        </w:p>
        <w:sdt>
          <w:sdtPr>
            <w:rPr>
              <w:rFonts w:eastAsia="Times New Roman"/>
              <w:color w:val="000000" w:themeColor="text1"/>
              <w:lang w:val="en-GB"/>
            </w:rPr>
            <w:id w:val="-1609807508"/>
            <w:placeholder>
              <w:docPart w:val="76170760F1F34F48A342D163F3E481D9"/>
            </w:placeholder>
          </w:sdtPr>
          <w:sdtContent>
            <w:p w14:paraId="617FBFC8" w14:textId="7C505A7E" w:rsidR="00985631" w:rsidRDefault="00985631" w:rsidP="00951D6E">
              <w:pPr>
                <w:shd w:val="clear" w:color="auto" w:fill="F2F2F2" w:themeFill="background1" w:themeFillShade="F2"/>
                <w:spacing w:after="0" w:line="240" w:lineRule="auto"/>
                <w:rPr>
                  <w:rFonts w:eastAsia="Times New Roman"/>
                  <w:color w:val="000000" w:themeColor="text1"/>
                  <w:lang w:val="en-GB"/>
                </w:rPr>
              </w:pPr>
              <w:r w:rsidRPr="00D017F0">
                <w:rPr>
                  <w:rFonts w:eastAsia="Times New Roman"/>
                  <w:color w:val="000000" w:themeColor="text1"/>
                  <w:lang w:val="en-GB"/>
                </w:rPr>
                <w:t xml:space="preserve">Good practice recommendations for a common EU methodology for </w:t>
              </w:r>
              <w:r w:rsidR="0053280E" w:rsidRPr="00D017F0">
                <w:rPr>
                  <w:rFonts w:eastAsia="Times New Roman"/>
                  <w:color w:val="000000" w:themeColor="text1"/>
                  <w:lang w:val="en-GB"/>
                </w:rPr>
                <w:t>the valuation of ecosystem benefits (monetary and non-monetary)</w:t>
              </w:r>
            </w:p>
            <w:p w14:paraId="7E2BB56B" w14:textId="01CE9A2D" w:rsidR="00951D6E" w:rsidRPr="00C729E5" w:rsidRDefault="00000000" w:rsidP="00951D6E">
              <w:pPr>
                <w:shd w:val="clear" w:color="auto" w:fill="F2F2F2" w:themeFill="background1" w:themeFillShade="F2"/>
                <w:spacing w:after="0" w:line="240" w:lineRule="auto"/>
                <w:rPr>
                  <w:rFonts w:eastAsia="Times New Roman"/>
                  <w:color w:val="000000" w:themeColor="text1"/>
                  <w:lang w:val="en-GB"/>
                </w:rPr>
              </w:pPr>
            </w:p>
          </w:sdtContent>
        </w:sdt>
        <w:p w14:paraId="6DDBD709" w14:textId="77777777" w:rsidR="00951D6E" w:rsidRPr="00C729E5" w:rsidRDefault="00951D6E" w:rsidP="00951D6E">
          <w:pPr>
            <w:spacing w:after="0" w:line="240" w:lineRule="auto"/>
            <w:rPr>
              <w:rFonts w:cs="Arial"/>
              <w:bCs/>
              <w:lang w:val="en-GB"/>
            </w:rPr>
          </w:pPr>
        </w:p>
        <w:p w14:paraId="25D55634" w14:textId="77777777" w:rsidR="00951D6E" w:rsidRPr="00C729E5" w:rsidRDefault="00951D6E" w:rsidP="009012EC">
          <w:pPr>
            <w:pStyle w:val="Bildetekst"/>
            <w:rPr>
              <w:lang w:val="en-GB"/>
            </w:rPr>
          </w:pPr>
          <w:r w:rsidRPr="00C729E5">
            <w:rPr>
              <w:lang w:val="en-GB"/>
            </w:rPr>
            <w:t>Background/Objectives:</w:t>
          </w:r>
        </w:p>
        <w:sdt>
          <w:sdtPr>
            <w:rPr>
              <w:rFonts w:eastAsia="Times New Roman"/>
              <w:color w:val="000000" w:themeColor="text1"/>
              <w:lang w:val="en-GB"/>
            </w:rPr>
            <w:id w:val="-1165398081"/>
            <w:placeholder>
              <w:docPart w:val="76170760F1F34F48A342D163F3E481D9"/>
            </w:placeholder>
          </w:sdtPr>
          <w:sdtContent>
            <w:p w14:paraId="01F9D1AB" w14:textId="06D7EC41" w:rsidR="00AE390A" w:rsidRDefault="00EC691E" w:rsidP="00C1109E">
              <w:pPr>
                <w:shd w:val="clear" w:color="auto" w:fill="F2F2F2" w:themeFill="background1" w:themeFillShade="F2"/>
                <w:spacing w:after="0" w:line="240" w:lineRule="auto"/>
                <w:rPr>
                  <w:rFonts w:eastAsia="Times New Roman"/>
                  <w:color w:val="000000" w:themeColor="text1"/>
                  <w:lang w:val="en-GB"/>
                </w:rPr>
              </w:pPr>
              <w:r w:rsidRPr="006E4983">
                <w:rPr>
                  <w:rFonts w:eastAsia="Times New Roman"/>
                  <w:color w:val="000000" w:themeColor="text1"/>
                  <w:lang w:val="en-GB"/>
                </w:rPr>
                <w:t xml:space="preserve">The objectives of the foreseen standardization activity </w:t>
              </w:r>
              <w:r w:rsidR="00527354" w:rsidRPr="006E4983">
                <w:rPr>
                  <w:rFonts w:eastAsia="Times New Roman"/>
                  <w:color w:val="000000" w:themeColor="text1"/>
                  <w:lang w:val="en-GB"/>
                </w:rPr>
                <w:t>are</w:t>
              </w:r>
              <w:r w:rsidRPr="006E4983">
                <w:rPr>
                  <w:rFonts w:eastAsia="Times New Roman"/>
                  <w:color w:val="000000" w:themeColor="text1"/>
                  <w:lang w:val="en-GB"/>
                </w:rPr>
                <w:t xml:space="preserve"> to provide </w:t>
              </w:r>
              <w:r w:rsidRPr="00063395">
                <w:rPr>
                  <w:rFonts w:eastAsia="Times New Roman"/>
                  <w:b/>
                  <w:bCs/>
                  <w:color w:val="000000" w:themeColor="text1"/>
                  <w:lang w:val="en-GB"/>
                </w:rPr>
                <w:t xml:space="preserve">good practice recommendations for </w:t>
              </w:r>
              <w:r w:rsidR="004630A4">
                <w:rPr>
                  <w:rFonts w:eastAsia="Times New Roman"/>
                  <w:b/>
                  <w:bCs/>
                  <w:color w:val="000000" w:themeColor="text1"/>
                  <w:lang w:val="en-GB"/>
                </w:rPr>
                <w:t xml:space="preserve">the valuation of </w:t>
              </w:r>
              <w:r w:rsidRPr="00063395">
                <w:rPr>
                  <w:rFonts w:eastAsia="Times New Roman"/>
                  <w:b/>
                  <w:bCs/>
                  <w:color w:val="000000" w:themeColor="text1"/>
                  <w:lang w:val="en-GB"/>
                </w:rPr>
                <w:t>ecosystem benefits</w:t>
              </w:r>
              <w:r w:rsidR="004630A4">
                <w:rPr>
                  <w:rFonts w:eastAsia="Times New Roman"/>
                  <w:b/>
                  <w:bCs/>
                  <w:color w:val="000000" w:themeColor="text1"/>
                  <w:lang w:val="en-GB"/>
                </w:rPr>
                <w:t xml:space="preserve"> </w:t>
              </w:r>
              <w:r w:rsidR="00926950">
                <w:rPr>
                  <w:rFonts w:eastAsia="Times New Roman"/>
                  <w:b/>
                  <w:bCs/>
                  <w:color w:val="000000" w:themeColor="text1"/>
                  <w:lang w:val="en-GB"/>
                </w:rPr>
                <w:t>(monetary and non-monetary)</w:t>
              </w:r>
              <w:r w:rsidR="00527354" w:rsidRPr="006E4983">
                <w:rPr>
                  <w:rFonts w:eastAsia="Times New Roman"/>
                  <w:color w:val="000000" w:themeColor="text1"/>
                  <w:lang w:val="en-GB"/>
                </w:rPr>
                <w:t xml:space="preserve">. </w:t>
              </w:r>
              <w:r w:rsidR="00CF3C82" w:rsidRPr="006E4983">
                <w:rPr>
                  <w:rFonts w:eastAsia="Times New Roman"/>
                  <w:color w:val="000000" w:themeColor="text1"/>
                  <w:lang w:val="en-GB"/>
                </w:rPr>
                <w:t xml:space="preserve">The standardization methodology will be </w:t>
              </w:r>
              <w:r w:rsidR="00DF0596" w:rsidRPr="006E4983">
                <w:rPr>
                  <w:rFonts w:eastAsia="Times New Roman"/>
                  <w:color w:val="000000" w:themeColor="text1"/>
                  <w:lang w:val="en-GB"/>
                </w:rPr>
                <w:t xml:space="preserve">prepared </w:t>
              </w:r>
              <w:r w:rsidR="00D218B0">
                <w:rPr>
                  <w:rFonts w:eastAsia="Times New Roman"/>
                  <w:color w:val="000000" w:themeColor="text1"/>
                  <w:lang w:val="en-GB"/>
                </w:rPr>
                <w:t xml:space="preserve">by researchers taking part in the </w:t>
              </w:r>
              <w:r w:rsidR="002615E5">
                <w:rPr>
                  <w:rFonts w:eastAsia="Times New Roman"/>
                  <w:color w:val="000000" w:themeColor="text1"/>
                  <w:lang w:val="en-GB"/>
                </w:rPr>
                <w:t xml:space="preserve">Horizon Europe-funded research project </w:t>
              </w:r>
              <w:r w:rsidR="00894304">
                <w:rPr>
                  <w:rFonts w:eastAsia="Times New Roman"/>
                  <w:color w:val="000000" w:themeColor="text1"/>
                  <w:lang w:val="en-GB"/>
                </w:rPr>
                <w:t>MARBEFES</w:t>
              </w:r>
              <w:r w:rsidR="00D67AE4">
                <w:rPr>
                  <w:rFonts w:eastAsia="Times New Roman"/>
                  <w:color w:val="000000" w:themeColor="text1"/>
                  <w:lang w:val="en-GB"/>
                </w:rPr>
                <w:t xml:space="preserve"> </w:t>
              </w:r>
              <w:r w:rsidR="002615E5">
                <w:rPr>
                  <w:rFonts w:eastAsia="Times New Roman"/>
                  <w:color w:val="000000" w:themeColor="text1"/>
                  <w:lang w:val="en-GB"/>
                </w:rPr>
                <w:t>(grant agreement no.</w:t>
              </w:r>
              <w:r w:rsidR="00457CD2">
                <w:rPr>
                  <w:rFonts w:eastAsia="Times New Roman"/>
                  <w:color w:val="000000" w:themeColor="text1"/>
                  <w:lang w:val="en-GB"/>
                </w:rPr>
                <w:t xml:space="preserve"> </w:t>
              </w:r>
              <w:r w:rsidR="00457CD2" w:rsidRPr="00457CD2">
                <w:rPr>
                  <w:rFonts w:eastAsia="Times New Roman"/>
                  <w:color w:val="000000" w:themeColor="text1"/>
                  <w:lang w:val="en-GB"/>
                </w:rPr>
                <w:t>101060937</w:t>
              </w:r>
              <w:r w:rsidR="002615E5">
                <w:rPr>
                  <w:rFonts w:eastAsia="Times New Roman"/>
                  <w:color w:val="000000" w:themeColor="text1"/>
                  <w:lang w:val="en-GB"/>
                </w:rPr>
                <w:t>)</w:t>
              </w:r>
              <w:r w:rsidR="00457CD2">
                <w:rPr>
                  <w:rFonts w:eastAsia="Times New Roman"/>
                  <w:color w:val="000000" w:themeColor="text1"/>
                  <w:lang w:val="en-GB"/>
                </w:rPr>
                <w:t>.</w:t>
              </w:r>
              <w:r w:rsidR="00053DEB" w:rsidRPr="006E4983">
                <w:rPr>
                  <w:rFonts w:eastAsia="Times New Roman"/>
                  <w:color w:val="000000" w:themeColor="text1"/>
                  <w:lang w:val="en-GB"/>
                </w:rPr>
                <w:t xml:space="preserve"> </w:t>
              </w:r>
              <w:r w:rsidR="00E550D6">
                <w:rPr>
                  <w:rFonts w:eastAsia="Times New Roman"/>
                  <w:color w:val="000000" w:themeColor="text1"/>
                  <w:lang w:val="en-GB"/>
                </w:rPr>
                <w:t xml:space="preserve">The characterisation and related valuation method for </w:t>
              </w:r>
              <w:r w:rsidR="00926950" w:rsidRPr="00926950">
                <w:rPr>
                  <w:rFonts w:eastAsia="Times New Roman"/>
                  <w:color w:val="000000" w:themeColor="text1"/>
                  <w:lang w:val="en-GB"/>
                </w:rPr>
                <w:t>the valuation of ecosystem benefits and co-benefits (monetary and non-monetary)</w:t>
              </w:r>
              <w:r w:rsidR="00E550D6">
                <w:rPr>
                  <w:rFonts w:eastAsia="Times New Roman"/>
                  <w:color w:val="000000" w:themeColor="text1"/>
                  <w:lang w:val="en-GB"/>
                </w:rPr>
                <w:t xml:space="preserve"> will include </w:t>
              </w:r>
              <w:r w:rsidR="00DC1C2C">
                <w:rPr>
                  <w:rFonts w:eastAsia="Times New Roman"/>
                  <w:color w:val="000000" w:themeColor="text1"/>
                  <w:lang w:val="en-GB"/>
                </w:rPr>
                <w:t>cultural benefits such as</w:t>
              </w:r>
              <w:r w:rsidR="006B0AB2">
                <w:rPr>
                  <w:rFonts w:eastAsia="Times New Roman"/>
                  <w:color w:val="000000" w:themeColor="text1"/>
                  <w:lang w:val="en-GB"/>
                </w:rPr>
                <w:t xml:space="preserve"> nature watching</w:t>
              </w:r>
              <w:r w:rsidR="00DC1C2C">
                <w:rPr>
                  <w:rFonts w:eastAsia="Times New Roman"/>
                  <w:color w:val="000000" w:themeColor="text1"/>
                  <w:lang w:val="en-GB"/>
                </w:rPr>
                <w:t xml:space="preserve">, social gathering, cultural heritage sites, </w:t>
              </w:r>
              <w:r w:rsidR="006B0AB2">
                <w:rPr>
                  <w:rFonts w:eastAsia="Times New Roman"/>
                  <w:color w:val="000000" w:themeColor="text1"/>
                  <w:lang w:val="en-GB"/>
                </w:rPr>
                <w:t xml:space="preserve">recreation, and less tangible </w:t>
              </w:r>
              <w:r w:rsidR="00BB2720">
                <w:rPr>
                  <w:rFonts w:eastAsia="Times New Roman"/>
                  <w:color w:val="000000" w:themeColor="text1"/>
                  <w:lang w:val="en-GB"/>
                </w:rPr>
                <w:t>benefits such as aesthetic stimulation</w:t>
              </w:r>
              <w:r w:rsidR="00DC1C2C">
                <w:rPr>
                  <w:rFonts w:eastAsia="Times New Roman"/>
                  <w:color w:val="000000" w:themeColor="text1"/>
                  <w:lang w:val="en-GB"/>
                </w:rPr>
                <w:t>, relaxation,</w:t>
              </w:r>
              <w:r w:rsidR="00BB2720">
                <w:rPr>
                  <w:rFonts w:eastAsia="Times New Roman"/>
                  <w:color w:val="000000" w:themeColor="text1"/>
                  <w:lang w:val="en-GB"/>
                </w:rPr>
                <w:t xml:space="preserve"> and sense of place</w:t>
              </w:r>
              <w:r w:rsidR="00960AB9">
                <w:rPr>
                  <w:rFonts w:eastAsia="Times New Roman"/>
                  <w:color w:val="000000" w:themeColor="text1"/>
                  <w:lang w:val="en-GB"/>
                </w:rPr>
                <w:t xml:space="preserve">, as well as </w:t>
              </w:r>
              <w:r w:rsidR="005D38C1">
                <w:rPr>
                  <w:rFonts w:eastAsia="Times New Roman"/>
                  <w:color w:val="000000" w:themeColor="text1"/>
                  <w:lang w:val="en-GB"/>
                </w:rPr>
                <w:t xml:space="preserve">provisioning and regulating </w:t>
              </w:r>
              <w:r w:rsidR="00232AFD">
                <w:rPr>
                  <w:rFonts w:eastAsia="Times New Roman"/>
                  <w:color w:val="000000" w:themeColor="text1"/>
                  <w:lang w:val="en-GB"/>
                </w:rPr>
                <w:t xml:space="preserve">ecosystem </w:t>
              </w:r>
              <w:r w:rsidR="005D38C1">
                <w:rPr>
                  <w:rFonts w:eastAsia="Times New Roman"/>
                  <w:color w:val="000000" w:themeColor="text1"/>
                  <w:lang w:val="en-GB"/>
                </w:rPr>
                <w:t>benefits</w:t>
              </w:r>
              <w:r w:rsidR="00BB2720">
                <w:rPr>
                  <w:rFonts w:eastAsia="Times New Roman"/>
                  <w:color w:val="000000" w:themeColor="text1"/>
                  <w:lang w:val="en-GB"/>
                </w:rPr>
                <w:t>.</w:t>
              </w:r>
              <w:r w:rsidR="00AE02C2">
                <w:rPr>
                  <w:rFonts w:eastAsia="Times New Roman"/>
                  <w:color w:val="000000" w:themeColor="text1"/>
                  <w:lang w:val="en-GB"/>
                </w:rPr>
                <w:t xml:space="preserve"> It will combine soci</w:t>
              </w:r>
              <w:r w:rsidR="004F2514">
                <w:rPr>
                  <w:rFonts w:eastAsia="Times New Roman"/>
                  <w:color w:val="000000" w:themeColor="text1"/>
                  <w:lang w:val="en-GB"/>
                </w:rPr>
                <w:t xml:space="preserve">al science and humanities methodologies. </w:t>
              </w:r>
            </w:p>
            <w:p w14:paraId="22A727BA" w14:textId="77777777" w:rsidR="006C6056" w:rsidRDefault="006C6056" w:rsidP="00C1109E">
              <w:pPr>
                <w:shd w:val="clear" w:color="auto" w:fill="F2F2F2" w:themeFill="background1" w:themeFillShade="F2"/>
                <w:spacing w:after="0" w:line="240" w:lineRule="auto"/>
                <w:rPr>
                  <w:rFonts w:eastAsia="Times New Roman"/>
                  <w:color w:val="000000" w:themeColor="text1"/>
                  <w:lang w:val="en-GB"/>
                </w:rPr>
              </w:pPr>
            </w:p>
            <w:p w14:paraId="6ED4A324" w14:textId="7B0F7241" w:rsidR="00A85E84" w:rsidRDefault="00A85E84" w:rsidP="00063395">
              <w:pPr>
                <w:shd w:val="clear" w:color="auto" w:fill="F2F2F2" w:themeFill="background1" w:themeFillShade="F2"/>
                <w:spacing w:after="0" w:line="240" w:lineRule="auto"/>
                <w:rPr>
                  <w:rFonts w:eastAsia="Times New Roman"/>
                  <w:color w:val="000000" w:themeColor="text1"/>
                  <w:lang w:val="en-US"/>
                </w:rPr>
              </w:pPr>
              <w:r>
                <w:rPr>
                  <w:rFonts w:eastAsia="Times New Roman"/>
                  <w:color w:val="000000" w:themeColor="text1"/>
                  <w:lang w:val="en-US"/>
                </w:rPr>
                <w:t>The s</w:t>
              </w:r>
              <w:r w:rsidR="00063395">
                <w:rPr>
                  <w:rFonts w:eastAsia="Times New Roman"/>
                  <w:color w:val="000000" w:themeColor="text1"/>
                  <w:lang w:val="en-US"/>
                </w:rPr>
                <w:t>tandardization of such a metho</w:t>
              </w:r>
              <w:r>
                <w:rPr>
                  <w:rFonts w:eastAsia="Times New Roman"/>
                  <w:color w:val="000000" w:themeColor="text1"/>
                  <w:lang w:val="en-US"/>
                </w:rPr>
                <w:t xml:space="preserve">dology </w:t>
              </w:r>
              <w:r w:rsidR="008826C7">
                <w:rPr>
                  <w:rFonts w:eastAsia="Times New Roman"/>
                  <w:color w:val="000000" w:themeColor="text1"/>
                  <w:lang w:val="en-US"/>
                </w:rPr>
                <w:t>could provide</w:t>
              </w:r>
              <w:r>
                <w:rPr>
                  <w:rFonts w:eastAsia="Times New Roman"/>
                  <w:color w:val="000000" w:themeColor="text1"/>
                  <w:lang w:val="en-US"/>
                </w:rPr>
                <w:t xml:space="preserve"> </w:t>
              </w:r>
              <w:r w:rsidR="005C641E">
                <w:rPr>
                  <w:rFonts w:eastAsia="Times New Roman"/>
                  <w:color w:val="000000" w:themeColor="text1"/>
                  <w:lang w:val="en-US"/>
                </w:rPr>
                <w:t>scientists</w:t>
              </w:r>
              <w:r w:rsidR="00D1496A">
                <w:rPr>
                  <w:rFonts w:eastAsia="Times New Roman"/>
                  <w:color w:val="000000" w:themeColor="text1"/>
                  <w:lang w:val="en-US"/>
                </w:rPr>
                <w:t xml:space="preserve"> as well as </w:t>
              </w:r>
              <w:r>
                <w:rPr>
                  <w:rFonts w:eastAsia="Times New Roman"/>
                  <w:color w:val="000000" w:themeColor="text1"/>
                  <w:lang w:val="en-US"/>
                </w:rPr>
                <w:t>member states within the EU</w:t>
              </w:r>
              <w:r w:rsidR="00D1496A">
                <w:rPr>
                  <w:rFonts w:eastAsia="Times New Roman"/>
                  <w:color w:val="000000" w:themeColor="text1"/>
                  <w:lang w:val="en-US"/>
                </w:rPr>
                <w:t>/</w:t>
              </w:r>
              <w:r>
                <w:rPr>
                  <w:rFonts w:eastAsia="Times New Roman"/>
                  <w:color w:val="000000" w:themeColor="text1"/>
                  <w:lang w:val="en-US"/>
                </w:rPr>
                <w:t xml:space="preserve">EEA </w:t>
              </w:r>
              <w:r w:rsidR="00351A83">
                <w:rPr>
                  <w:rFonts w:eastAsia="Times New Roman"/>
                  <w:color w:val="000000" w:themeColor="text1"/>
                  <w:lang w:val="en-US"/>
                </w:rPr>
                <w:t>to have an overarching</w:t>
              </w:r>
              <w:r w:rsidR="00D1496A">
                <w:rPr>
                  <w:rFonts w:eastAsia="Times New Roman"/>
                  <w:color w:val="000000" w:themeColor="text1"/>
                  <w:lang w:val="en-US"/>
                </w:rPr>
                <w:t xml:space="preserve"> </w:t>
              </w:r>
              <w:r w:rsidR="00982A44">
                <w:rPr>
                  <w:rFonts w:eastAsia="Times New Roman"/>
                  <w:color w:val="000000" w:themeColor="text1"/>
                  <w:lang w:val="en-US"/>
                </w:rPr>
                <w:t>coherent and robust</w:t>
              </w:r>
              <w:r w:rsidR="00351A83">
                <w:rPr>
                  <w:rFonts w:eastAsia="Times New Roman"/>
                  <w:color w:val="000000" w:themeColor="text1"/>
                  <w:lang w:val="en-US"/>
                </w:rPr>
                <w:t xml:space="preserve">, yet flexible methodology that can </w:t>
              </w:r>
              <w:r w:rsidR="00982A44">
                <w:rPr>
                  <w:rFonts w:eastAsia="Times New Roman"/>
                  <w:color w:val="000000" w:themeColor="text1"/>
                  <w:lang w:val="en-US"/>
                </w:rPr>
                <w:t xml:space="preserve">be </w:t>
              </w:r>
              <w:r w:rsidR="00351A83">
                <w:rPr>
                  <w:rFonts w:eastAsia="Times New Roman"/>
                  <w:color w:val="000000" w:themeColor="text1"/>
                  <w:lang w:val="en-US"/>
                </w:rPr>
                <w:t>use</w:t>
              </w:r>
              <w:r w:rsidR="00982A44">
                <w:rPr>
                  <w:rFonts w:eastAsia="Times New Roman"/>
                  <w:color w:val="000000" w:themeColor="text1"/>
                  <w:lang w:val="en-US"/>
                </w:rPr>
                <w:t>d</w:t>
              </w:r>
              <w:r w:rsidR="00351A83">
                <w:rPr>
                  <w:rFonts w:eastAsia="Times New Roman"/>
                  <w:color w:val="000000" w:themeColor="text1"/>
                  <w:lang w:val="en-US"/>
                </w:rPr>
                <w:t xml:space="preserve"> across countries and varying eco</w:t>
              </w:r>
              <w:r w:rsidR="00471687">
                <w:rPr>
                  <w:rFonts w:eastAsia="Times New Roman"/>
                  <w:color w:val="000000" w:themeColor="text1"/>
                  <w:lang w:val="en-US"/>
                </w:rPr>
                <w:t xml:space="preserve">systems. Thereby, </w:t>
              </w:r>
              <w:r w:rsidR="00982A44">
                <w:rPr>
                  <w:rFonts w:eastAsia="Times New Roman"/>
                  <w:color w:val="000000" w:themeColor="text1"/>
                  <w:lang w:val="en-US"/>
                </w:rPr>
                <w:t xml:space="preserve">the standardization of such a methodology </w:t>
              </w:r>
              <w:r w:rsidR="00471687">
                <w:rPr>
                  <w:rFonts w:eastAsia="Times New Roman"/>
                  <w:color w:val="000000" w:themeColor="text1"/>
                  <w:lang w:val="en-US"/>
                </w:rPr>
                <w:t xml:space="preserve">will facilitate </w:t>
              </w:r>
              <w:r w:rsidR="00177E2D">
                <w:rPr>
                  <w:rFonts w:eastAsia="Times New Roman"/>
                  <w:color w:val="000000" w:themeColor="text1"/>
                  <w:lang w:val="en-US"/>
                </w:rPr>
                <w:t xml:space="preserve">both application (through detailed guidelines) and </w:t>
              </w:r>
              <w:r w:rsidR="00471687">
                <w:rPr>
                  <w:rFonts w:eastAsia="Times New Roman"/>
                  <w:color w:val="000000" w:themeColor="text1"/>
                  <w:lang w:val="en-US"/>
                </w:rPr>
                <w:t>harmonization</w:t>
              </w:r>
              <w:r w:rsidR="00177E2D">
                <w:rPr>
                  <w:rFonts w:eastAsia="Times New Roman"/>
                  <w:color w:val="000000" w:themeColor="text1"/>
                  <w:lang w:val="en-US"/>
                </w:rPr>
                <w:t xml:space="preserve"> (</w:t>
              </w:r>
              <w:r w:rsidR="000A2AF2">
                <w:rPr>
                  <w:rFonts w:eastAsia="Times New Roman"/>
                  <w:color w:val="000000" w:themeColor="text1"/>
                  <w:lang w:val="en-US"/>
                </w:rPr>
                <w:t xml:space="preserve">through a </w:t>
              </w:r>
              <w:r w:rsidR="00702B15">
                <w:rPr>
                  <w:rFonts w:eastAsia="Times New Roman"/>
                  <w:color w:val="000000" w:themeColor="text1"/>
                  <w:lang w:val="en-US"/>
                </w:rPr>
                <w:t xml:space="preserve">flexible </w:t>
              </w:r>
              <w:r w:rsidR="000A2AF2">
                <w:rPr>
                  <w:rFonts w:eastAsia="Times New Roman"/>
                  <w:color w:val="000000" w:themeColor="text1"/>
                  <w:lang w:val="en-US"/>
                </w:rPr>
                <w:t>methodology)</w:t>
              </w:r>
              <w:r w:rsidR="00471687">
                <w:rPr>
                  <w:rFonts w:eastAsia="Times New Roman"/>
                  <w:color w:val="000000" w:themeColor="text1"/>
                  <w:lang w:val="en-US"/>
                </w:rPr>
                <w:t xml:space="preserve"> </w:t>
              </w:r>
              <w:r w:rsidR="006F59AB">
                <w:rPr>
                  <w:rFonts w:eastAsia="Times New Roman"/>
                  <w:color w:val="000000" w:themeColor="text1"/>
                  <w:lang w:val="en-US"/>
                </w:rPr>
                <w:t xml:space="preserve">of </w:t>
              </w:r>
              <w:r w:rsidR="006F59AB" w:rsidRPr="00926950">
                <w:rPr>
                  <w:rFonts w:eastAsia="Times New Roman"/>
                  <w:color w:val="000000" w:themeColor="text1"/>
                  <w:lang w:val="en-GB"/>
                </w:rPr>
                <w:t>the valuation of ecosystem benefits (monetary and non-monetary</w:t>
              </w:r>
              <w:r w:rsidR="006F59AB" w:rsidRPr="000E4335">
                <w:rPr>
                  <w:rFonts w:eastAsia="Times New Roman"/>
                  <w:color w:val="000000" w:themeColor="text1"/>
                  <w:lang w:val="en-GB"/>
                </w:rPr>
                <w:t>)</w:t>
              </w:r>
              <w:r w:rsidR="00702B15" w:rsidRPr="000E4335">
                <w:rPr>
                  <w:rFonts w:eastAsia="Times New Roman"/>
                  <w:color w:val="000000" w:themeColor="text1"/>
                  <w:lang w:val="en-US"/>
                </w:rPr>
                <w:t>. Thereby, this will</w:t>
              </w:r>
              <w:r w:rsidR="00845FE1" w:rsidRPr="000E4335">
                <w:rPr>
                  <w:rFonts w:eastAsia="Times New Roman"/>
                  <w:color w:val="000000" w:themeColor="text1"/>
                  <w:lang w:val="en-US"/>
                </w:rPr>
                <w:t xml:space="preserve"> </w:t>
              </w:r>
              <w:r w:rsidR="00A8413F" w:rsidRPr="000E4335">
                <w:rPr>
                  <w:rFonts w:eastAsia="Times New Roman"/>
                  <w:color w:val="000000" w:themeColor="text1"/>
                  <w:lang w:val="en-US"/>
                </w:rPr>
                <w:t xml:space="preserve">promote the valuation of ecosystem benefits and </w:t>
              </w:r>
              <w:r w:rsidR="00845FE1" w:rsidRPr="000E4335">
                <w:rPr>
                  <w:rFonts w:eastAsia="Times New Roman"/>
                  <w:color w:val="000000" w:themeColor="text1"/>
                  <w:lang w:val="en-US"/>
                </w:rPr>
                <w:t>allow for comparable results</w:t>
              </w:r>
              <w:r w:rsidR="000E4335" w:rsidRPr="000E4335">
                <w:rPr>
                  <w:rFonts w:eastAsia="Times New Roman"/>
                  <w:color w:val="000000" w:themeColor="text1"/>
                  <w:lang w:val="en-US"/>
                </w:rPr>
                <w:t xml:space="preserve"> across case study areas.</w:t>
              </w:r>
              <w:r w:rsidR="00782A48" w:rsidRPr="000E4335">
                <w:rPr>
                  <w:rFonts w:eastAsia="Times New Roman"/>
                  <w:color w:val="000000" w:themeColor="text1"/>
                  <w:lang w:val="en-US"/>
                </w:rPr>
                <w:t xml:space="preserve"> </w:t>
              </w:r>
            </w:p>
            <w:p w14:paraId="483BF925" w14:textId="77777777" w:rsidR="00247F2B" w:rsidRDefault="00247F2B" w:rsidP="00063395">
              <w:pPr>
                <w:shd w:val="clear" w:color="auto" w:fill="F2F2F2" w:themeFill="background1" w:themeFillShade="F2"/>
                <w:spacing w:after="0" w:line="240" w:lineRule="auto"/>
                <w:rPr>
                  <w:rFonts w:eastAsia="Times New Roman"/>
                  <w:color w:val="000000" w:themeColor="text1"/>
                  <w:lang w:val="en-US"/>
                </w:rPr>
              </w:pPr>
            </w:p>
            <w:p w14:paraId="14141575" w14:textId="1CDF1D05" w:rsidR="006C6056" w:rsidRPr="00C729E5" w:rsidRDefault="00000000" w:rsidP="00C1109E">
              <w:pPr>
                <w:shd w:val="clear" w:color="auto" w:fill="F2F2F2" w:themeFill="background1" w:themeFillShade="F2"/>
                <w:spacing w:after="0" w:line="240" w:lineRule="auto"/>
                <w:rPr>
                  <w:rFonts w:eastAsia="Times New Roman"/>
                  <w:color w:val="000000" w:themeColor="text1"/>
                  <w:lang w:val="en-GB"/>
                </w:rPr>
              </w:pPr>
            </w:p>
          </w:sdtContent>
        </w:sdt>
        <w:p w14:paraId="5D9518EB" w14:textId="77777777" w:rsidR="00951D6E" w:rsidRPr="00C729E5" w:rsidRDefault="00951D6E" w:rsidP="00951D6E">
          <w:pPr>
            <w:spacing w:after="0" w:line="240" w:lineRule="auto"/>
            <w:rPr>
              <w:rFonts w:cs="Arial"/>
              <w:bCs/>
              <w:szCs w:val="24"/>
              <w:lang w:val="en-GB"/>
            </w:rPr>
          </w:pPr>
        </w:p>
        <w:p w14:paraId="3BE9E1F0" w14:textId="61C16A8E" w:rsidR="00951D6E" w:rsidRPr="00C729E5" w:rsidRDefault="00951D6E" w:rsidP="009012EC">
          <w:pPr>
            <w:pStyle w:val="Bildetekst"/>
            <w:rPr>
              <w:lang w:val="en-GB"/>
            </w:rPr>
          </w:pPr>
          <w:r w:rsidRPr="00C729E5">
            <w:rPr>
              <w:lang w:val="en-GB"/>
            </w:rPr>
            <w:t xml:space="preserve">Scope of the </w:t>
          </w:r>
          <w:r w:rsidR="000140DF">
            <w:rPr>
              <w:lang w:val="en-GB"/>
            </w:rPr>
            <w:t xml:space="preserve">proposed </w:t>
          </w:r>
          <w:r w:rsidRPr="00C729E5">
            <w:rPr>
              <w:lang w:val="en-GB"/>
            </w:rPr>
            <w:t>W</w:t>
          </w:r>
          <w:r w:rsidR="000140DF">
            <w:rPr>
              <w:lang w:val="en-GB"/>
            </w:rPr>
            <w:t>orkshop</w:t>
          </w:r>
          <w:r w:rsidRPr="00C729E5">
            <w:rPr>
              <w:lang w:val="en-GB"/>
            </w:rPr>
            <w:t xml:space="preserve"> (planned area of application):</w:t>
          </w:r>
        </w:p>
        <w:sdt>
          <w:sdtPr>
            <w:rPr>
              <w:rFonts w:eastAsia="Times New Roman"/>
              <w:color w:val="000000" w:themeColor="text1"/>
              <w:lang w:val="en-GB"/>
            </w:rPr>
            <w:id w:val="-667016413"/>
            <w:placeholder>
              <w:docPart w:val="76170760F1F34F48A342D163F3E481D9"/>
            </w:placeholder>
          </w:sdtPr>
          <w:sdtContent>
            <w:p w14:paraId="10D07D2A" w14:textId="28135E36" w:rsidR="00173912" w:rsidRPr="00F25BA1" w:rsidRDefault="00173912" w:rsidP="00951D6E">
              <w:pPr>
                <w:shd w:val="clear" w:color="auto" w:fill="F2F2F2" w:themeFill="background1" w:themeFillShade="F2"/>
                <w:spacing w:after="0" w:line="240" w:lineRule="auto"/>
                <w:rPr>
                  <w:rFonts w:eastAsia="Times New Roman"/>
                  <w:color w:val="000000" w:themeColor="text1"/>
                  <w:lang w:val="en-GB"/>
                </w:rPr>
              </w:pPr>
              <w:r w:rsidRPr="00F25BA1">
                <w:rPr>
                  <w:rFonts w:eastAsia="Times New Roman"/>
                  <w:color w:val="000000" w:themeColor="text1"/>
                  <w:lang w:val="en-GB"/>
                </w:rPr>
                <w:t xml:space="preserve">The planned workshop establishes a methodology for </w:t>
              </w:r>
              <w:r w:rsidR="00CB26BD" w:rsidRPr="00926950">
                <w:rPr>
                  <w:rFonts w:eastAsia="Times New Roman"/>
                  <w:color w:val="000000" w:themeColor="text1"/>
                  <w:lang w:val="en-GB"/>
                </w:rPr>
                <w:t>the valuation of ecosystem benefits (monetary and non-monetary)</w:t>
              </w:r>
              <w:r w:rsidR="00E520E1">
                <w:rPr>
                  <w:rFonts w:eastAsia="Times New Roman"/>
                  <w:color w:val="000000" w:themeColor="text1"/>
                  <w:lang w:val="en-GB"/>
                </w:rPr>
                <w:t xml:space="preserve"> </w:t>
              </w:r>
              <w:r w:rsidR="004D1151" w:rsidRPr="00F25BA1">
                <w:rPr>
                  <w:rFonts w:eastAsia="Times New Roman"/>
                  <w:color w:val="000000" w:themeColor="text1"/>
                  <w:lang w:val="en-GB"/>
                </w:rPr>
                <w:t xml:space="preserve">that aims to be applicable </w:t>
              </w:r>
              <w:r w:rsidR="00126508">
                <w:rPr>
                  <w:rFonts w:eastAsia="Times New Roman"/>
                  <w:color w:val="000000" w:themeColor="text1"/>
                  <w:lang w:val="en-GB"/>
                </w:rPr>
                <w:t xml:space="preserve">and </w:t>
              </w:r>
              <w:r w:rsidR="004D1151" w:rsidRPr="00F25BA1">
                <w:rPr>
                  <w:rFonts w:eastAsia="Times New Roman"/>
                  <w:color w:val="000000" w:themeColor="text1"/>
                  <w:lang w:val="en-GB"/>
                </w:rPr>
                <w:t>adjustable to fit assessments across all European seas.</w:t>
              </w:r>
            </w:p>
            <w:p w14:paraId="747108BC" w14:textId="77777777" w:rsidR="00D017F0" w:rsidRDefault="00D017F0" w:rsidP="00951D6E">
              <w:pPr>
                <w:shd w:val="clear" w:color="auto" w:fill="F2F2F2" w:themeFill="background1" w:themeFillShade="F2"/>
                <w:spacing w:after="0" w:line="240" w:lineRule="auto"/>
                <w:rPr>
                  <w:rFonts w:eastAsia="Times New Roman"/>
                  <w:color w:val="000000" w:themeColor="text1"/>
                  <w:lang w:val="en-GB"/>
                </w:rPr>
              </w:pPr>
            </w:p>
            <w:p w14:paraId="0820588F" w14:textId="35FEC614" w:rsidR="003A3D18" w:rsidRPr="00C729E5" w:rsidRDefault="003A3D18" w:rsidP="00951D6E">
              <w:pPr>
                <w:shd w:val="clear" w:color="auto" w:fill="F2F2F2" w:themeFill="background1" w:themeFillShade="F2"/>
                <w:spacing w:after="0" w:line="240" w:lineRule="auto"/>
                <w:rPr>
                  <w:rFonts w:eastAsia="Times New Roman"/>
                  <w:color w:val="000000" w:themeColor="text1"/>
                  <w:lang w:val="en-GB"/>
                </w:rPr>
              </w:pPr>
              <w:r>
                <w:rPr>
                  <w:rFonts w:eastAsia="Times New Roman"/>
                  <w:color w:val="000000" w:themeColor="text1"/>
                  <w:lang w:val="en-GB"/>
                </w:rPr>
                <w:t>The planned workshop is intended to be used by scientists, consultants, and other interested parties who wish to assess ecosystem benefits</w:t>
              </w:r>
              <w:r w:rsidR="0066529D">
                <w:rPr>
                  <w:rFonts w:eastAsia="Times New Roman"/>
                  <w:color w:val="000000" w:themeColor="text1"/>
                  <w:lang w:val="en-GB"/>
                </w:rPr>
                <w:t xml:space="preserve"> and biodiversity in marine areas. </w:t>
              </w:r>
              <w:r w:rsidR="006B209A">
                <w:rPr>
                  <w:rFonts w:eastAsia="Times New Roman"/>
                  <w:color w:val="000000" w:themeColor="text1"/>
                  <w:lang w:val="en-GB"/>
                </w:rPr>
                <w:t>T</w:t>
              </w:r>
              <w:r w:rsidR="002E5C7D">
                <w:rPr>
                  <w:rFonts w:eastAsia="Times New Roman"/>
                  <w:color w:val="000000" w:themeColor="text1"/>
                  <w:lang w:val="en-GB"/>
                </w:rPr>
                <w:t xml:space="preserve">he workshop </w:t>
              </w:r>
              <w:r w:rsidR="001C5D04">
                <w:rPr>
                  <w:rFonts w:eastAsia="Times New Roman"/>
                  <w:color w:val="000000" w:themeColor="text1"/>
                  <w:lang w:val="en-GB"/>
                </w:rPr>
                <w:t>can be used to produce comparable results from different marine ecosystems</w:t>
              </w:r>
              <w:r w:rsidR="00DF4322">
                <w:rPr>
                  <w:rFonts w:eastAsia="Times New Roman"/>
                  <w:color w:val="000000" w:themeColor="text1"/>
                  <w:lang w:val="en-GB"/>
                </w:rPr>
                <w:t xml:space="preserve"> and can thereby harmonize and improve </w:t>
              </w:r>
              <w:r w:rsidR="006B209A">
                <w:rPr>
                  <w:rFonts w:eastAsia="Times New Roman"/>
                  <w:color w:val="000000" w:themeColor="text1"/>
                  <w:lang w:val="en-GB"/>
                </w:rPr>
                <w:t>ecosystem valuation</w:t>
              </w:r>
              <w:r w:rsidR="00DF4322">
                <w:rPr>
                  <w:rFonts w:eastAsia="Times New Roman"/>
                  <w:color w:val="000000" w:themeColor="text1"/>
                  <w:lang w:val="en-GB"/>
                </w:rPr>
                <w:t xml:space="preserve"> practices. </w:t>
              </w:r>
            </w:p>
            <w:p w14:paraId="666A0838" w14:textId="77777777" w:rsidR="00126508" w:rsidRPr="00C729E5" w:rsidRDefault="00000000" w:rsidP="00951D6E">
              <w:pPr>
                <w:shd w:val="clear" w:color="auto" w:fill="F2F2F2" w:themeFill="background1" w:themeFillShade="F2"/>
                <w:spacing w:after="0" w:line="240" w:lineRule="auto"/>
                <w:rPr>
                  <w:rFonts w:eastAsia="Times New Roman"/>
                  <w:color w:val="000000" w:themeColor="text1"/>
                  <w:lang w:val="en-GB"/>
                </w:rPr>
              </w:pPr>
            </w:p>
          </w:sdtContent>
        </w:sdt>
        <w:p w14:paraId="773BED8D" w14:textId="77777777" w:rsidR="00951D6E" w:rsidRPr="00C729E5" w:rsidRDefault="00951D6E" w:rsidP="00951D6E">
          <w:pPr>
            <w:spacing w:after="0" w:line="240" w:lineRule="auto"/>
            <w:rPr>
              <w:rFonts w:cs="Arial"/>
              <w:bCs/>
              <w:szCs w:val="24"/>
              <w:lang w:val="en-GB"/>
            </w:rPr>
          </w:pPr>
        </w:p>
        <w:p w14:paraId="5115231F" w14:textId="77777777" w:rsidR="00951D6E" w:rsidRPr="00C729E5" w:rsidRDefault="00951D6E" w:rsidP="009012EC">
          <w:pPr>
            <w:pStyle w:val="Bildetekst"/>
            <w:rPr>
              <w:lang w:val="en-GB"/>
            </w:rPr>
          </w:pPr>
          <w:r w:rsidRPr="00C729E5">
            <w:rPr>
              <w:lang w:val="en-GB"/>
            </w:rPr>
            <w:t>Are the following aspects potentially affected?</w:t>
          </w:r>
        </w:p>
        <w:p w14:paraId="32F1417E" w14:textId="00E91DDA" w:rsidR="00951D6E" w:rsidRPr="00C729E5" w:rsidRDefault="00951D6E" w:rsidP="00951D6E">
          <w:pPr>
            <w:shd w:val="clear" w:color="auto" w:fill="F2F2F2" w:themeFill="background1" w:themeFillShade="F2"/>
            <w:spacing w:before="120" w:after="120" w:line="240" w:lineRule="auto"/>
            <w:rPr>
              <w:rFonts w:cs="Arial"/>
              <w:b/>
              <w:bCs/>
              <w:szCs w:val="24"/>
              <w:lang w:val="en-GB"/>
            </w:rPr>
          </w:pPr>
          <w:r w:rsidRPr="00C729E5">
            <w:rPr>
              <w:rFonts w:cs="Arial"/>
              <w:b/>
              <w:bCs/>
              <w:szCs w:val="24"/>
              <w:lang w:val="en-GB"/>
            </w:rPr>
            <w:tab/>
          </w:r>
          <w:r w:rsidRPr="00C729E5">
            <w:rPr>
              <w:rFonts w:cs="Arial"/>
              <w:b/>
              <w:bCs/>
              <w:szCs w:val="24"/>
              <w:lang w:val="en-GB"/>
            </w:rPr>
            <w:tab/>
          </w:r>
          <w:r w:rsidRPr="00C729E5">
            <w:rPr>
              <w:rFonts w:cs="Arial"/>
              <w:b/>
              <w:bCs/>
              <w:szCs w:val="24"/>
              <w:lang w:val="en-GB"/>
            </w:rPr>
            <w:tab/>
          </w:r>
          <w:r w:rsidRPr="00C729E5">
            <w:rPr>
              <w:rFonts w:cs="Arial"/>
              <w:b/>
              <w:bCs/>
              <w:szCs w:val="24"/>
              <w:lang w:val="en-GB"/>
            </w:rPr>
            <w:tab/>
          </w:r>
          <w:r w:rsidR="00B010F4">
            <w:rPr>
              <w:rFonts w:cs="Arial"/>
              <w:b/>
              <w:bCs/>
              <w:szCs w:val="24"/>
              <w:lang w:val="en-GB"/>
            </w:rPr>
            <w:tab/>
          </w:r>
          <w:r w:rsidR="00B010F4">
            <w:rPr>
              <w:rFonts w:cs="Arial"/>
              <w:b/>
              <w:bCs/>
              <w:szCs w:val="24"/>
              <w:lang w:val="en-GB"/>
            </w:rPr>
            <w:tab/>
          </w:r>
          <w:r w:rsidR="00B010F4">
            <w:rPr>
              <w:rFonts w:cs="Arial"/>
              <w:b/>
              <w:bCs/>
              <w:szCs w:val="24"/>
              <w:lang w:val="en-GB"/>
            </w:rPr>
            <w:tab/>
          </w:r>
          <w:r w:rsidRPr="00C729E5">
            <w:rPr>
              <w:rFonts w:cs="Arial"/>
              <w:b/>
              <w:bCs/>
              <w:szCs w:val="24"/>
              <w:lang w:val="en-GB"/>
            </w:rPr>
            <w:tab/>
            <w:t>YES</w:t>
          </w:r>
          <w:r w:rsidRPr="00C729E5">
            <w:rPr>
              <w:rFonts w:cs="Arial"/>
              <w:b/>
              <w:bCs/>
              <w:szCs w:val="24"/>
              <w:lang w:val="en-GB"/>
            </w:rPr>
            <w:tab/>
          </w:r>
          <w:r w:rsidRPr="00C729E5">
            <w:rPr>
              <w:rFonts w:cs="Arial"/>
              <w:b/>
              <w:bCs/>
              <w:szCs w:val="24"/>
              <w:lang w:val="en-GB"/>
            </w:rPr>
            <w:tab/>
            <w:t>NO</w:t>
          </w:r>
        </w:p>
        <w:p w14:paraId="6C6A4175" w14:textId="116A8FF8" w:rsidR="00951D6E" w:rsidRPr="00C729E5" w:rsidRDefault="00951D6E" w:rsidP="00951D6E">
          <w:pPr>
            <w:shd w:val="clear" w:color="auto" w:fill="F2F2F2" w:themeFill="background1" w:themeFillShade="F2"/>
            <w:spacing w:after="0" w:line="240" w:lineRule="auto"/>
            <w:rPr>
              <w:rFonts w:cs="Arial"/>
              <w:lang w:val="en-GB"/>
            </w:rPr>
          </w:pPr>
          <w:r w:rsidRPr="00C729E5">
            <w:rPr>
              <w:rFonts w:cs="Arial"/>
              <w:lang w:val="en-GB"/>
            </w:rPr>
            <w:lastRenderedPageBreak/>
            <w:t>Safety matters</w:t>
          </w:r>
          <w:r w:rsidRPr="00C729E5">
            <w:rPr>
              <w:rFonts w:cs="Arial"/>
              <w:lang w:val="en-GB"/>
            </w:rPr>
            <w:tab/>
          </w:r>
          <w:r w:rsidRPr="00C729E5">
            <w:rPr>
              <w:rFonts w:cs="Arial"/>
              <w:lang w:val="en-GB"/>
            </w:rPr>
            <w:tab/>
          </w:r>
          <w:r w:rsidRPr="00C729E5">
            <w:rPr>
              <w:rFonts w:cs="Arial"/>
              <w:lang w:val="en-GB"/>
            </w:rPr>
            <w:tab/>
          </w:r>
          <w:r w:rsidR="00B010F4">
            <w:rPr>
              <w:rFonts w:cs="Arial"/>
              <w:lang w:val="en-GB"/>
            </w:rPr>
            <w:tab/>
          </w:r>
          <w:r w:rsidRPr="00C729E5">
            <w:rPr>
              <w:rFonts w:cs="Arial"/>
              <w:lang w:val="en-GB"/>
            </w:rPr>
            <w:tab/>
          </w:r>
          <w:sdt>
            <w:sdtPr>
              <w:rPr>
                <w:rFonts w:cs="Arial"/>
                <w:lang w:val="en-GB"/>
              </w:rPr>
              <w:id w:val="1167138663"/>
              <w14:checkbox>
                <w14:checked w14:val="0"/>
                <w14:checkedState w14:val="2612" w14:font="MS Gothic"/>
                <w14:uncheckedState w14:val="2610" w14:font="MS Gothic"/>
              </w14:checkbox>
            </w:sdtPr>
            <w:sdtContent>
              <w:r w:rsidRPr="00C729E5">
                <w:rPr>
                  <w:rFonts w:ascii="MS Gothic" w:eastAsia="MS Gothic" w:hAnsi="MS Gothic" w:cs="Arial"/>
                  <w:lang w:val="en-GB"/>
                </w:rPr>
                <w:t>☐</w:t>
              </w:r>
            </w:sdtContent>
          </w:sdt>
          <w:r>
            <w:rPr>
              <w:rStyle w:val="Fotnotereferanse"/>
              <w:rFonts w:cs="Arial"/>
              <w:lang w:val="en-GB"/>
            </w:rPr>
            <w:footnoteReference w:id="2"/>
          </w:r>
          <w:r w:rsidRPr="00C729E5">
            <w:rPr>
              <w:rFonts w:cs="Arial"/>
              <w:lang w:val="en-GB"/>
            </w:rPr>
            <w:tab/>
          </w:r>
          <w:r w:rsidR="009012EC">
            <w:rPr>
              <w:rFonts w:cs="Arial"/>
              <w:lang w:val="en-GB"/>
            </w:rPr>
            <w:tab/>
          </w:r>
          <w:r w:rsidRPr="00C729E5">
            <w:rPr>
              <w:rFonts w:cs="Arial"/>
              <w:lang w:val="en-GB"/>
            </w:rPr>
            <w:tab/>
          </w:r>
          <w:sdt>
            <w:sdtPr>
              <w:rPr>
                <w:rFonts w:cs="Arial"/>
                <w:lang w:val="en-GB"/>
              </w:rPr>
              <w:id w:val="943731983"/>
              <w14:checkbox>
                <w14:checked w14:val="1"/>
                <w14:checkedState w14:val="2612" w14:font="MS Gothic"/>
                <w14:uncheckedState w14:val="2610" w14:font="MS Gothic"/>
              </w14:checkbox>
            </w:sdtPr>
            <w:sdtContent>
              <w:r w:rsidR="000A387F">
                <w:rPr>
                  <w:rFonts w:ascii="MS Gothic" w:eastAsia="MS Gothic" w:hAnsi="MS Gothic" w:cs="Arial" w:hint="eastAsia"/>
                  <w:lang w:val="en-GB"/>
                </w:rPr>
                <w:t>☒</w:t>
              </w:r>
            </w:sdtContent>
          </w:sdt>
        </w:p>
        <w:p w14:paraId="435E18AB" w14:textId="1F23EE12" w:rsidR="00951D6E" w:rsidRPr="00C729E5" w:rsidRDefault="00951D6E" w:rsidP="00951D6E">
          <w:pPr>
            <w:shd w:val="clear" w:color="auto" w:fill="F2F2F2" w:themeFill="background1" w:themeFillShade="F2"/>
            <w:spacing w:after="0" w:line="240" w:lineRule="auto"/>
            <w:rPr>
              <w:rFonts w:cs="Arial"/>
              <w:b/>
              <w:bCs/>
              <w:szCs w:val="24"/>
              <w:lang w:val="en-GB"/>
            </w:rPr>
          </w:pPr>
          <w:r w:rsidRPr="00C729E5">
            <w:rPr>
              <w:rFonts w:cs="Arial"/>
              <w:lang w:val="en-GB"/>
            </w:rPr>
            <w:t>Management system aspects</w:t>
          </w:r>
          <w:r w:rsidRPr="00C729E5">
            <w:rPr>
              <w:rFonts w:cs="Arial"/>
              <w:lang w:val="en-GB"/>
            </w:rPr>
            <w:tab/>
          </w:r>
          <w:r w:rsidRPr="00C729E5">
            <w:rPr>
              <w:rFonts w:cs="Arial"/>
              <w:lang w:val="en-GB"/>
            </w:rPr>
            <w:tab/>
          </w:r>
          <w:sdt>
            <w:sdtPr>
              <w:rPr>
                <w:rFonts w:cs="Arial"/>
                <w:lang w:val="en-GB"/>
              </w:rPr>
              <w:id w:val="1215618296"/>
              <w14:checkbox>
                <w14:checked w14:val="0"/>
                <w14:checkedState w14:val="2612" w14:font="MS Gothic"/>
                <w14:uncheckedState w14:val="2610" w14:font="MS Gothic"/>
              </w14:checkbox>
            </w:sdtPr>
            <w:sdtContent>
              <w:r w:rsidRPr="00C729E5">
                <w:rPr>
                  <w:rFonts w:ascii="MS Gothic" w:eastAsia="MS Gothic" w:hAnsi="MS Gothic" w:cs="Arial"/>
                  <w:lang w:val="en-GB"/>
                </w:rPr>
                <w:t>☐</w:t>
              </w:r>
            </w:sdtContent>
          </w:sdt>
          <w:r>
            <w:rPr>
              <w:rStyle w:val="Fotnotereferanse"/>
              <w:rFonts w:cs="Arial"/>
              <w:lang w:val="en-GB"/>
            </w:rPr>
            <w:footnoteReference w:id="3"/>
          </w:r>
          <w:r w:rsidRPr="00C729E5">
            <w:rPr>
              <w:rFonts w:cs="Arial"/>
              <w:lang w:val="en-GB"/>
            </w:rPr>
            <w:tab/>
          </w:r>
          <w:r w:rsidR="009012EC">
            <w:rPr>
              <w:rFonts w:cs="Arial"/>
              <w:lang w:val="en-GB"/>
            </w:rPr>
            <w:tab/>
          </w:r>
          <w:r w:rsidRPr="00C729E5">
            <w:rPr>
              <w:rFonts w:cs="Arial"/>
              <w:lang w:val="en-GB"/>
            </w:rPr>
            <w:tab/>
          </w:r>
          <w:sdt>
            <w:sdtPr>
              <w:rPr>
                <w:rFonts w:cs="Arial"/>
                <w:lang w:val="en-GB"/>
              </w:rPr>
              <w:id w:val="1890611400"/>
              <w14:checkbox>
                <w14:checked w14:val="1"/>
                <w14:checkedState w14:val="2612" w14:font="MS Gothic"/>
                <w14:uncheckedState w14:val="2610" w14:font="MS Gothic"/>
              </w14:checkbox>
            </w:sdtPr>
            <w:sdtContent>
              <w:r w:rsidR="005020AC">
                <w:rPr>
                  <w:rFonts w:ascii="MS Gothic" w:eastAsia="MS Gothic" w:hAnsi="MS Gothic" w:cs="Arial" w:hint="eastAsia"/>
                  <w:lang w:val="en-GB"/>
                </w:rPr>
                <w:t>☒</w:t>
              </w:r>
            </w:sdtContent>
          </w:sdt>
        </w:p>
        <w:p w14:paraId="0BE53902" w14:textId="41807E68" w:rsidR="00951D6E" w:rsidRDefault="00951D6E" w:rsidP="00951D6E">
          <w:pPr>
            <w:shd w:val="clear" w:color="auto" w:fill="F2F2F2" w:themeFill="background1" w:themeFillShade="F2"/>
            <w:spacing w:after="0" w:line="240" w:lineRule="auto"/>
            <w:rPr>
              <w:rFonts w:cs="Arial"/>
              <w:lang w:val="en-GB"/>
            </w:rPr>
          </w:pPr>
          <w:r w:rsidRPr="00C729E5">
            <w:rPr>
              <w:rFonts w:cs="Arial"/>
              <w:lang w:val="en-GB"/>
            </w:rPr>
            <w:t>Conformity asses</w:t>
          </w:r>
          <w:r>
            <w:rPr>
              <w:rFonts w:cs="Arial"/>
              <w:lang w:val="en-GB"/>
            </w:rPr>
            <w:t>sment aspects</w:t>
          </w:r>
          <w:r w:rsidRPr="00C729E5">
            <w:rPr>
              <w:rFonts w:cs="Arial"/>
              <w:lang w:val="en-GB"/>
            </w:rPr>
            <w:tab/>
          </w:r>
          <w:sdt>
            <w:sdtPr>
              <w:rPr>
                <w:rFonts w:cs="Arial"/>
                <w:lang w:val="en-GB"/>
              </w:rPr>
              <w:id w:val="-1510588153"/>
              <w14:checkbox>
                <w14:checked w14:val="0"/>
                <w14:checkedState w14:val="2612" w14:font="MS Gothic"/>
                <w14:uncheckedState w14:val="2610" w14:font="MS Gothic"/>
              </w14:checkbox>
            </w:sdtPr>
            <w:sdtContent>
              <w:r w:rsidRPr="00C729E5">
                <w:rPr>
                  <w:rFonts w:ascii="MS Gothic" w:eastAsia="MS Gothic" w:hAnsi="MS Gothic" w:cs="Arial"/>
                  <w:lang w:val="en-GB"/>
                </w:rPr>
                <w:t>☐</w:t>
              </w:r>
            </w:sdtContent>
          </w:sdt>
          <w:r>
            <w:rPr>
              <w:rStyle w:val="Fotnotereferanse"/>
              <w:rFonts w:cs="Arial"/>
              <w:lang w:val="en-GB"/>
            </w:rPr>
            <w:footnoteReference w:id="4"/>
          </w:r>
          <w:r w:rsidRPr="00C729E5">
            <w:rPr>
              <w:rFonts w:cs="Arial"/>
              <w:lang w:val="en-GB"/>
            </w:rPr>
            <w:tab/>
          </w:r>
          <w:r w:rsidR="009012EC">
            <w:rPr>
              <w:rFonts w:cs="Arial"/>
              <w:lang w:val="en-GB"/>
            </w:rPr>
            <w:tab/>
          </w:r>
          <w:r w:rsidRPr="00C729E5">
            <w:rPr>
              <w:rFonts w:cs="Arial"/>
              <w:lang w:val="en-GB"/>
            </w:rPr>
            <w:tab/>
          </w:r>
          <w:sdt>
            <w:sdtPr>
              <w:rPr>
                <w:rFonts w:cs="Arial"/>
                <w:lang w:val="en-GB"/>
              </w:rPr>
              <w:id w:val="235980369"/>
              <w14:checkbox>
                <w14:checked w14:val="1"/>
                <w14:checkedState w14:val="2612" w14:font="MS Gothic"/>
                <w14:uncheckedState w14:val="2610" w14:font="MS Gothic"/>
              </w14:checkbox>
            </w:sdtPr>
            <w:sdtContent>
              <w:r w:rsidR="005020AC">
                <w:rPr>
                  <w:rFonts w:ascii="MS Gothic" w:eastAsia="MS Gothic" w:hAnsi="MS Gothic" w:cs="Arial" w:hint="eastAsia"/>
                  <w:lang w:val="en-GB"/>
                </w:rPr>
                <w:t>☒</w:t>
              </w:r>
            </w:sdtContent>
          </w:sdt>
        </w:p>
        <w:p w14:paraId="73C8AFE1" w14:textId="1DCC59FF" w:rsidR="00951D6E" w:rsidRPr="00C729E5" w:rsidRDefault="00951D6E" w:rsidP="00951D6E">
          <w:pPr>
            <w:shd w:val="clear" w:color="auto" w:fill="F2F2F2" w:themeFill="background1" w:themeFillShade="F2"/>
            <w:spacing w:after="0" w:line="240" w:lineRule="auto"/>
            <w:rPr>
              <w:rFonts w:cs="Arial"/>
              <w:b/>
              <w:bCs/>
              <w:szCs w:val="24"/>
              <w:lang w:val="en-GB"/>
            </w:rPr>
          </w:pPr>
          <w:r>
            <w:rPr>
              <w:rFonts w:cs="Arial"/>
              <w:lang w:val="en-GB"/>
            </w:rPr>
            <w:t>Security matters</w:t>
          </w:r>
          <w:r>
            <w:rPr>
              <w:rFonts w:cs="Arial"/>
              <w:lang w:val="en-GB"/>
            </w:rPr>
            <w:tab/>
          </w:r>
          <w:r>
            <w:rPr>
              <w:rFonts w:cs="Arial"/>
              <w:lang w:val="en-GB"/>
            </w:rPr>
            <w:tab/>
          </w:r>
          <w:r w:rsidR="00B010F4">
            <w:rPr>
              <w:rFonts w:cs="Arial"/>
              <w:lang w:val="en-GB"/>
            </w:rPr>
            <w:tab/>
          </w:r>
          <w:r w:rsidR="00B010F4">
            <w:rPr>
              <w:rFonts w:cs="Arial"/>
              <w:lang w:val="en-GB"/>
            </w:rPr>
            <w:tab/>
          </w:r>
          <w:r>
            <w:rPr>
              <w:rFonts w:cs="Arial"/>
              <w:lang w:val="en-GB"/>
            </w:rPr>
            <w:tab/>
          </w:r>
          <w:sdt>
            <w:sdtPr>
              <w:rPr>
                <w:rFonts w:cs="Arial"/>
                <w:lang w:val="en-GB"/>
              </w:rPr>
              <w:id w:val="1405257004"/>
              <w14:checkbox>
                <w14:checked w14:val="0"/>
                <w14:checkedState w14:val="2612" w14:font="MS Gothic"/>
                <w14:uncheckedState w14:val="2610" w14:font="MS Gothic"/>
              </w14:checkbox>
            </w:sdtPr>
            <w:sdtContent>
              <w:r w:rsidRPr="00C729E5">
                <w:rPr>
                  <w:rFonts w:ascii="MS Gothic" w:eastAsia="MS Gothic" w:hAnsi="MS Gothic" w:cs="Arial"/>
                  <w:lang w:val="en-GB"/>
                </w:rPr>
                <w:t>☐</w:t>
              </w:r>
            </w:sdtContent>
          </w:sdt>
          <w:r>
            <w:rPr>
              <w:rStyle w:val="Fotnotereferanse"/>
              <w:rFonts w:cs="Arial"/>
              <w:lang w:val="en-GB"/>
            </w:rPr>
            <w:footnoteReference w:id="5"/>
          </w:r>
          <w:r w:rsidRPr="00C729E5">
            <w:rPr>
              <w:rFonts w:cs="Arial"/>
              <w:lang w:val="en-GB"/>
            </w:rPr>
            <w:tab/>
          </w:r>
          <w:r w:rsidR="009012EC">
            <w:rPr>
              <w:rFonts w:cs="Arial"/>
              <w:lang w:val="en-GB"/>
            </w:rPr>
            <w:tab/>
          </w:r>
          <w:r w:rsidRPr="00C729E5">
            <w:rPr>
              <w:rFonts w:cs="Arial"/>
              <w:lang w:val="en-GB"/>
            </w:rPr>
            <w:tab/>
          </w:r>
          <w:sdt>
            <w:sdtPr>
              <w:rPr>
                <w:rFonts w:cs="Arial"/>
                <w:lang w:val="en-GB"/>
              </w:rPr>
              <w:id w:val="906657663"/>
              <w14:checkbox>
                <w14:checked w14:val="1"/>
                <w14:checkedState w14:val="2612" w14:font="MS Gothic"/>
                <w14:uncheckedState w14:val="2610" w14:font="MS Gothic"/>
              </w14:checkbox>
            </w:sdtPr>
            <w:sdtContent>
              <w:r w:rsidR="005020AC">
                <w:rPr>
                  <w:rFonts w:ascii="MS Gothic" w:eastAsia="MS Gothic" w:hAnsi="MS Gothic" w:cs="Arial" w:hint="eastAsia"/>
                  <w:lang w:val="en-GB"/>
                </w:rPr>
                <w:t>☒</w:t>
              </w:r>
            </w:sdtContent>
          </w:sdt>
        </w:p>
        <w:p w14:paraId="751046BE" w14:textId="77777777" w:rsidR="00951D6E" w:rsidRPr="009F0FB0" w:rsidRDefault="00951D6E" w:rsidP="00951D6E">
          <w:pPr>
            <w:spacing w:after="0" w:line="240" w:lineRule="auto"/>
            <w:rPr>
              <w:rFonts w:cs="Arial"/>
              <w:sz w:val="2"/>
              <w:lang w:val="en-GB"/>
            </w:rPr>
          </w:pPr>
        </w:p>
        <w:sdt>
          <w:sdtPr>
            <w:rPr>
              <w:rFonts w:eastAsia="Times New Roman"/>
              <w:color w:val="000000" w:themeColor="text1"/>
              <w:lang w:val="en-GB"/>
            </w:rPr>
            <w:id w:val="-1512679592"/>
          </w:sdtPr>
          <w:sdtContent>
            <w:p w14:paraId="0C76D88B" w14:textId="02E3EDFB" w:rsidR="00951D6E" w:rsidRPr="00C729E5" w:rsidRDefault="00951D6E" w:rsidP="00951D6E">
              <w:pPr>
                <w:shd w:val="clear" w:color="auto" w:fill="F2F2F2" w:themeFill="background1" w:themeFillShade="F2"/>
                <w:spacing w:after="0" w:line="240" w:lineRule="auto"/>
                <w:rPr>
                  <w:rFonts w:eastAsia="Times New Roman"/>
                  <w:color w:val="000000" w:themeColor="text1"/>
                  <w:lang w:val="en-GB"/>
                </w:rPr>
              </w:pPr>
              <w:r w:rsidRPr="00C729E5">
                <w:rPr>
                  <w:rFonts w:eastAsia="Times New Roman"/>
                  <w:color w:val="000000" w:themeColor="text1"/>
                  <w:lang w:val="en-GB"/>
                </w:rPr>
                <w:t>&lt;</w:t>
              </w:r>
              <w:r w:rsidR="000140DF">
                <w:rPr>
                  <w:rFonts w:eastAsia="Times New Roman"/>
                  <w:color w:val="000000" w:themeColor="text1"/>
                  <w:lang w:val="en-GB"/>
                </w:rPr>
                <w:t>A</w:t>
              </w:r>
              <w:r w:rsidRPr="00C729E5">
                <w:rPr>
                  <w:rFonts w:eastAsia="Times New Roman"/>
                  <w:color w:val="000000" w:themeColor="text1"/>
                  <w:lang w:val="en-GB"/>
                </w:rPr>
                <w:t>dd information/explanations to the points marked „yes“&gt;</w:t>
              </w:r>
            </w:p>
          </w:sdtContent>
        </w:sdt>
        <w:p w14:paraId="465E072A" w14:textId="77777777" w:rsidR="00951D6E" w:rsidRPr="00C729E5" w:rsidRDefault="00951D6E" w:rsidP="00951D6E">
          <w:pPr>
            <w:spacing w:after="0" w:line="240" w:lineRule="auto"/>
            <w:rPr>
              <w:rFonts w:cs="Arial"/>
              <w:lang w:val="en-GB"/>
            </w:rPr>
          </w:pPr>
        </w:p>
        <w:p w14:paraId="2045B8B7" w14:textId="125965E8" w:rsidR="00951D6E" w:rsidRPr="009012EC" w:rsidRDefault="00951D6E" w:rsidP="009012EC">
          <w:pPr>
            <w:pStyle w:val="Bildetekst"/>
            <w:rPr>
              <w:lang w:val="en-GB"/>
            </w:rPr>
          </w:pPr>
          <w:r w:rsidRPr="009012EC">
            <w:rPr>
              <w:lang w:val="en-GB"/>
            </w:rPr>
            <w:t xml:space="preserve">Theme related </w:t>
          </w:r>
          <w:r w:rsidR="000140DF" w:rsidRPr="009012EC">
            <w:rPr>
              <w:lang w:val="en-GB"/>
            </w:rPr>
            <w:t>standardization Technical B</w:t>
          </w:r>
          <w:r w:rsidRPr="009012EC">
            <w:rPr>
              <w:lang w:val="en-GB"/>
            </w:rPr>
            <w:t>odies, standards or regulations, if applicable:</w:t>
          </w:r>
        </w:p>
        <w:sdt>
          <w:sdtPr>
            <w:rPr>
              <w:rFonts w:eastAsia="Times New Roman"/>
              <w:color w:val="000000" w:themeColor="text1"/>
              <w:lang w:val="en-GB"/>
            </w:rPr>
            <w:id w:val="-398364098"/>
            <w:placeholder>
              <w:docPart w:val="76170760F1F34F48A342D163F3E481D9"/>
            </w:placeholder>
          </w:sdtPr>
          <w:sdtEndPr>
            <w:rPr>
              <w:color w:val="auto"/>
            </w:rPr>
          </w:sdtEndPr>
          <w:sdtContent>
            <w:p w14:paraId="08D6D6EF" w14:textId="687D59A5" w:rsidR="00951D6E" w:rsidRPr="000140DF" w:rsidRDefault="00951D6E" w:rsidP="00816E12">
              <w:pPr>
                <w:pStyle w:val="Listeavsnitt"/>
                <w:numPr>
                  <w:ilvl w:val="0"/>
                  <w:numId w:val="34"/>
                </w:numPr>
                <w:shd w:val="clear" w:color="auto" w:fill="F2F2F2" w:themeFill="background1" w:themeFillShade="F2"/>
                <w:spacing w:after="0" w:line="240" w:lineRule="auto"/>
                <w:jc w:val="left"/>
                <w:rPr>
                  <w:rFonts w:eastAsia="Times New Roman"/>
                  <w:color w:val="000000" w:themeColor="text1"/>
                  <w:lang w:val="en-GB"/>
                </w:rPr>
              </w:pPr>
              <w:r w:rsidRPr="003034CD">
                <w:rPr>
                  <w:rFonts w:eastAsia="Times New Roman"/>
                  <w:color w:val="000000" w:themeColor="text1"/>
                  <w:lang w:val="en-GB"/>
                </w:rPr>
                <w:t>&lt;</w:t>
              </w:r>
              <w:r w:rsidR="000140DF" w:rsidRPr="003034CD">
                <w:rPr>
                  <w:rFonts w:eastAsia="Times New Roman"/>
                  <w:color w:val="000000" w:themeColor="text1"/>
                  <w:lang w:val="en-GB"/>
                </w:rPr>
                <w:t>A</w:t>
              </w:r>
              <w:r w:rsidRPr="003034CD">
                <w:rPr>
                  <w:rFonts w:eastAsia="Times New Roman"/>
                  <w:color w:val="000000" w:themeColor="text1"/>
                  <w:lang w:val="en-GB"/>
                </w:rPr>
                <w:t>dd technical committees, standards, etc</w:t>
              </w:r>
              <w:r w:rsidRPr="000140DF">
                <w:rPr>
                  <w:rFonts w:eastAsia="Times New Roman"/>
                  <w:color w:val="000000" w:themeColor="text1"/>
                  <w:lang w:val="en-GB"/>
                </w:rPr>
                <w:t>. (national, European, international)&gt;</w:t>
              </w:r>
            </w:p>
          </w:sdtContent>
        </w:sdt>
        <w:p w14:paraId="35003B68" w14:textId="77777777" w:rsidR="00951D6E" w:rsidRPr="00926ABF" w:rsidRDefault="00951D6E" w:rsidP="00951D6E">
          <w:pPr>
            <w:spacing w:after="0" w:line="240" w:lineRule="auto"/>
            <w:rPr>
              <w:rFonts w:cs="Arial"/>
              <w:bCs/>
              <w:szCs w:val="24"/>
              <w:lang w:val="en-GB"/>
            </w:rPr>
          </w:pPr>
        </w:p>
        <w:p w14:paraId="64F3E18A" w14:textId="77777777" w:rsidR="00951D6E" w:rsidRPr="009012EC" w:rsidRDefault="00951D6E" w:rsidP="009012EC">
          <w:pPr>
            <w:pStyle w:val="Bildetekst"/>
            <w:rPr>
              <w:lang w:val="en-GB"/>
            </w:rPr>
          </w:pPr>
          <w:r w:rsidRPr="009012EC">
            <w:rPr>
              <w:lang w:val="en-GB"/>
            </w:rPr>
            <w:t>Optional attachments:</w:t>
          </w:r>
        </w:p>
        <w:sdt>
          <w:sdtPr>
            <w:rPr>
              <w:rFonts w:eastAsia="Times New Roman"/>
              <w:lang w:val="en-GB"/>
            </w:rPr>
            <w:id w:val="-1705474141"/>
            <w:placeholder>
              <w:docPart w:val="76170760F1F34F48A342D163F3E481D9"/>
            </w:placeholder>
          </w:sdtPr>
          <w:sdtContent>
            <w:p w14:paraId="519BBFC7" w14:textId="55554188" w:rsidR="00F71989" w:rsidRDefault="00977902" w:rsidP="009012EC">
              <w:pPr>
                <w:pStyle w:val="Listeavsnitt"/>
                <w:shd w:val="clear" w:color="auto" w:fill="F2F2F2" w:themeFill="background1" w:themeFillShade="F2"/>
                <w:spacing w:after="0" w:line="240" w:lineRule="auto"/>
                <w:ind w:left="284" w:hanging="284"/>
                <w:jc w:val="left"/>
                <w:rPr>
                  <w:rFonts w:eastAsia="Times New Roman"/>
                  <w:lang w:val="en-GB"/>
                </w:rPr>
              </w:pPr>
              <w:r>
                <w:rPr>
                  <w:rFonts w:eastAsia="Times New Roman"/>
                  <w:lang w:val="en-GB"/>
                </w:rPr>
                <w:t>Additional information:</w:t>
              </w:r>
            </w:p>
            <w:p w14:paraId="49F697D7" w14:textId="77777777" w:rsidR="00CB6195" w:rsidRDefault="00F71989" w:rsidP="009012EC">
              <w:pPr>
                <w:pStyle w:val="Listeavsnitt"/>
                <w:shd w:val="clear" w:color="auto" w:fill="F2F2F2" w:themeFill="background1" w:themeFillShade="F2"/>
                <w:spacing w:after="0" w:line="240" w:lineRule="auto"/>
                <w:ind w:left="284" w:hanging="284"/>
                <w:jc w:val="left"/>
                <w:rPr>
                  <w:rFonts w:eastAsia="Times New Roman"/>
                  <w:lang w:val="en-GB"/>
                </w:rPr>
              </w:pPr>
              <w:r>
                <w:rPr>
                  <w:rFonts w:eastAsia="Times New Roman"/>
                  <w:lang w:val="en-GB"/>
                </w:rPr>
                <w:t xml:space="preserve">Estimated project duration: </w:t>
              </w:r>
              <w:r w:rsidR="003A3675">
                <w:rPr>
                  <w:rFonts w:eastAsia="Times New Roman"/>
                  <w:lang w:val="en-GB"/>
                </w:rPr>
                <w:t xml:space="preserve">October 2024 </w:t>
              </w:r>
              <w:r w:rsidR="00CB6195">
                <w:rPr>
                  <w:rFonts w:eastAsia="Times New Roman"/>
                  <w:lang w:val="en-GB"/>
                </w:rPr>
                <w:t>–</w:t>
              </w:r>
              <w:r w:rsidR="003A3675">
                <w:rPr>
                  <w:rFonts w:eastAsia="Times New Roman"/>
                  <w:lang w:val="en-GB"/>
                </w:rPr>
                <w:t xml:space="preserve"> </w:t>
              </w:r>
              <w:r w:rsidR="00CB6195">
                <w:rPr>
                  <w:rFonts w:eastAsia="Times New Roman"/>
                  <w:lang w:val="en-GB"/>
                </w:rPr>
                <w:t>July 2026</w:t>
              </w:r>
            </w:p>
            <w:p w14:paraId="3CDBD1ED" w14:textId="1381A38E" w:rsidR="009012EC" w:rsidRPr="009012EC" w:rsidRDefault="00CB6195" w:rsidP="009012EC">
              <w:pPr>
                <w:pStyle w:val="Listeavsnitt"/>
                <w:shd w:val="clear" w:color="auto" w:fill="F2F2F2" w:themeFill="background1" w:themeFillShade="F2"/>
                <w:spacing w:after="0" w:line="240" w:lineRule="auto"/>
                <w:ind w:left="284" w:hanging="284"/>
                <w:jc w:val="left"/>
                <w:rPr>
                  <w:rFonts w:eastAsia="Times New Roman"/>
                  <w:lang w:val="en-GB"/>
                </w:rPr>
              </w:pPr>
              <w:r>
                <w:rPr>
                  <w:rFonts w:eastAsia="Times New Roman"/>
                  <w:lang w:val="en-GB"/>
                </w:rPr>
                <w:t xml:space="preserve">Kick-off meeting: </w:t>
              </w:r>
              <w:r w:rsidR="009C673F">
                <w:rPr>
                  <w:rFonts w:eastAsia="Times New Roman"/>
                  <w:lang w:val="en-GB"/>
                </w:rPr>
                <w:t>2</w:t>
              </w:r>
              <w:r w:rsidR="002D2AD4">
                <w:rPr>
                  <w:rFonts w:eastAsia="Times New Roman"/>
                  <w:lang w:val="en-GB"/>
                </w:rPr>
                <w:t>1</w:t>
              </w:r>
              <w:r w:rsidR="009C673F">
                <w:rPr>
                  <w:rFonts w:eastAsia="Times New Roman"/>
                  <w:lang w:val="en-GB"/>
                </w:rPr>
                <w:t>. October 2024</w:t>
              </w:r>
              <w:r w:rsidR="00C04998">
                <w:rPr>
                  <w:rFonts w:eastAsia="Times New Roman"/>
                  <w:lang w:val="en-GB"/>
                </w:rPr>
                <w:t xml:space="preserve"> in Dublin, Ireland</w:t>
              </w:r>
            </w:p>
          </w:sdtContent>
        </w:sdt>
      </w:sdtContent>
    </w:sdt>
    <w:p w14:paraId="540686CC" w14:textId="77777777" w:rsidR="009012EC" w:rsidRPr="009012EC" w:rsidRDefault="009012EC">
      <w:pPr>
        <w:widowControl w:val="0"/>
        <w:spacing w:after="200" w:line="276" w:lineRule="auto"/>
        <w:jc w:val="left"/>
        <w:rPr>
          <w:rFonts w:cs="Arial"/>
          <w:bCs/>
          <w:lang w:val="en-GB"/>
        </w:rPr>
      </w:pPr>
      <w:r w:rsidRPr="009012EC">
        <w:rPr>
          <w:rFonts w:cs="Arial"/>
          <w:bCs/>
          <w:lang w:val="en-GB"/>
        </w:rPr>
        <w:br w:type="page"/>
      </w:r>
    </w:p>
    <w:sdt>
      <w:sdtPr>
        <w:rPr>
          <w:rFonts w:cs="Arial"/>
          <w:b/>
          <w:bCs/>
          <w:sz w:val="36"/>
          <w:szCs w:val="36"/>
          <w:lang w:val="en-GB"/>
        </w:rPr>
        <w:id w:val="1191337545"/>
        <w:lock w:val="contentLocked"/>
        <w:placeholder>
          <w:docPart w:val="AD803BD50B544A1D9A84D2201B1DD727"/>
        </w:placeholder>
        <w:group/>
      </w:sdtPr>
      <w:sdtEndPr>
        <w:rPr>
          <w:rFonts w:eastAsia="Times New Roman" w:cs="Times New Roman"/>
          <w:b w:val="0"/>
          <w:bCs w:val="0"/>
          <w:color w:val="000000" w:themeColor="text1"/>
          <w:sz w:val="20"/>
          <w:szCs w:val="20"/>
        </w:rPr>
      </w:sdtEndPr>
      <w:sdtContent>
        <w:p w14:paraId="206CE474" w14:textId="6E9D0D71" w:rsidR="009012EC" w:rsidRDefault="00D82674" w:rsidP="00D82674">
          <w:pPr>
            <w:spacing w:after="0" w:line="240" w:lineRule="auto"/>
            <w:rPr>
              <w:rFonts w:cs="Arial"/>
              <w:b/>
              <w:bCs/>
              <w:sz w:val="28"/>
              <w:szCs w:val="32"/>
              <w:lang w:val="en-GB"/>
            </w:rPr>
          </w:pPr>
          <w:r>
            <w:rPr>
              <w:b/>
              <w:sz w:val="28"/>
              <w:szCs w:val="32"/>
              <w:lang w:val="en-GB"/>
            </w:rPr>
            <w:t>2</w:t>
          </w:r>
          <w:r w:rsidRPr="009012EC">
            <w:rPr>
              <w:b/>
              <w:sz w:val="28"/>
              <w:szCs w:val="32"/>
              <w:lang w:val="en-GB"/>
            </w:rPr>
            <w:tab/>
          </w:r>
          <w:r w:rsidRPr="009012EC">
            <w:rPr>
              <w:rFonts w:cs="Arial"/>
              <w:b/>
              <w:bCs/>
              <w:sz w:val="28"/>
              <w:szCs w:val="32"/>
              <w:lang w:val="en-GB"/>
            </w:rPr>
            <w:t xml:space="preserve">Proposal Form for the Workshop </w:t>
          </w:r>
          <w:r>
            <w:rPr>
              <w:rFonts w:cs="Arial"/>
              <w:b/>
              <w:bCs/>
              <w:sz w:val="28"/>
              <w:szCs w:val="32"/>
              <w:lang w:val="en-GB"/>
            </w:rPr>
            <w:t>secretariat</w:t>
          </w:r>
        </w:p>
        <w:p w14:paraId="167BAAF3" w14:textId="77777777" w:rsidR="00111635" w:rsidRDefault="00111635" w:rsidP="00111635">
          <w:pPr>
            <w:pStyle w:val="Bildetekst"/>
            <w:rPr>
              <w:b w:val="0"/>
              <w:lang w:val="en-GB"/>
            </w:rPr>
          </w:pPr>
        </w:p>
        <w:p w14:paraId="65503E0C" w14:textId="42DB3033" w:rsidR="009012EC" w:rsidRDefault="00000000" w:rsidP="00111635">
          <w:pPr>
            <w:pStyle w:val="Bildetekst"/>
            <w:rPr>
              <w:rFonts w:eastAsia="Times New Roman"/>
              <w:color w:val="000000" w:themeColor="text1"/>
              <w:lang w:val="en-GB"/>
            </w:rPr>
          </w:pPr>
          <w:sdt>
            <w:sdtPr>
              <w:rPr>
                <w:b w:val="0"/>
                <w:lang w:val="en-GB"/>
              </w:rPr>
              <w:alias w:val="Organisation"/>
              <w:tag w:val="Organisation"/>
              <w:id w:val="97446663"/>
              <w:placeholder>
                <w:docPart w:val="720950EF677B44AC9B6BD24D142EB8BA"/>
              </w:placeholder>
              <w:showingPlcHdr/>
              <w15:color w:val="FF0000"/>
              <w:dropDownList>
                <w:listItem w:displayText="CEN" w:value="CEN"/>
                <w:listItem w:displayText="CENELEC" w:value="CENELEC"/>
                <w:listItem w:displayText="CEN-CENELEC" w:value="CEN-CENELEC"/>
              </w:dropDownList>
            </w:sdtPr>
            <w:sdtContent>
              <w:r w:rsidR="00D82674" w:rsidRPr="00D82674">
                <w:rPr>
                  <w:rStyle w:val="Plassholdertekst"/>
                  <w:lang w:val="en-GB"/>
                </w:rPr>
                <w:t>Choose organisation.</w:t>
              </w:r>
            </w:sdtContent>
          </w:sdt>
          <w:r w:rsidR="00D82674" w:rsidRPr="00D82674">
            <w:rPr>
              <w:rFonts w:eastAsia="Arial" w:cs="Arial"/>
              <w:spacing w:val="-1"/>
              <w:lang w:val="en-GB"/>
            </w:rPr>
            <w:t xml:space="preserve"> </w:t>
          </w:r>
          <w:r w:rsidR="00D82674" w:rsidRPr="00D82674">
            <w:rPr>
              <w:rFonts w:eastAsia="Arial" w:cs="Arial"/>
              <w:lang w:val="en-GB"/>
            </w:rPr>
            <w:t>Workshop</w:t>
          </w:r>
          <w:r w:rsidR="00D82674" w:rsidRPr="00D82674">
            <w:rPr>
              <w:lang w:val="en-GB"/>
            </w:rPr>
            <w:t xml:space="preserve"> </w:t>
          </w:r>
          <w:r w:rsidR="00D82674">
            <w:rPr>
              <w:lang w:val="en-GB"/>
            </w:rPr>
            <w:t xml:space="preserve">on </w:t>
          </w:r>
          <w:sdt>
            <w:sdtPr>
              <w:rPr>
                <w:rFonts w:eastAsia="Times New Roman"/>
                <w:color w:val="000000" w:themeColor="text1"/>
                <w:lang w:val="en-GB"/>
              </w:rPr>
              <w:id w:val="1195661418"/>
            </w:sdtPr>
            <w:sdtContent>
              <w:r w:rsidR="009012EC" w:rsidRPr="00111635">
                <w:rPr>
                  <w:rFonts w:eastAsia="Times New Roman"/>
                  <w:color w:val="000000" w:themeColor="text1"/>
                  <w:shd w:val="clear" w:color="auto" w:fill="F2F2F2" w:themeFill="background1" w:themeFillShade="F2"/>
                  <w:lang w:val="en-GB"/>
                </w:rPr>
                <w:t>"</w:t>
              </w:r>
              <w:r w:rsidR="00B313E1" w:rsidRPr="00B313E1">
                <w:rPr>
                  <w:rFonts w:eastAsia="Times New Roman"/>
                  <w:color w:val="000000" w:themeColor="text1"/>
                  <w:lang w:val="en-GB"/>
                </w:rPr>
                <w:t xml:space="preserve"> </w:t>
              </w:r>
              <w:sdt>
                <w:sdtPr>
                  <w:rPr>
                    <w:rFonts w:eastAsia="Times New Roman"/>
                    <w:color w:val="000000" w:themeColor="text1"/>
                    <w:lang w:val="en-GB"/>
                  </w:rPr>
                  <w:id w:val="-1088310348"/>
                  <w:placeholder>
                    <w:docPart w:val="95743B60F2E84891979B5E98826FA1F6"/>
                  </w:placeholder>
                </w:sdtPr>
                <w:sdtContent>
                  <w:r w:rsidR="00B313E1" w:rsidRPr="00D017F0">
                    <w:rPr>
                      <w:rFonts w:eastAsia="Times New Roman"/>
                      <w:color w:val="000000" w:themeColor="text1"/>
                      <w:lang w:val="en-GB"/>
                    </w:rPr>
                    <w:t>Good practice recommendations for a common EU methodology for the valuation of ecosystem benefits (monetary and non-monetary)</w:t>
                  </w:r>
                  <w:r w:rsidR="00B313E1">
                    <w:rPr>
                      <w:rFonts w:eastAsia="Times New Roman"/>
                      <w:color w:val="000000" w:themeColor="text1"/>
                      <w:lang w:val="en-GB"/>
                    </w:rPr>
                    <w:t xml:space="preserve"> </w:t>
                  </w:r>
                </w:sdtContent>
              </w:sdt>
              <w:r w:rsidR="00D82674" w:rsidRPr="00111635">
                <w:rPr>
                  <w:shd w:val="clear" w:color="auto" w:fill="F2F2F2" w:themeFill="background1" w:themeFillShade="F2"/>
                  <w:lang w:val="en-GB"/>
                </w:rPr>
                <w:t>"</w:t>
              </w:r>
            </w:sdtContent>
          </w:sdt>
        </w:p>
        <w:p w14:paraId="60ABCD4C" w14:textId="77777777" w:rsidR="00111635" w:rsidRPr="00111635" w:rsidRDefault="00111635" w:rsidP="00111635">
          <w:pPr>
            <w:pStyle w:val="Bildetekst"/>
            <w:rPr>
              <w:b w:val="0"/>
              <w:lang w:val="en-GB"/>
            </w:rPr>
          </w:pPr>
        </w:p>
        <w:p w14:paraId="2A27574D" w14:textId="48994C83" w:rsidR="009012EC" w:rsidRPr="00D82674" w:rsidRDefault="00D82674" w:rsidP="00D82674">
          <w:pPr>
            <w:pStyle w:val="Bildetekst"/>
            <w:rPr>
              <w:lang w:val="en-GB"/>
            </w:rPr>
          </w:pPr>
          <w:r w:rsidRPr="00D82674">
            <w:rPr>
              <w:lang w:val="en-GB"/>
            </w:rPr>
            <w:t xml:space="preserve">Details of the Workshop </w:t>
          </w:r>
          <w:r>
            <w:rPr>
              <w:lang w:val="en-GB"/>
            </w:rPr>
            <w:t>secretary</w:t>
          </w:r>
          <w:r w:rsidRPr="00D82674">
            <w:rPr>
              <w:lang w:val="en-GB"/>
            </w:rPr>
            <w:t>:</w:t>
          </w:r>
        </w:p>
        <w:sdt>
          <w:sdtPr>
            <w:rPr>
              <w:rFonts w:eastAsia="Times New Roman" w:cstheme="minorHAnsi"/>
              <w:lang w:val="en-GB"/>
            </w:rPr>
            <w:id w:val="-1217577587"/>
          </w:sdtPr>
          <w:sdtContent>
            <w:p w14:paraId="424CF12D" w14:textId="1C067C1E"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Name:</w:t>
              </w:r>
              <w:r w:rsidR="004028C3">
                <w:rPr>
                  <w:rFonts w:eastAsia="Times New Roman" w:cstheme="minorHAnsi"/>
                  <w:lang w:val="en-GB"/>
                </w:rPr>
                <w:t xml:space="preserve"> </w:t>
              </w:r>
              <w:r w:rsidR="005468B8">
                <w:rPr>
                  <w:rFonts w:eastAsia="Times New Roman" w:cstheme="minorHAnsi"/>
                  <w:lang w:val="en-GB"/>
                </w:rPr>
                <w:t>Hilde Aar</w:t>
              </w:r>
              <w:r w:rsidR="009D2BFF">
                <w:rPr>
                  <w:rFonts w:eastAsia="Times New Roman" w:cstheme="minorHAnsi"/>
                  <w:lang w:val="en-GB"/>
                </w:rPr>
                <w:t>e</w:t>
              </w:r>
              <w:r w:rsidR="005468B8">
                <w:rPr>
                  <w:rFonts w:eastAsia="Times New Roman" w:cstheme="minorHAnsi"/>
                  <w:lang w:val="en-GB"/>
                </w:rPr>
                <w:t>fjord</w:t>
              </w:r>
            </w:p>
            <w:p w14:paraId="1CCD1AC6" w14:textId="01B9F505" w:rsidR="009012EC" w:rsidRPr="00C729E5" w:rsidRDefault="00111635" w:rsidP="009012EC">
              <w:pPr>
                <w:shd w:val="clear" w:color="auto" w:fill="F2F2F2" w:themeFill="background1" w:themeFillShade="F2"/>
                <w:spacing w:after="0" w:line="240" w:lineRule="auto"/>
                <w:rPr>
                  <w:rFonts w:eastAsia="Times New Roman" w:cstheme="minorHAnsi"/>
                  <w:lang w:val="en-GB"/>
                </w:rPr>
              </w:pPr>
              <w:r>
                <w:rPr>
                  <w:rFonts w:eastAsia="Times New Roman" w:cstheme="minorHAnsi"/>
                  <w:lang w:val="en-GB"/>
                </w:rPr>
                <w:t>Organiz</w:t>
              </w:r>
              <w:r w:rsidR="009012EC" w:rsidRPr="00C729E5">
                <w:rPr>
                  <w:rFonts w:eastAsia="Times New Roman" w:cstheme="minorHAnsi"/>
                  <w:lang w:val="en-GB"/>
                </w:rPr>
                <w:t>ation:</w:t>
              </w:r>
              <w:r w:rsidR="009D2BFF">
                <w:rPr>
                  <w:rFonts w:eastAsia="Times New Roman" w:cstheme="minorHAnsi"/>
                  <w:lang w:val="en-GB"/>
                </w:rPr>
                <w:t xml:space="preserve"> Standard</w:t>
              </w:r>
              <w:r w:rsidR="005E79CA">
                <w:rPr>
                  <w:rFonts w:eastAsia="Times New Roman" w:cstheme="minorHAnsi"/>
                  <w:lang w:val="en-GB"/>
                </w:rPr>
                <w:t>s</w:t>
              </w:r>
              <w:r w:rsidR="009D2BFF">
                <w:rPr>
                  <w:rFonts w:eastAsia="Times New Roman" w:cstheme="minorHAnsi"/>
                  <w:lang w:val="en-GB"/>
                </w:rPr>
                <w:t xml:space="preserve"> Norway</w:t>
              </w:r>
            </w:p>
            <w:p w14:paraId="0388E617" w14:textId="559F490D" w:rsidR="009012EC" w:rsidRPr="00C729E5" w:rsidRDefault="009012EC" w:rsidP="00E9657E">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Postal address:</w:t>
              </w:r>
              <w:r w:rsidR="00E9657E">
                <w:rPr>
                  <w:rFonts w:eastAsia="Times New Roman" w:cstheme="minorHAnsi"/>
                  <w:lang w:val="en-GB"/>
                </w:rPr>
                <w:t xml:space="preserve"> </w:t>
              </w:r>
              <w:r w:rsidR="00E9657E" w:rsidRPr="00E9657E">
                <w:rPr>
                  <w:rFonts w:eastAsia="Times New Roman" w:cstheme="minorHAnsi"/>
                  <w:lang w:val="en-GB"/>
                </w:rPr>
                <w:t>P.O. Box 252</w:t>
              </w:r>
              <w:r w:rsidR="00E9657E">
                <w:rPr>
                  <w:rFonts w:eastAsia="Times New Roman" w:cstheme="minorHAnsi"/>
                  <w:lang w:val="en-GB"/>
                </w:rPr>
                <w:t xml:space="preserve">, </w:t>
              </w:r>
              <w:r w:rsidR="00E9657E" w:rsidRPr="00E9657E">
                <w:rPr>
                  <w:rFonts w:eastAsia="Times New Roman" w:cstheme="minorHAnsi"/>
                  <w:lang w:val="en-GB"/>
                </w:rPr>
                <w:t>NO-1326</w:t>
              </w:r>
              <w:r w:rsidR="00E9657E">
                <w:rPr>
                  <w:rFonts w:eastAsia="Times New Roman" w:cstheme="minorHAnsi"/>
                  <w:lang w:val="en-GB"/>
                </w:rPr>
                <w:t>,</w:t>
              </w:r>
              <w:r w:rsidR="00E9657E" w:rsidRPr="00E9657E">
                <w:rPr>
                  <w:rFonts w:eastAsia="Times New Roman" w:cstheme="minorHAnsi"/>
                  <w:lang w:val="en-GB"/>
                </w:rPr>
                <w:t xml:space="preserve"> Lysaker</w:t>
              </w:r>
              <w:r w:rsidR="00E9657E">
                <w:rPr>
                  <w:rFonts w:eastAsia="Times New Roman" w:cstheme="minorHAnsi"/>
                  <w:lang w:val="en-GB"/>
                </w:rPr>
                <w:t xml:space="preserve">, </w:t>
              </w:r>
              <w:r w:rsidR="00E9657E" w:rsidRPr="00E9657E">
                <w:rPr>
                  <w:rFonts w:eastAsia="Times New Roman" w:cstheme="minorHAnsi"/>
                  <w:lang w:val="en-GB"/>
                </w:rPr>
                <w:t>Norway</w:t>
              </w:r>
            </w:p>
            <w:p w14:paraId="35EFB0C3" w14:textId="3704D6A5"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Pr>
                  <w:rFonts w:eastAsia="Times New Roman" w:cstheme="minorHAnsi"/>
                  <w:lang w:val="en-GB"/>
                </w:rPr>
                <w:t>Em</w:t>
              </w:r>
              <w:r w:rsidRPr="00C729E5">
                <w:rPr>
                  <w:rFonts w:eastAsia="Times New Roman" w:cstheme="minorHAnsi"/>
                  <w:lang w:val="en-GB"/>
                </w:rPr>
                <w:t>ail:</w:t>
              </w:r>
              <w:r w:rsidR="00E84E1C">
                <w:rPr>
                  <w:rFonts w:eastAsia="Times New Roman" w:cstheme="minorHAnsi"/>
                  <w:lang w:val="en-GB"/>
                </w:rPr>
                <w:t xml:space="preserve"> </w:t>
              </w:r>
              <w:hyperlink r:id="rId13" w:history="1">
                <w:r w:rsidR="00AB7F15" w:rsidRPr="00524F80">
                  <w:rPr>
                    <w:rStyle w:val="Hyperkobling"/>
                    <w:rFonts w:eastAsia="Times New Roman" w:cstheme="minorHAnsi"/>
                    <w:lang w:val="en-GB"/>
                  </w:rPr>
                  <w:t>haa@standard.no</w:t>
                </w:r>
              </w:hyperlink>
              <w:r w:rsidR="00E84E1C">
                <w:rPr>
                  <w:rFonts w:eastAsia="Times New Roman" w:cstheme="minorHAnsi"/>
                  <w:lang w:val="en-GB"/>
                </w:rPr>
                <w:t xml:space="preserve"> </w:t>
              </w:r>
            </w:p>
            <w:p w14:paraId="475CE95A" w14:textId="09726983"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Phone:</w:t>
              </w:r>
              <w:r w:rsidR="007A39DF">
                <w:rPr>
                  <w:rFonts w:eastAsia="Times New Roman" w:cstheme="minorHAnsi"/>
                  <w:lang w:val="en-GB"/>
                </w:rPr>
                <w:t xml:space="preserve"> </w:t>
              </w:r>
              <w:r w:rsidR="007A39DF" w:rsidRPr="007A39DF">
                <w:rPr>
                  <w:rFonts w:eastAsia="Times New Roman" w:cstheme="minorHAnsi"/>
                  <w:lang w:val="en-GB"/>
                </w:rPr>
                <w:t xml:space="preserve">+47 </w:t>
              </w:r>
              <w:r w:rsidR="001F2D32">
                <w:rPr>
                  <w:rFonts w:eastAsia="Times New Roman" w:cstheme="minorHAnsi"/>
                  <w:lang w:val="en-GB"/>
                </w:rPr>
                <w:t>47</w:t>
              </w:r>
              <w:r w:rsidR="007A39DF" w:rsidRPr="007A39DF">
                <w:rPr>
                  <w:rFonts w:eastAsia="Times New Roman" w:cstheme="minorHAnsi"/>
                  <w:lang w:val="en-GB"/>
                </w:rPr>
                <w:t xml:space="preserve"> 83 8</w:t>
              </w:r>
              <w:r w:rsidR="001F2D32">
                <w:rPr>
                  <w:rFonts w:eastAsia="Times New Roman" w:cstheme="minorHAnsi"/>
                  <w:lang w:val="en-GB"/>
                </w:rPr>
                <w:t>1</w:t>
              </w:r>
              <w:r w:rsidR="007A39DF" w:rsidRPr="007A39DF">
                <w:rPr>
                  <w:rFonts w:eastAsia="Times New Roman" w:cstheme="minorHAnsi"/>
                  <w:lang w:val="en-GB"/>
                </w:rPr>
                <w:t xml:space="preserve"> </w:t>
              </w:r>
              <w:r w:rsidR="001F2D32">
                <w:rPr>
                  <w:rFonts w:eastAsia="Times New Roman" w:cstheme="minorHAnsi"/>
                  <w:lang w:val="en-GB"/>
                </w:rPr>
                <w:t>23</w:t>
              </w:r>
            </w:p>
            <w:p w14:paraId="52710A98" w14:textId="4398A2FF"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Webpage:</w:t>
              </w:r>
              <w:r w:rsidR="007A39DF" w:rsidRPr="007A39DF">
                <w:t xml:space="preserve"> </w:t>
              </w:r>
              <w:hyperlink r:id="rId14" w:history="1">
                <w:r w:rsidR="007A39DF" w:rsidRPr="003363D9">
                  <w:rPr>
                    <w:rStyle w:val="Hyperkobling"/>
                    <w:rFonts w:eastAsia="Times New Roman" w:cstheme="minorHAnsi"/>
                    <w:lang w:val="en-GB"/>
                  </w:rPr>
                  <w:t>https://standard.no/en/</w:t>
                </w:r>
              </w:hyperlink>
              <w:r w:rsidR="007A39DF">
                <w:rPr>
                  <w:rFonts w:eastAsia="Times New Roman" w:cstheme="minorHAnsi"/>
                  <w:lang w:val="en-GB"/>
                </w:rPr>
                <w:t xml:space="preserve"> </w:t>
              </w:r>
            </w:p>
          </w:sdtContent>
        </w:sdt>
        <w:p w14:paraId="55B04E72" w14:textId="77777777" w:rsidR="009012EC" w:rsidRPr="00C729E5" w:rsidRDefault="009012EC" w:rsidP="009012EC">
          <w:pPr>
            <w:spacing w:after="0" w:line="240" w:lineRule="auto"/>
            <w:rPr>
              <w:rFonts w:cs="Arial"/>
              <w:lang w:val="en-GB"/>
            </w:rPr>
          </w:pPr>
        </w:p>
        <w:p w14:paraId="67BE5476" w14:textId="77777777" w:rsidR="009012EC" w:rsidRPr="00C729E5" w:rsidRDefault="009012EC" w:rsidP="00111635">
          <w:pPr>
            <w:pStyle w:val="Bildetekst"/>
            <w:rPr>
              <w:sz w:val="24"/>
              <w:lang w:val="en-GB"/>
            </w:rPr>
          </w:pPr>
          <w:r w:rsidRPr="00C729E5">
            <w:rPr>
              <w:lang w:val="en-GB"/>
            </w:rPr>
            <w:t>Finance:</w:t>
          </w:r>
        </w:p>
        <w:sdt>
          <w:sdtPr>
            <w:rPr>
              <w:rFonts w:eastAsia="Times New Roman"/>
              <w:lang w:val="en-GB"/>
            </w:rPr>
            <w:id w:val="-1793672526"/>
          </w:sdtPr>
          <w:sdtContent>
            <w:p w14:paraId="0BBB2609" w14:textId="7FAB3D6A" w:rsidR="009012EC" w:rsidRPr="00C729E5" w:rsidRDefault="00DA0039" w:rsidP="009012EC">
              <w:pPr>
                <w:shd w:val="clear" w:color="auto" w:fill="F2F2F2" w:themeFill="background1" w:themeFillShade="F2"/>
                <w:spacing w:after="0" w:line="240" w:lineRule="auto"/>
                <w:contextualSpacing/>
                <w:rPr>
                  <w:rFonts w:eastAsia="Times New Roman"/>
                  <w:color w:val="000000" w:themeColor="text1"/>
                  <w:lang w:val="en-GB"/>
                </w:rPr>
              </w:pPr>
              <w:r w:rsidRPr="006E4983">
                <w:rPr>
                  <w:rFonts w:eastAsia="Times New Roman"/>
                  <w:color w:val="000000" w:themeColor="text1"/>
                  <w:lang w:val="en-GB"/>
                </w:rPr>
                <w:t xml:space="preserve">The standardization methodology will be prepared </w:t>
              </w:r>
              <w:r>
                <w:rPr>
                  <w:rFonts w:eastAsia="Times New Roman"/>
                  <w:color w:val="000000" w:themeColor="text1"/>
                  <w:lang w:val="en-GB"/>
                </w:rPr>
                <w:t xml:space="preserve">by researchers taking part in the Horizon Europe-funded research project MARBEFES (grant agreement no. </w:t>
              </w:r>
              <w:r w:rsidRPr="00457CD2">
                <w:rPr>
                  <w:rFonts w:eastAsia="Times New Roman"/>
                  <w:color w:val="000000" w:themeColor="text1"/>
                  <w:lang w:val="en-GB"/>
                </w:rPr>
                <w:t>101060937</w:t>
              </w:r>
              <w:r>
                <w:rPr>
                  <w:rFonts w:eastAsia="Times New Roman"/>
                  <w:color w:val="000000" w:themeColor="text1"/>
                  <w:lang w:val="en-GB"/>
                </w:rPr>
                <w:t>).</w:t>
              </w:r>
            </w:p>
          </w:sdtContent>
        </w:sdt>
        <w:p w14:paraId="25AEE1B7" w14:textId="77777777" w:rsidR="009012EC" w:rsidRPr="00C729E5" w:rsidRDefault="009012EC" w:rsidP="009012EC">
          <w:pPr>
            <w:spacing w:after="0" w:line="240" w:lineRule="auto"/>
            <w:rPr>
              <w:rFonts w:cs="Arial"/>
              <w:lang w:val="en-GB"/>
            </w:rPr>
          </w:pPr>
        </w:p>
        <w:p w14:paraId="4115F708" w14:textId="77777777" w:rsidR="009012EC" w:rsidRPr="00C729E5" w:rsidRDefault="009012EC" w:rsidP="00111635">
          <w:pPr>
            <w:pStyle w:val="Bildetekst"/>
            <w:rPr>
              <w:lang w:val="en-GB"/>
            </w:rPr>
          </w:pPr>
          <w:r w:rsidRPr="00C729E5">
            <w:rPr>
              <w:lang w:val="en-GB"/>
            </w:rPr>
            <w:t>D</w:t>
          </w:r>
          <w:r>
            <w:rPr>
              <w:lang w:val="en-GB"/>
            </w:rPr>
            <w:t>rafting and D</w:t>
          </w:r>
          <w:r w:rsidRPr="00C729E5">
            <w:rPr>
              <w:lang w:val="en-GB"/>
            </w:rPr>
            <w:t>issemination:</w:t>
          </w:r>
        </w:p>
        <w:sdt>
          <w:sdtPr>
            <w:rPr>
              <w:rFonts w:eastAsia="Times New Roman"/>
              <w:lang w:val="en-GB"/>
            </w:rPr>
            <w:id w:val="-827672382"/>
          </w:sdtPr>
          <w:sdtContent>
            <w:p w14:paraId="1FA2DC31" w14:textId="23A191D3" w:rsidR="009012EC" w:rsidRPr="00C729E5" w:rsidRDefault="00CA7947" w:rsidP="00CA7947">
              <w:pPr>
                <w:shd w:val="clear" w:color="auto" w:fill="F2F2F2" w:themeFill="background1" w:themeFillShade="F2"/>
                <w:spacing w:after="0" w:line="240" w:lineRule="auto"/>
                <w:contextualSpacing/>
                <w:rPr>
                  <w:rFonts w:eastAsia="Times New Roman"/>
                  <w:color w:val="000000" w:themeColor="text1"/>
                  <w:lang w:val="en-GB"/>
                </w:rPr>
              </w:pPr>
              <w:r>
                <w:rPr>
                  <w:rFonts w:eastAsia="Times New Roman"/>
                  <w:color w:val="000000" w:themeColor="text1"/>
                  <w:lang w:val="en-GB"/>
                </w:rPr>
                <w:t>-</w:t>
              </w:r>
            </w:p>
          </w:sdtContent>
        </w:sdt>
        <w:p w14:paraId="45E5FAF3" w14:textId="77777777" w:rsidR="009012EC" w:rsidRPr="00C729E5" w:rsidRDefault="009012EC" w:rsidP="009012EC">
          <w:pPr>
            <w:spacing w:after="0" w:line="240" w:lineRule="auto"/>
            <w:rPr>
              <w:rFonts w:cs="Arial"/>
              <w:lang w:val="en-GB"/>
            </w:rPr>
          </w:pPr>
        </w:p>
        <w:p w14:paraId="22D92122" w14:textId="77777777" w:rsidR="009012EC" w:rsidRPr="00DE528A" w:rsidRDefault="009012EC" w:rsidP="00111635">
          <w:pPr>
            <w:pStyle w:val="Bildetekst"/>
            <w:rPr>
              <w:lang w:val="en-GB"/>
            </w:rPr>
          </w:pPr>
          <w:r>
            <w:rPr>
              <w:lang w:val="en-GB"/>
            </w:rPr>
            <w:t>Does the proposed CWA conflict with an EN or an HD</w:t>
          </w:r>
          <w:r w:rsidRPr="00DE528A">
            <w:rPr>
              <w:lang w:val="en-GB"/>
            </w:rPr>
            <w:t>?</w:t>
          </w:r>
        </w:p>
        <w:p w14:paraId="7ED8DB8E" w14:textId="0C940EAE" w:rsidR="009012EC" w:rsidRPr="00DE528A" w:rsidRDefault="0052428D" w:rsidP="009012EC">
          <w:pPr>
            <w:shd w:val="clear" w:color="auto" w:fill="F2F2F2" w:themeFill="background1" w:themeFillShade="F2"/>
            <w:spacing w:before="120" w:after="120" w:line="240" w:lineRule="auto"/>
            <w:rPr>
              <w:rFonts w:cs="Arial"/>
              <w:b/>
              <w:bCs/>
              <w:szCs w:val="24"/>
              <w:lang w:val="en-GB"/>
            </w:rPr>
          </w:pPr>
          <w:r>
            <w:rPr>
              <w:rFonts w:cs="Arial"/>
              <w:b/>
              <w:bCs/>
              <w:szCs w:val="24"/>
              <w:lang w:val="en-GB"/>
            </w:rPr>
            <w:tab/>
          </w:r>
          <w:r>
            <w:rPr>
              <w:rFonts w:cs="Arial"/>
              <w:b/>
              <w:bCs/>
              <w:szCs w:val="24"/>
              <w:lang w:val="en-GB"/>
            </w:rPr>
            <w:tab/>
          </w:r>
          <w:r>
            <w:rPr>
              <w:rFonts w:cs="Arial"/>
              <w:b/>
              <w:bCs/>
              <w:szCs w:val="24"/>
              <w:lang w:val="en-GB"/>
            </w:rPr>
            <w:tab/>
          </w:r>
          <w:r w:rsidR="009012EC" w:rsidRPr="00DE528A">
            <w:rPr>
              <w:rFonts w:cs="Arial"/>
              <w:b/>
              <w:bCs/>
              <w:szCs w:val="24"/>
              <w:lang w:val="en-GB"/>
            </w:rPr>
            <w:tab/>
            <w:t>YES</w:t>
          </w:r>
          <w:r w:rsidR="009012EC" w:rsidRPr="00DE528A">
            <w:rPr>
              <w:rFonts w:cs="Arial"/>
              <w:b/>
              <w:bCs/>
              <w:szCs w:val="24"/>
              <w:lang w:val="en-GB"/>
            </w:rPr>
            <w:tab/>
          </w:r>
          <w:r w:rsidR="009012EC" w:rsidRPr="00DE528A">
            <w:rPr>
              <w:rFonts w:cs="Arial"/>
              <w:b/>
              <w:bCs/>
              <w:szCs w:val="24"/>
              <w:lang w:val="en-GB"/>
            </w:rPr>
            <w:tab/>
            <w:t>NO</w:t>
          </w:r>
        </w:p>
        <w:p w14:paraId="606BDE5B" w14:textId="79D3B2D8" w:rsidR="009012EC" w:rsidRPr="00DE528A" w:rsidRDefault="009012EC" w:rsidP="009012EC">
          <w:pPr>
            <w:shd w:val="clear" w:color="auto" w:fill="F2F2F2" w:themeFill="background1" w:themeFillShade="F2"/>
            <w:spacing w:after="0" w:line="240" w:lineRule="auto"/>
            <w:rPr>
              <w:rFonts w:cs="Arial"/>
              <w:lang w:val="en-GB"/>
            </w:rPr>
          </w:pPr>
          <w:r w:rsidRPr="00DE528A">
            <w:rPr>
              <w:rFonts w:cs="Arial"/>
              <w:lang w:val="en-GB"/>
            </w:rPr>
            <w:t>EN</w:t>
          </w:r>
          <w:r>
            <w:rPr>
              <w:rFonts w:cs="Arial"/>
              <w:lang w:val="en-GB"/>
            </w:rPr>
            <w:tab/>
          </w:r>
          <w:r w:rsidRPr="00DE528A">
            <w:rPr>
              <w:rFonts w:cs="Arial"/>
              <w:lang w:val="en-GB"/>
            </w:rPr>
            <w:tab/>
          </w:r>
          <w:r w:rsidRPr="00DE528A">
            <w:rPr>
              <w:rFonts w:cs="Arial"/>
              <w:lang w:val="en-GB"/>
            </w:rPr>
            <w:tab/>
          </w:r>
          <w:r w:rsidRPr="00DE528A">
            <w:rPr>
              <w:rFonts w:cs="Arial"/>
              <w:lang w:val="en-GB"/>
            </w:rPr>
            <w:tab/>
          </w:r>
          <w:sdt>
            <w:sdtPr>
              <w:rPr>
                <w:rFonts w:ascii="MS Gothic" w:eastAsia="MS Gothic" w:hAnsi="MS Gothic" w:cs="Arial"/>
                <w:lang w:val="es-ES"/>
              </w:rPr>
              <w:id w:val="-1371522550"/>
              <w14:checkbox>
                <w14:checked w14:val="0"/>
                <w14:checkedState w14:val="2612" w14:font="MS Gothic"/>
                <w14:uncheckedState w14:val="2610" w14:font="MS Gothic"/>
              </w14:checkbox>
            </w:sdtPr>
            <w:sdtContent>
              <w:r w:rsidR="00CB063D" w:rsidRPr="000B5B80">
                <w:rPr>
                  <w:rFonts w:ascii="MS Gothic" w:eastAsia="MS Gothic" w:hAnsi="MS Gothic" w:cs="Arial" w:hint="eastAsia"/>
                  <w:lang w:val="es-ES"/>
                </w:rPr>
                <w:t>☐</w:t>
              </w:r>
            </w:sdtContent>
          </w:sdt>
          <w:bookmarkStart w:id="0" w:name="_Ref68789488"/>
          <w:r w:rsidR="00037FB2">
            <w:rPr>
              <w:rStyle w:val="Fotnotereferanse"/>
              <w:rFonts w:ascii="MS Gothic" w:eastAsia="MS Gothic" w:hAnsi="MS Gothic" w:cs="Arial"/>
              <w:lang w:val="en-GB"/>
            </w:rPr>
            <w:footnoteReference w:id="6"/>
          </w:r>
          <w:bookmarkEnd w:id="0"/>
          <w:r w:rsidRPr="00DE528A">
            <w:rPr>
              <w:rFonts w:cs="Arial"/>
              <w:lang w:val="en-GB"/>
            </w:rPr>
            <w:tab/>
          </w:r>
          <w:r w:rsidR="0052428D">
            <w:rPr>
              <w:rFonts w:cs="Arial"/>
              <w:lang w:val="en-GB"/>
            </w:rPr>
            <w:tab/>
          </w:r>
          <w:r w:rsidRPr="00DE528A">
            <w:rPr>
              <w:rFonts w:cs="Arial"/>
              <w:lang w:val="en-GB"/>
            </w:rPr>
            <w:tab/>
          </w:r>
          <w:sdt>
            <w:sdtPr>
              <w:rPr>
                <w:rFonts w:ascii="MS Gothic" w:eastAsia="MS Gothic" w:hAnsi="MS Gothic" w:cs="Arial"/>
                <w:lang w:val="es-ES"/>
              </w:rPr>
              <w:id w:val="-610512442"/>
              <w14:checkbox>
                <w14:checked w14:val="1"/>
                <w14:checkedState w14:val="2612" w14:font="MS Gothic"/>
                <w14:uncheckedState w14:val="2610" w14:font="MS Gothic"/>
              </w14:checkbox>
            </w:sdtPr>
            <w:sdtContent>
              <w:r w:rsidR="00475EAA">
                <w:rPr>
                  <w:rFonts w:ascii="MS Gothic" w:eastAsia="MS Gothic" w:hAnsi="MS Gothic" w:cs="Arial" w:hint="eastAsia"/>
                  <w:lang w:val="es-ES"/>
                </w:rPr>
                <w:t>☒</w:t>
              </w:r>
            </w:sdtContent>
          </w:sdt>
        </w:p>
        <w:p w14:paraId="253E27FF" w14:textId="75E603D9" w:rsidR="009012EC" w:rsidRPr="00C729E5" w:rsidRDefault="009012EC" w:rsidP="009012EC">
          <w:pPr>
            <w:shd w:val="clear" w:color="auto" w:fill="F2F2F2" w:themeFill="background1" w:themeFillShade="F2"/>
            <w:spacing w:after="0" w:line="240" w:lineRule="auto"/>
            <w:rPr>
              <w:rFonts w:cs="Arial"/>
              <w:b/>
              <w:bCs/>
              <w:szCs w:val="24"/>
              <w:lang w:val="en-GB"/>
            </w:rPr>
          </w:pPr>
          <w:r w:rsidRPr="00DE528A">
            <w:rPr>
              <w:rFonts w:cs="Arial"/>
              <w:lang w:val="en-GB"/>
            </w:rPr>
            <w:t>HD</w:t>
          </w:r>
          <w:r>
            <w:rPr>
              <w:rFonts w:cs="Arial"/>
              <w:lang w:val="en-GB"/>
            </w:rPr>
            <w:t xml:space="preserve"> (C</w:t>
          </w:r>
          <w:r w:rsidR="00111635">
            <w:rPr>
              <w:rFonts w:cs="Arial"/>
              <w:lang w:val="en-GB"/>
            </w:rPr>
            <w:t>ENELEC</w:t>
          </w:r>
          <w:r>
            <w:rPr>
              <w:rFonts w:cs="Arial"/>
              <w:lang w:val="en-GB"/>
            </w:rPr>
            <w:t>)</w:t>
          </w:r>
          <w:r w:rsidRPr="00DE528A">
            <w:rPr>
              <w:rFonts w:cs="Arial"/>
              <w:lang w:val="en-GB"/>
            </w:rPr>
            <w:tab/>
          </w:r>
          <w:sdt>
            <w:sdtPr>
              <w:rPr>
                <w:rFonts w:ascii="MS Gothic" w:eastAsia="MS Gothic" w:hAnsi="MS Gothic" w:cs="Arial"/>
                <w:lang w:val="es-ES"/>
              </w:rPr>
              <w:id w:val="1571700876"/>
              <w14:checkbox>
                <w14:checked w14:val="0"/>
                <w14:checkedState w14:val="2612" w14:font="MS Gothic"/>
                <w14:uncheckedState w14:val="2610" w14:font="MS Gothic"/>
              </w14:checkbox>
            </w:sdtPr>
            <w:sdtContent>
              <w:r w:rsidRPr="000B5B80">
                <w:rPr>
                  <w:rFonts w:ascii="MS Gothic" w:eastAsia="MS Gothic" w:hAnsi="MS Gothic" w:cs="Arial"/>
                  <w:lang w:val="es-ES"/>
                </w:rPr>
                <w:t>☐</w:t>
              </w:r>
            </w:sdtContent>
          </w:sdt>
          <w:r w:rsidR="00037FB2" w:rsidRPr="00037FB2">
            <w:rPr>
              <w:rStyle w:val="Fotnotereferanse"/>
              <w:rFonts w:ascii="MS Gothic" w:eastAsia="MS Gothic" w:hAnsi="MS Gothic" w:cs="Arial"/>
              <w:lang w:val="en-GB"/>
            </w:rPr>
            <w:fldChar w:fldCharType="begin"/>
          </w:r>
          <w:r w:rsidR="00037FB2" w:rsidRPr="00037FB2">
            <w:rPr>
              <w:rStyle w:val="Fotnotereferanse"/>
              <w:lang w:val="en-GB"/>
            </w:rPr>
            <w:instrText xml:space="preserve"> NOTEREF _Ref68789488 \h </w:instrText>
          </w:r>
          <w:r w:rsidR="00037FB2" w:rsidRPr="00037FB2">
            <w:rPr>
              <w:rStyle w:val="Fotnotereferanse"/>
              <w:rFonts w:ascii="MS Gothic" w:eastAsia="MS Gothic" w:hAnsi="MS Gothic" w:cs="Arial"/>
              <w:lang w:val="en-GB"/>
            </w:rPr>
            <w:instrText xml:space="preserve"> \* MERGEFORMAT </w:instrText>
          </w:r>
          <w:r w:rsidR="00037FB2" w:rsidRPr="00037FB2">
            <w:rPr>
              <w:rStyle w:val="Fotnotereferanse"/>
              <w:rFonts w:ascii="MS Gothic" w:eastAsia="MS Gothic" w:hAnsi="MS Gothic" w:cs="Arial"/>
              <w:lang w:val="en-GB"/>
            </w:rPr>
          </w:r>
          <w:r w:rsidR="00037FB2" w:rsidRPr="00037FB2">
            <w:rPr>
              <w:rStyle w:val="Fotnotereferanse"/>
              <w:rFonts w:ascii="MS Gothic" w:eastAsia="MS Gothic" w:hAnsi="MS Gothic" w:cs="Arial"/>
              <w:lang w:val="en-GB"/>
            </w:rPr>
            <w:fldChar w:fldCharType="separate"/>
          </w:r>
          <w:r w:rsidR="00037FB2" w:rsidRPr="00037FB2">
            <w:rPr>
              <w:rStyle w:val="Fotnotereferanse"/>
              <w:lang w:val="en-GB"/>
            </w:rPr>
            <w:t>5</w:t>
          </w:r>
          <w:r w:rsidR="00037FB2" w:rsidRPr="00037FB2">
            <w:rPr>
              <w:rStyle w:val="Fotnotereferanse"/>
              <w:rFonts w:ascii="MS Gothic" w:eastAsia="MS Gothic" w:hAnsi="MS Gothic" w:cs="Arial"/>
              <w:lang w:val="en-GB"/>
            </w:rPr>
            <w:fldChar w:fldCharType="end"/>
          </w:r>
          <w:r w:rsidRPr="00DE528A">
            <w:rPr>
              <w:rFonts w:cs="Arial"/>
              <w:lang w:val="en-GB"/>
            </w:rPr>
            <w:tab/>
          </w:r>
          <w:r w:rsidR="0052428D">
            <w:rPr>
              <w:rFonts w:cs="Arial"/>
              <w:lang w:val="en-GB"/>
            </w:rPr>
            <w:tab/>
          </w:r>
          <w:r w:rsidRPr="00DE528A">
            <w:rPr>
              <w:rFonts w:cs="Arial"/>
              <w:lang w:val="en-GB"/>
            </w:rPr>
            <w:tab/>
          </w:r>
          <w:sdt>
            <w:sdtPr>
              <w:rPr>
                <w:rFonts w:ascii="MS Gothic" w:eastAsia="MS Gothic" w:hAnsi="MS Gothic" w:cs="Arial"/>
                <w:lang w:val="es-ES"/>
              </w:rPr>
              <w:id w:val="-1651281860"/>
              <w14:checkbox>
                <w14:checked w14:val="1"/>
                <w14:checkedState w14:val="2612" w14:font="MS Gothic"/>
                <w14:uncheckedState w14:val="2610" w14:font="MS Gothic"/>
              </w14:checkbox>
            </w:sdtPr>
            <w:sdtContent>
              <w:r w:rsidR="00475EAA">
                <w:rPr>
                  <w:rFonts w:ascii="MS Gothic" w:eastAsia="MS Gothic" w:hAnsi="MS Gothic" w:cs="Arial" w:hint="eastAsia"/>
                  <w:lang w:val="es-ES"/>
                </w:rPr>
                <w:t>☒</w:t>
              </w:r>
            </w:sdtContent>
          </w:sdt>
        </w:p>
        <w:p w14:paraId="5C911A6E" w14:textId="77777777" w:rsidR="009012EC" w:rsidRPr="009F0FB0" w:rsidRDefault="009012EC" w:rsidP="009012EC">
          <w:pPr>
            <w:spacing w:after="0" w:line="240" w:lineRule="auto"/>
            <w:rPr>
              <w:rFonts w:cs="Arial"/>
              <w:sz w:val="2"/>
              <w:lang w:val="en-GB"/>
            </w:rPr>
          </w:pPr>
        </w:p>
        <w:sdt>
          <w:sdtPr>
            <w:rPr>
              <w:rFonts w:eastAsia="Times New Roman"/>
              <w:color w:val="000000" w:themeColor="text1"/>
              <w:lang w:val="en-GB"/>
            </w:rPr>
            <w:id w:val="14895235"/>
          </w:sdtPr>
          <w:sdtContent>
            <w:p w14:paraId="45AFE206" w14:textId="77777777" w:rsidR="009012EC" w:rsidRPr="00C729E5" w:rsidRDefault="009012EC" w:rsidP="009012EC">
              <w:pPr>
                <w:shd w:val="clear" w:color="auto" w:fill="F2F2F2" w:themeFill="background1" w:themeFillShade="F2"/>
                <w:spacing w:after="0" w:line="240" w:lineRule="auto"/>
                <w:rPr>
                  <w:rFonts w:eastAsia="Times New Roman"/>
                  <w:color w:val="000000" w:themeColor="text1"/>
                  <w:lang w:val="en-GB"/>
                </w:rPr>
              </w:pPr>
              <w:r w:rsidRPr="00C729E5">
                <w:rPr>
                  <w:rFonts w:eastAsia="Times New Roman"/>
                  <w:color w:val="000000" w:themeColor="text1"/>
                  <w:lang w:val="en-GB"/>
                </w:rPr>
                <w:t>&lt;please add information/explanations to the points marked „yes“&gt;</w:t>
              </w:r>
            </w:p>
          </w:sdtContent>
        </w:sdt>
        <w:p w14:paraId="077EE7E2" w14:textId="77777777" w:rsidR="009012EC" w:rsidRPr="00C729E5" w:rsidRDefault="009012EC" w:rsidP="009012EC">
          <w:pPr>
            <w:spacing w:after="0" w:line="240" w:lineRule="auto"/>
            <w:rPr>
              <w:rFonts w:cs="Arial"/>
              <w:lang w:val="en-GB"/>
            </w:rPr>
          </w:pPr>
        </w:p>
        <w:p w14:paraId="2A928B91" w14:textId="4F90664E" w:rsidR="009012EC" w:rsidRPr="00C729E5" w:rsidRDefault="009012EC" w:rsidP="00922138">
          <w:pPr>
            <w:pStyle w:val="Bildetekst"/>
            <w:rPr>
              <w:highlight w:val="green"/>
              <w:lang w:val="en-GB"/>
            </w:rPr>
          </w:pPr>
          <w:r>
            <w:rPr>
              <w:lang w:val="en-GB"/>
            </w:rPr>
            <w:t xml:space="preserve">Is the proposed CWA within the </w:t>
          </w:r>
          <w:r w:rsidR="0069279E">
            <w:rPr>
              <w:lang w:val="en-GB"/>
            </w:rPr>
            <w:t>domain</w:t>
          </w:r>
          <w:r>
            <w:rPr>
              <w:lang w:val="en-GB"/>
            </w:rPr>
            <w:t xml:space="preserve"> of </w:t>
          </w:r>
          <w:r w:rsidR="0069279E">
            <w:rPr>
              <w:lang w:val="en-GB"/>
            </w:rPr>
            <w:t>an existing CEN and/or CENELEC Technical B</w:t>
          </w:r>
          <w:r w:rsidR="00521469">
            <w:rPr>
              <w:lang w:val="en-GB"/>
            </w:rPr>
            <w:t>ody?</w:t>
          </w:r>
        </w:p>
        <w:sdt>
          <w:sdtPr>
            <w:rPr>
              <w:rFonts w:eastAsia="Times New Roman"/>
              <w:color w:val="000000" w:themeColor="text1"/>
              <w:lang w:val="en-GB"/>
            </w:rPr>
            <w:id w:val="308293557"/>
          </w:sdtPr>
          <w:sdtContent>
            <w:p w14:paraId="66405B35" w14:textId="2D992BB4" w:rsidR="009012EC" w:rsidRPr="00922138" w:rsidRDefault="009D61D3" w:rsidP="00E9101B">
              <w:pPr>
                <w:pStyle w:val="Listeavsnitt"/>
                <w:numPr>
                  <w:ilvl w:val="0"/>
                  <w:numId w:val="34"/>
                </w:numPr>
                <w:shd w:val="clear" w:color="auto" w:fill="F2F2F2" w:themeFill="background1" w:themeFillShade="F2"/>
                <w:spacing w:after="0" w:line="240" w:lineRule="auto"/>
                <w:jc w:val="left"/>
                <w:rPr>
                  <w:rFonts w:eastAsia="Times New Roman"/>
                  <w:color w:val="000000" w:themeColor="text1"/>
                  <w:lang w:val="en-GB"/>
                </w:rPr>
              </w:pPr>
              <w:r>
                <w:rPr>
                  <w:rFonts w:eastAsia="Times New Roman"/>
                  <w:color w:val="000000" w:themeColor="text1"/>
                  <w:lang w:val="en-GB"/>
                </w:rPr>
                <w:t>No</w:t>
              </w:r>
              <w:r w:rsidR="00F24F92">
                <w:rPr>
                  <w:rFonts w:eastAsia="Times New Roman"/>
                  <w:color w:val="000000" w:themeColor="text1"/>
                  <w:lang w:val="en-GB"/>
                </w:rPr>
                <w:t xml:space="preserve">ne </w:t>
              </w:r>
              <w:r w:rsidR="00DA0039">
                <w:rPr>
                  <w:rFonts w:eastAsia="Times New Roman"/>
                  <w:color w:val="000000" w:themeColor="text1"/>
                  <w:lang w:val="en-GB"/>
                </w:rPr>
                <w:t>identified</w:t>
              </w:r>
            </w:p>
          </w:sdtContent>
        </w:sdt>
        <w:p w14:paraId="22F49256" w14:textId="77777777" w:rsidR="00922138" w:rsidRPr="00922138" w:rsidRDefault="00922138" w:rsidP="00922138">
          <w:pPr>
            <w:pStyle w:val="Bildetekst"/>
            <w:rPr>
              <w:b w:val="0"/>
              <w:lang w:val="en-GB"/>
            </w:rPr>
          </w:pPr>
        </w:p>
        <w:p w14:paraId="2AF23F4F" w14:textId="3398AF67" w:rsidR="009012EC" w:rsidRPr="00C729E5" w:rsidRDefault="009012EC" w:rsidP="00922138">
          <w:pPr>
            <w:pStyle w:val="Bildetekst"/>
            <w:rPr>
              <w:lang w:val="en-GB"/>
            </w:rPr>
          </w:pPr>
          <w:r>
            <w:rPr>
              <w:lang w:val="en-GB"/>
            </w:rPr>
            <w:t>CEN/CENELEC</w:t>
          </w:r>
          <w:r w:rsidRPr="00877889">
            <w:rPr>
              <w:lang w:val="en-GB"/>
            </w:rPr>
            <w:t xml:space="preserve"> Management Centre</w:t>
          </w:r>
          <w:r w:rsidR="00922138" w:rsidRPr="00922138">
            <w:rPr>
              <w:lang w:val="en-GB"/>
            </w:rPr>
            <w:t xml:space="preserve"> (to be completed by CCMC):</w:t>
          </w:r>
        </w:p>
        <w:sdt>
          <w:sdtPr>
            <w:rPr>
              <w:rFonts w:eastAsia="Times New Roman" w:cstheme="minorHAnsi"/>
              <w:lang w:val="en-GB"/>
            </w:rPr>
            <w:id w:val="-958023521"/>
          </w:sdtPr>
          <w:sdtContent>
            <w:p w14:paraId="2A739197" w14:textId="52A2731B"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Name</w:t>
              </w:r>
              <w:r w:rsidR="00922138">
                <w:rPr>
                  <w:rFonts w:eastAsia="Times New Roman" w:cstheme="minorHAnsi"/>
                  <w:lang w:val="en-GB"/>
                </w:rPr>
                <w:t xml:space="preserve"> of the CCMC project manager</w:t>
              </w:r>
              <w:r w:rsidRPr="00C729E5">
                <w:rPr>
                  <w:rFonts w:eastAsia="Times New Roman" w:cstheme="minorHAnsi"/>
                  <w:lang w:val="en-GB"/>
                </w:rPr>
                <w:t>:</w:t>
              </w:r>
            </w:p>
            <w:p w14:paraId="2EA52A2B" w14:textId="3F972B21" w:rsidR="009012EC" w:rsidRPr="00FA6337" w:rsidRDefault="00922138" w:rsidP="009012EC">
              <w:pPr>
                <w:shd w:val="clear" w:color="auto" w:fill="F2F2F2" w:themeFill="background1" w:themeFillShade="F2"/>
                <w:spacing w:after="0" w:line="240" w:lineRule="auto"/>
                <w:rPr>
                  <w:rFonts w:eastAsia="Times New Roman" w:cstheme="minorHAnsi"/>
                  <w:lang w:val="fr-FR"/>
                </w:rPr>
              </w:pPr>
              <w:r w:rsidRPr="00FA6337">
                <w:rPr>
                  <w:rFonts w:eastAsia="Times New Roman" w:cstheme="minorHAnsi"/>
                  <w:lang w:val="fr-FR"/>
                </w:rPr>
                <w:t>Organiz</w:t>
              </w:r>
              <w:r w:rsidR="009012EC" w:rsidRPr="00FA6337">
                <w:rPr>
                  <w:rFonts w:eastAsia="Times New Roman" w:cstheme="minorHAnsi"/>
                  <w:lang w:val="fr-FR"/>
                </w:rPr>
                <w:t>ation: CCMC</w:t>
              </w:r>
            </w:p>
            <w:p w14:paraId="114F8512" w14:textId="77777777" w:rsidR="009012EC" w:rsidRPr="005D59EC" w:rsidRDefault="009012EC" w:rsidP="009012EC">
              <w:pPr>
                <w:shd w:val="clear" w:color="auto" w:fill="F2F2F2" w:themeFill="background1" w:themeFillShade="F2"/>
                <w:spacing w:after="0" w:line="240" w:lineRule="auto"/>
                <w:rPr>
                  <w:rFonts w:eastAsia="Times New Roman" w:cstheme="minorHAnsi"/>
                  <w:lang w:val="fr-FR"/>
                </w:rPr>
              </w:pPr>
              <w:r w:rsidRPr="005D59EC">
                <w:rPr>
                  <w:rFonts w:eastAsia="Times New Roman" w:cstheme="minorHAnsi"/>
                  <w:lang w:val="fr-FR"/>
                </w:rPr>
                <w:t xml:space="preserve">Postal address: Rue de la Science 23, </w:t>
              </w:r>
              <w:r>
                <w:rPr>
                  <w:rFonts w:eastAsia="Times New Roman" w:cstheme="minorHAnsi"/>
                  <w:lang w:val="fr-FR"/>
                </w:rPr>
                <w:t>104</w:t>
              </w:r>
              <w:r w:rsidRPr="005D59EC">
                <w:rPr>
                  <w:rFonts w:eastAsia="Times New Roman" w:cstheme="minorHAnsi"/>
                  <w:lang w:val="fr-FR"/>
                </w:rPr>
                <w:t>0 Brussels</w:t>
              </w:r>
            </w:p>
            <w:p w14:paraId="32B0C806" w14:textId="77777777" w:rsidR="009012EC" w:rsidRPr="00FA6337" w:rsidRDefault="009012EC" w:rsidP="009012EC">
              <w:pPr>
                <w:shd w:val="clear" w:color="auto" w:fill="F2F2F2" w:themeFill="background1" w:themeFillShade="F2"/>
                <w:spacing w:after="0" w:line="240" w:lineRule="auto"/>
                <w:rPr>
                  <w:rFonts w:eastAsia="Times New Roman" w:cstheme="minorHAnsi"/>
                  <w:lang w:val="fr-FR"/>
                </w:rPr>
              </w:pPr>
              <w:r w:rsidRPr="00FA6337">
                <w:rPr>
                  <w:rFonts w:eastAsia="Times New Roman" w:cstheme="minorHAnsi"/>
                  <w:lang w:val="fr-FR"/>
                </w:rPr>
                <w:t>Email:</w:t>
              </w:r>
            </w:p>
            <w:p w14:paraId="42F668C5" w14:textId="77777777" w:rsidR="009012EC" w:rsidRPr="00FA6337" w:rsidRDefault="009012EC" w:rsidP="009012EC">
              <w:pPr>
                <w:shd w:val="clear" w:color="auto" w:fill="F2F2F2" w:themeFill="background1" w:themeFillShade="F2"/>
                <w:spacing w:after="0" w:line="240" w:lineRule="auto"/>
                <w:rPr>
                  <w:rFonts w:eastAsia="Times New Roman" w:cstheme="minorHAnsi"/>
                  <w:lang w:val="fr-FR"/>
                </w:rPr>
              </w:pPr>
              <w:r w:rsidRPr="00FA6337">
                <w:rPr>
                  <w:rFonts w:eastAsia="Times New Roman" w:cstheme="minorHAnsi"/>
                  <w:lang w:val="fr-FR"/>
                </w:rPr>
                <w:t>Phone: +32 2 550 xxxx</w:t>
              </w:r>
            </w:p>
            <w:p w14:paraId="021E1833" w14:textId="77777777" w:rsidR="009012EC" w:rsidRPr="005D59EC" w:rsidRDefault="009012EC" w:rsidP="009012EC">
              <w:pPr>
                <w:shd w:val="clear" w:color="auto" w:fill="F2F2F2" w:themeFill="background1" w:themeFillShade="F2"/>
                <w:spacing w:after="0" w:line="240" w:lineRule="auto"/>
                <w:rPr>
                  <w:rFonts w:eastAsia="Times New Roman" w:cstheme="minorHAnsi"/>
                  <w:lang w:val="fr-FR"/>
                </w:rPr>
              </w:pPr>
              <w:r w:rsidRPr="005D59EC">
                <w:rPr>
                  <w:rFonts w:eastAsia="Times New Roman" w:cstheme="minorHAnsi"/>
                  <w:lang w:val="fr-FR"/>
                </w:rPr>
                <w:t xml:space="preserve">Webpage: </w:t>
              </w:r>
              <w:hyperlink r:id="rId15" w:history="1">
                <w:r w:rsidRPr="005D59EC">
                  <w:rPr>
                    <w:rStyle w:val="Hyperkobling"/>
                    <w:rFonts w:eastAsia="Times New Roman" w:cstheme="minorHAnsi"/>
                  </w:rPr>
                  <w:t>https://www.cencenelec.eu/aboutus/MgtCentre/Pages/default.aspx</w:t>
                </w:r>
              </w:hyperlink>
            </w:p>
          </w:sdtContent>
        </w:sdt>
        <w:p w14:paraId="57930CB5" w14:textId="77777777" w:rsidR="009012EC" w:rsidRPr="005D59EC" w:rsidRDefault="009012EC" w:rsidP="009012EC">
          <w:pPr>
            <w:spacing w:after="0" w:line="240" w:lineRule="auto"/>
            <w:rPr>
              <w:rFonts w:cs="Arial"/>
              <w:bCs/>
              <w:szCs w:val="24"/>
              <w:lang w:val="fr-FR"/>
            </w:rPr>
          </w:pPr>
        </w:p>
        <w:p w14:paraId="3F5B4DBA" w14:textId="77777777" w:rsidR="009012EC" w:rsidRPr="00C729E5" w:rsidRDefault="009012EC" w:rsidP="009012EC">
          <w:pPr>
            <w:spacing w:before="120" w:after="120" w:line="240" w:lineRule="auto"/>
            <w:rPr>
              <w:rFonts w:cs="Arial"/>
              <w:b/>
              <w:bCs/>
              <w:szCs w:val="24"/>
              <w:lang w:val="en-GB"/>
            </w:rPr>
          </w:pPr>
          <w:r w:rsidRPr="00C729E5">
            <w:rPr>
              <w:rFonts w:cs="Arial"/>
              <w:b/>
              <w:bCs/>
              <w:szCs w:val="24"/>
              <w:lang w:val="en-GB"/>
            </w:rPr>
            <w:t xml:space="preserve">Response of identified potentially affected </w:t>
          </w:r>
          <w:r>
            <w:rPr>
              <w:rFonts w:cs="Arial"/>
              <w:b/>
              <w:bCs/>
              <w:szCs w:val="24"/>
              <w:lang w:val="en-GB"/>
            </w:rPr>
            <w:t>CEN/CENELEC</w:t>
          </w:r>
          <w:r w:rsidRPr="00C729E5">
            <w:rPr>
              <w:rFonts w:cs="Arial"/>
              <w:b/>
              <w:bCs/>
              <w:szCs w:val="24"/>
              <w:lang w:val="en-GB"/>
            </w:rPr>
            <w:t xml:space="preserve"> TCs</w:t>
          </w:r>
        </w:p>
        <w:p w14:paraId="2CC1BE79" w14:textId="069ACCAA" w:rsidR="009012EC" w:rsidRPr="00C729E5" w:rsidRDefault="009012EC" w:rsidP="009012EC">
          <w:pPr>
            <w:shd w:val="clear" w:color="auto" w:fill="F2F2F2" w:themeFill="background1" w:themeFillShade="F2"/>
            <w:spacing w:before="120" w:after="120" w:line="240" w:lineRule="auto"/>
            <w:rPr>
              <w:rFonts w:cs="Arial"/>
              <w:b/>
              <w:bCs/>
              <w:szCs w:val="24"/>
              <w:lang w:val="en-GB"/>
            </w:rPr>
          </w:pPr>
          <w:r w:rsidRPr="00C729E5">
            <w:rPr>
              <w:rFonts w:cs="Arial"/>
              <w:b/>
              <w:bCs/>
              <w:szCs w:val="24"/>
              <w:lang w:val="en-GB"/>
            </w:rPr>
            <w:tab/>
          </w:r>
          <w:r w:rsidRPr="00C729E5">
            <w:rPr>
              <w:rFonts w:cs="Arial"/>
              <w:b/>
              <w:bCs/>
              <w:szCs w:val="24"/>
              <w:lang w:val="en-GB"/>
            </w:rPr>
            <w:tab/>
          </w:r>
          <w:r w:rsidRPr="00C729E5">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Pr="00C729E5">
            <w:rPr>
              <w:rFonts w:cs="Arial"/>
              <w:b/>
              <w:bCs/>
              <w:szCs w:val="24"/>
              <w:lang w:val="en-GB"/>
            </w:rPr>
            <w:tab/>
          </w:r>
          <w:r w:rsidRPr="00C729E5">
            <w:rPr>
              <w:rFonts w:cs="Arial"/>
              <w:b/>
              <w:bCs/>
              <w:szCs w:val="24"/>
              <w:lang w:val="en-GB"/>
            </w:rPr>
            <w:tab/>
            <w:t>YES</w:t>
          </w:r>
          <w:r w:rsidRPr="00C729E5">
            <w:rPr>
              <w:rFonts w:cs="Arial"/>
              <w:b/>
              <w:bCs/>
              <w:szCs w:val="24"/>
              <w:lang w:val="en-GB"/>
            </w:rPr>
            <w:tab/>
          </w:r>
          <w:r w:rsidRPr="00C729E5">
            <w:rPr>
              <w:rFonts w:cs="Arial"/>
              <w:b/>
              <w:bCs/>
              <w:szCs w:val="24"/>
              <w:lang w:val="en-GB"/>
            </w:rPr>
            <w:tab/>
            <w:t>NO</w:t>
          </w:r>
        </w:p>
        <w:p w14:paraId="1FB502FF" w14:textId="7224DF28" w:rsidR="009012EC" w:rsidRPr="00B92B5E" w:rsidRDefault="009012EC" w:rsidP="009012EC">
          <w:pPr>
            <w:shd w:val="clear" w:color="auto" w:fill="F2F2F2" w:themeFill="background1" w:themeFillShade="F2"/>
            <w:spacing w:after="0" w:line="240" w:lineRule="auto"/>
            <w:rPr>
              <w:rFonts w:cs="Arial"/>
              <w:lang w:val="en-GB"/>
            </w:rPr>
          </w:pPr>
          <w:r w:rsidRPr="00B92B5E">
            <w:rPr>
              <w:rFonts w:cs="Arial"/>
              <w:lang w:val="en-GB"/>
            </w:rPr>
            <w:t>Is there an active work item covering the scope of the planned CWA?</w:t>
          </w:r>
          <w:r w:rsidRPr="00B92B5E">
            <w:rPr>
              <w:rFonts w:cs="Arial"/>
              <w:lang w:val="en-GB"/>
            </w:rPr>
            <w:tab/>
          </w:r>
          <w:sdt>
            <w:sdtPr>
              <w:rPr>
                <w:rFonts w:cs="Arial"/>
                <w:lang w:val="en-GB"/>
              </w:rPr>
              <w:id w:val="1537161644"/>
              <w14:checkbox>
                <w14:checked w14:val="0"/>
                <w14:checkedState w14:val="2612" w14:font="MS Gothic"/>
                <w14:uncheckedState w14:val="2610" w14:font="MS Gothic"/>
              </w14:checkbox>
            </w:sdtPr>
            <w:sdtContent>
              <w:r w:rsidR="00CB063D">
                <w:rPr>
                  <w:rFonts w:ascii="MS Gothic" w:eastAsia="MS Gothic" w:hAnsi="MS Gothic" w:cs="Arial" w:hint="eastAsia"/>
                  <w:lang w:val="en-GB"/>
                </w:rPr>
                <w:t>☐</w:t>
              </w:r>
            </w:sdtContent>
          </w:sdt>
          <w:r w:rsidRPr="00B92B5E">
            <w:rPr>
              <w:rFonts w:cs="Arial"/>
              <w:lang w:val="en-GB"/>
            </w:rPr>
            <w:tab/>
          </w:r>
          <w:r w:rsidR="0052428D">
            <w:rPr>
              <w:rFonts w:cs="Arial"/>
              <w:lang w:val="en-GB"/>
            </w:rPr>
            <w:tab/>
          </w:r>
          <w:r w:rsidRPr="00B92B5E">
            <w:rPr>
              <w:rFonts w:cs="Arial"/>
              <w:lang w:val="en-GB"/>
            </w:rPr>
            <w:tab/>
          </w:r>
          <w:sdt>
            <w:sdtPr>
              <w:rPr>
                <w:rFonts w:cs="Arial"/>
                <w:lang w:val="en-GB"/>
              </w:rPr>
              <w:id w:val="-1124771604"/>
              <w14:checkbox>
                <w14:checked w14:val="1"/>
                <w14:checkedState w14:val="2612" w14:font="MS Gothic"/>
                <w14:uncheckedState w14:val="2610" w14:font="MS Gothic"/>
              </w14:checkbox>
            </w:sdtPr>
            <w:sdtContent>
              <w:r w:rsidR="00F55343">
                <w:rPr>
                  <w:rFonts w:ascii="MS Gothic" w:eastAsia="MS Gothic" w:hAnsi="MS Gothic" w:cs="Arial" w:hint="eastAsia"/>
                  <w:lang w:val="en-GB"/>
                </w:rPr>
                <w:t>☒</w:t>
              </w:r>
            </w:sdtContent>
          </w:sdt>
        </w:p>
        <w:p w14:paraId="7E40BEB5" w14:textId="77777777" w:rsidR="009012EC" w:rsidRPr="00B92B5E" w:rsidRDefault="009012EC" w:rsidP="009012EC">
          <w:pPr>
            <w:shd w:val="clear" w:color="auto" w:fill="F2F2F2" w:themeFill="background1" w:themeFillShade="F2"/>
            <w:spacing w:after="0" w:line="240" w:lineRule="auto"/>
            <w:rPr>
              <w:rFonts w:cs="Arial"/>
              <w:lang w:val="en-GB"/>
            </w:rPr>
          </w:pPr>
        </w:p>
        <w:p w14:paraId="14E1304D" w14:textId="4F336F4E" w:rsidR="009012EC" w:rsidRPr="00B92B5E" w:rsidRDefault="009012EC" w:rsidP="009012EC">
          <w:pPr>
            <w:shd w:val="clear" w:color="auto" w:fill="F2F2F2" w:themeFill="background1" w:themeFillShade="F2"/>
            <w:spacing w:after="0" w:line="240" w:lineRule="auto"/>
            <w:rPr>
              <w:rFonts w:cs="Arial"/>
              <w:lang w:val="en-GB"/>
            </w:rPr>
          </w:pPr>
          <w:r w:rsidRPr="00B92B5E">
            <w:rPr>
              <w:rFonts w:cs="Arial"/>
              <w:lang w:val="en-GB"/>
            </w:rPr>
            <w:t>Are there arguments against the topic of the planned CWA?</w:t>
          </w:r>
          <w:r w:rsidRPr="00B92B5E">
            <w:rPr>
              <w:rFonts w:cs="Arial"/>
              <w:lang w:val="en-GB"/>
            </w:rPr>
            <w:tab/>
          </w:r>
          <w:r w:rsidRPr="00B92B5E">
            <w:rPr>
              <w:rFonts w:cs="Arial"/>
              <w:lang w:val="en-GB"/>
            </w:rPr>
            <w:tab/>
          </w:r>
          <w:r w:rsidRPr="00B92B5E">
            <w:rPr>
              <w:rFonts w:cs="Arial"/>
              <w:lang w:val="en-GB"/>
            </w:rPr>
            <w:tab/>
          </w:r>
          <w:sdt>
            <w:sdtPr>
              <w:rPr>
                <w:rFonts w:cs="Arial"/>
                <w:lang w:val="en-GB"/>
              </w:rPr>
              <w:id w:val="-494183733"/>
              <w14:checkbox>
                <w14:checked w14:val="0"/>
                <w14:checkedState w14:val="2612" w14:font="MS Gothic"/>
                <w14:uncheckedState w14:val="2610" w14:font="MS Gothic"/>
              </w14:checkbox>
            </w:sdtPr>
            <w:sdtContent>
              <w:r w:rsidRPr="00B92B5E">
                <w:rPr>
                  <w:rFonts w:ascii="MS Gothic" w:eastAsia="MS Gothic" w:hAnsi="MS Gothic" w:cs="MS Gothic" w:hint="eastAsia"/>
                  <w:lang w:val="en-GB"/>
                </w:rPr>
                <w:t>☐</w:t>
              </w:r>
            </w:sdtContent>
          </w:sdt>
          <w:r w:rsidRPr="00B92B5E">
            <w:rPr>
              <w:rFonts w:cs="Arial"/>
              <w:lang w:val="en-GB"/>
            </w:rPr>
            <w:tab/>
          </w:r>
          <w:r w:rsidR="0052428D">
            <w:rPr>
              <w:rFonts w:cs="Arial"/>
              <w:lang w:val="en-GB"/>
            </w:rPr>
            <w:tab/>
          </w:r>
          <w:r w:rsidRPr="00B92B5E">
            <w:rPr>
              <w:rFonts w:cs="Arial"/>
              <w:lang w:val="en-GB"/>
            </w:rPr>
            <w:tab/>
          </w:r>
          <w:sdt>
            <w:sdtPr>
              <w:rPr>
                <w:rFonts w:cs="Arial"/>
                <w:lang w:val="en-GB"/>
              </w:rPr>
              <w:id w:val="1875421316"/>
              <w14:checkbox>
                <w14:checked w14:val="1"/>
                <w14:checkedState w14:val="2612" w14:font="MS Gothic"/>
                <w14:uncheckedState w14:val="2610" w14:font="MS Gothic"/>
              </w14:checkbox>
            </w:sdtPr>
            <w:sdtContent>
              <w:r w:rsidR="00F55343">
                <w:rPr>
                  <w:rFonts w:ascii="MS Gothic" w:eastAsia="MS Gothic" w:hAnsi="MS Gothic" w:cs="Arial" w:hint="eastAsia"/>
                  <w:lang w:val="en-GB"/>
                </w:rPr>
                <w:t>☒</w:t>
              </w:r>
            </w:sdtContent>
          </w:sdt>
        </w:p>
        <w:p w14:paraId="1E06A7E8" w14:textId="77777777" w:rsidR="009012EC" w:rsidRPr="009F0FB0" w:rsidRDefault="009012EC" w:rsidP="009012EC">
          <w:pPr>
            <w:spacing w:after="0" w:line="240" w:lineRule="auto"/>
            <w:rPr>
              <w:rFonts w:cs="Arial"/>
              <w:sz w:val="2"/>
              <w:lang w:val="en-GB"/>
            </w:rPr>
          </w:pPr>
        </w:p>
        <w:sdt>
          <w:sdtPr>
            <w:rPr>
              <w:rFonts w:eastAsia="Times New Roman"/>
              <w:color w:val="000000" w:themeColor="text1"/>
              <w:lang w:val="en-GB"/>
            </w:rPr>
            <w:id w:val="90208153"/>
          </w:sdtPr>
          <w:sdtContent>
            <w:p w14:paraId="00643006" w14:textId="1AC84821" w:rsidR="009012EC" w:rsidRDefault="009012EC" w:rsidP="009012EC">
              <w:pPr>
                <w:shd w:val="clear" w:color="auto" w:fill="F2F2F2" w:themeFill="background1" w:themeFillShade="F2"/>
                <w:spacing w:after="0" w:line="240" w:lineRule="auto"/>
                <w:jc w:val="left"/>
                <w:rPr>
                  <w:rFonts w:eastAsia="Times New Roman"/>
                  <w:color w:val="000000" w:themeColor="text1"/>
                  <w:lang w:val="en-GB"/>
                </w:rPr>
              </w:pPr>
              <w:r w:rsidRPr="00C729E5">
                <w:rPr>
                  <w:rFonts w:eastAsia="Times New Roman"/>
                  <w:color w:val="000000" w:themeColor="text1"/>
                  <w:lang w:val="en-GB"/>
                </w:rPr>
                <w:t>&lt;</w:t>
              </w:r>
              <w:r w:rsidR="00922138">
                <w:rPr>
                  <w:rFonts w:eastAsia="Times New Roman"/>
                  <w:color w:val="000000" w:themeColor="text1"/>
                  <w:lang w:val="en-GB"/>
                </w:rPr>
                <w:t>A</w:t>
              </w:r>
              <w:r w:rsidRPr="00C729E5">
                <w:rPr>
                  <w:rFonts w:eastAsia="Times New Roman"/>
                  <w:color w:val="000000" w:themeColor="text1"/>
                  <w:lang w:val="en-GB"/>
                </w:rPr>
                <w:t>dd information/explanations to the points marked „yes“&gt;</w:t>
              </w:r>
            </w:p>
          </w:sdtContent>
        </w:sdt>
      </w:sdtContent>
    </w:sdt>
    <w:p w14:paraId="01582782" w14:textId="68ABF49D" w:rsidR="006A16F1" w:rsidRDefault="006A16F1">
      <w:pPr>
        <w:widowControl w:val="0"/>
        <w:spacing w:after="200" w:line="276" w:lineRule="auto"/>
        <w:jc w:val="left"/>
        <w:rPr>
          <w:rFonts w:eastAsia="Times New Roman"/>
          <w:lang w:val="en-GB"/>
        </w:rPr>
      </w:pPr>
      <w:r>
        <w:rPr>
          <w:rFonts w:eastAsia="Times New Roman"/>
          <w:lang w:val="en-GB"/>
        </w:rPr>
        <w:br w:type="page"/>
      </w:r>
    </w:p>
    <w:sdt>
      <w:sdtPr>
        <w:rPr>
          <w:rFonts w:cs="Arial"/>
          <w:b/>
          <w:bCs/>
          <w:sz w:val="36"/>
          <w:szCs w:val="36"/>
          <w:lang w:val="en-GB"/>
        </w:rPr>
        <w:id w:val="-1642810085"/>
        <w:lock w:val="contentLocked"/>
        <w:placeholder>
          <w:docPart w:val="863A894D5F804C2291E5DA2A79111178"/>
        </w:placeholder>
        <w:group/>
      </w:sdtPr>
      <w:sdtEndPr>
        <w:rPr>
          <w:rFonts w:cs="Times New Roman"/>
          <w:b w:val="0"/>
          <w:bCs w:val="0"/>
          <w:sz w:val="20"/>
          <w:szCs w:val="20"/>
        </w:rPr>
      </w:sdtEndPr>
      <w:sdtContent>
        <w:p w14:paraId="2E3ECAF3" w14:textId="77777777" w:rsidR="00DF22D7" w:rsidRPr="006A16F1" w:rsidRDefault="00DF22D7" w:rsidP="00DF22D7">
          <w:pPr>
            <w:spacing w:after="0" w:line="240" w:lineRule="auto"/>
            <w:rPr>
              <w:rFonts w:cs="Arial"/>
              <w:b/>
              <w:bCs/>
              <w:sz w:val="28"/>
              <w:szCs w:val="28"/>
              <w:lang w:val="en-GB"/>
            </w:rPr>
          </w:pPr>
          <w:r w:rsidRPr="006A16F1">
            <w:rPr>
              <w:rFonts w:cs="Arial"/>
              <w:b/>
              <w:bCs/>
              <w:sz w:val="28"/>
              <w:szCs w:val="28"/>
              <w:lang w:val="en-GB"/>
            </w:rPr>
            <w:t>3</w:t>
          </w:r>
          <w:r w:rsidRPr="006A16F1">
            <w:rPr>
              <w:rFonts w:cs="Arial"/>
              <w:b/>
              <w:bCs/>
              <w:sz w:val="28"/>
              <w:szCs w:val="28"/>
              <w:lang w:val="en-GB"/>
            </w:rPr>
            <w:tab/>
            <w:t>Security risk analysis</w:t>
          </w:r>
        </w:p>
        <w:p w14:paraId="39FCA166" w14:textId="77777777" w:rsidR="00DF22D7" w:rsidRPr="006A16F1" w:rsidRDefault="00DF22D7" w:rsidP="00DF22D7">
          <w:pPr>
            <w:pStyle w:val="Bildetekst"/>
            <w:rPr>
              <w:lang w:val="en-GB"/>
            </w:rPr>
          </w:pPr>
          <w:r w:rsidRPr="006A16F1">
            <w:rPr>
              <w:lang w:val="en-GB"/>
            </w:rPr>
            <w:t>3.1</w:t>
          </w:r>
          <w:r w:rsidRPr="006A16F1">
            <w:rPr>
              <w:lang w:val="en-GB"/>
            </w:rPr>
            <w:tab/>
            <w:t>General</w:t>
          </w:r>
        </w:p>
        <w:p w14:paraId="2BC886B8" w14:textId="77777777" w:rsidR="00DF22D7" w:rsidRPr="006A16F1" w:rsidRDefault="00DF22D7" w:rsidP="00DF22D7">
          <w:pPr>
            <w:spacing w:after="0" w:line="240" w:lineRule="auto"/>
            <w:rPr>
              <w:rFonts w:eastAsia="Times New Roman"/>
              <w:lang w:val="en-GB"/>
            </w:rPr>
          </w:pPr>
          <w:r w:rsidRPr="006A16F1">
            <w:rPr>
              <w:rFonts w:eastAsia="Times New Roman"/>
              <w:lang w:val="en-GB"/>
            </w:rPr>
            <w:t>Security risk analysis is a process of identifying and analysing the main negative factors that may affect a standardization project’s objectives. The following is targeted at secretariats of CEN/CENELEC Workshop Agreem</w:t>
          </w:r>
          <w:r>
            <w:rPr>
              <w:rFonts w:eastAsia="Times New Roman"/>
              <w:lang w:val="en-GB"/>
            </w:rPr>
            <w:t>ents </w:t>
          </w:r>
          <w:r w:rsidRPr="006A16F1">
            <w:rPr>
              <w:rFonts w:eastAsia="Times New Roman"/>
              <w:lang w:val="en-GB"/>
            </w:rPr>
            <w:t xml:space="preserve">(CWA) dealing with security issues. Its purpose is to help them identify and mitigate the risks associated with their project. It is structured around two main security threats that can affect the success of the work: major diverging interests among stakeholders and sensitive information. </w:t>
          </w:r>
        </w:p>
        <w:p w14:paraId="46E51151" w14:textId="77777777" w:rsidR="00DF22D7" w:rsidRPr="006A16F1" w:rsidRDefault="00DF22D7" w:rsidP="00DF22D7">
          <w:pPr>
            <w:pStyle w:val="Bildetekst"/>
            <w:rPr>
              <w:lang w:val="en-GB"/>
            </w:rPr>
          </w:pPr>
          <w:r w:rsidRPr="006A16F1">
            <w:rPr>
              <w:lang w:val="en-GB"/>
            </w:rPr>
            <w:t>3.2</w:t>
          </w:r>
          <w:r w:rsidRPr="006A16F1">
            <w:rPr>
              <w:lang w:val="en-GB"/>
            </w:rPr>
            <w:tab/>
            <w:t>Risk analysis on major diverging interest among stakeholders</w:t>
          </w:r>
        </w:p>
        <w:p w14:paraId="5CD62D69" w14:textId="77777777" w:rsidR="00DF22D7" w:rsidRPr="006A16F1" w:rsidRDefault="00DF22D7" w:rsidP="00DF22D7">
          <w:pPr>
            <w:spacing w:after="0" w:line="240" w:lineRule="auto"/>
            <w:rPr>
              <w:rFonts w:eastAsia="Times New Roman"/>
              <w:lang w:val="en-GB"/>
            </w:rPr>
          </w:pPr>
          <w:r w:rsidRPr="006A16F1">
            <w:rPr>
              <w:rFonts w:eastAsia="Times New Roman"/>
              <w:lang w:val="en-GB"/>
            </w:rPr>
            <w:t xml:space="preserve">Diverging interests among stakeholders can impede the process in reaching agreement on the CWA and even lead to failure to deliver the planned CWA. In order to identify and possibly mitigate the risks, the following questions should be reviewed: </w:t>
          </w:r>
        </w:p>
        <w:p w14:paraId="1F98FEF2" w14:textId="77777777" w:rsidR="00DF22D7" w:rsidRPr="006A16F1" w:rsidRDefault="00DF22D7" w:rsidP="00DF22D7">
          <w:pPr>
            <w:pStyle w:val="Listeavsnitt"/>
            <w:numPr>
              <w:ilvl w:val="0"/>
              <w:numId w:val="36"/>
            </w:numPr>
            <w:spacing w:after="0" w:line="240" w:lineRule="auto"/>
            <w:rPr>
              <w:rFonts w:eastAsia="Times New Roman"/>
              <w:lang w:val="en-GB"/>
            </w:rPr>
          </w:pPr>
          <w:r w:rsidRPr="006A16F1">
            <w:rPr>
              <w:rFonts w:eastAsia="Times New Roman"/>
              <w:lang w:val="en-GB"/>
            </w:rPr>
            <w:t>Is the planned CWA expected to have a major impact on the security policy/strategy of the core stakeholders?</w:t>
          </w:r>
        </w:p>
        <w:p w14:paraId="4B794FAC" w14:textId="77777777" w:rsidR="00DF22D7" w:rsidRPr="006A16F1" w:rsidRDefault="00DF22D7" w:rsidP="00DF22D7">
          <w:pPr>
            <w:pStyle w:val="Listeavsnitt"/>
            <w:numPr>
              <w:ilvl w:val="0"/>
              <w:numId w:val="36"/>
            </w:numPr>
            <w:spacing w:after="0" w:line="240" w:lineRule="auto"/>
            <w:rPr>
              <w:rFonts w:eastAsia="Times New Roman"/>
              <w:lang w:val="en-GB"/>
            </w:rPr>
          </w:pPr>
          <w:r w:rsidRPr="006A16F1">
            <w:rPr>
              <w:rFonts w:eastAsia="Times New Roman"/>
              <w:lang w:val="en-GB"/>
            </w:rPr>
            <w:t>Does the scope of the CWA cover products or services with a clear dual-use purpose (i.e. which can be used for military purposes)?</w:t>
          </w:r>
        </w:p>
        <w:p w14:paraId="07F25773" w14:textId="77777777" w:rsidR="00DF22D7" w:rsidRPr="006A16F1" w:rsidRDefault="00DF22D7" w:rsidP="00DF22D7">
          <w:pPr>
            <w:pStyle w:val="Bildetekst"/>
            <w:rPr>
              <w:lang w:val="en-GB"/>
            </w:rPr>
          </w:pPr>
          <w:r w:rsidRPr="006A16F1">
            <w:rPr>
              <w:lang w:val="en-GB"/>
            </w:rPr>
            <w:t>3.3</w:t>
          </w:r>
          <w:r w:rsidRPr="006A16F1">
            <w:rPr>
              <w:lang w:val="en-GB"/>
            </w:rPr>
            <w:tab/>
            <w:t>Risk analysis on sensitive information</w:t>
          </w:r>
        </w:p>
        <w:p w14:paraId="771181B5" w14:textId="77777777" w:rsidR="00DF22D7" w:rsidRPr="006A16F1" w:rsidRDefault="00DF22D7" w:rsidP="00DF22D7">
          <w:pPr>
            <w:pStyle w:val="Listeavsnitt"/>
            <w:numPr>
              <w:ilvl w:val="0"/>
              <w:numId w:val="39"/>
            </w:numPr>
            <w:spacing w:after="0" w:line="240" w:lineRule="auto"/>
            <w:rPr>
              <w:rFonts w:eastAsia="Times New Roman"/>
              <w:lang w:val="en-GB"/>
            </w:rPr>
          </w:pPr>
          <w:r w:rsidRPr="006A16F1">
            <w:rPr>
              <w:rFonts w:eastAsia="Times New Roman"/>
              <w:lang w:val="en-GB"/>
            </w:rPr>
            <w:t xml:space="preserve">In light of the scope of the CWA, is it likely that it may deal with sensitive information? If so, what is the information sensitivity level? </w:t>
          </w:r>
        </w:p>
        <w:p w14:paraId="75AA0006" w14:textId="77777777" w:rsidR="00DF22D7" w:rsidRPr="006A16F1" w:rsidRDefault="00DF22D7" w:rsidP="00DF22D7">
          <w:pPr>
            <w:pStyle w:val="Listeavsnitt"/>
            <w:numPr>
              <w:ilvl w:val="0"/>
              <w:numId w:val="39"/>
            </w:numPr>
            <w:spacing w:after="0" w:line="240" w:lineRule="auto"/>
            <w:rPr>
              <w:rFonts w:eastAsia="Times New Roman"/>
              <w:lang w:val="en-GB"/>
            </w:rPr>
          </w:pPr>
          <w:r w:rsidRPr="006A16F1">
            <w:rPr>
              <w:rFonts w:eastAsia="Times New Roman"/>
              <w:lang w:val="en-GB"/>
            </w:rPr>
            <w:t>Is there a need for a (non-)disclosure agreement?</w:t>
          </w:r>
        </w:p>
        <w:p w14:paraId="15CFEF60" w14:textId="77777777" w:rsidR="00DF22D7" w:rsidRPr="006A16F1" w:rsidRDefault="00DF22D7" w:rsidP="00DF22D7">
          <w:pPr>
            <w:pStyle w:val="Listeavsnitt"/>
            <w:numPr>
              <w:ilvl w:val="0"/>
              <w:numId w:val="39"/>
            </w:numPr>
            <w:spacing w:after="0" w:line="240" w:lineRule="auto"/>
            <w:rPr>
              <w:rFonts w:eastAsia="Times New Roman"/>
              <w:lang w:val="en-GB"/>
            </w:rPr>
          </w:pPr>
          <w:r w:rsidRPr="006A16F1">
            <w:rPr>
              <w:rFonts w:eastAsia="Times New Roman"/>
              <w:lang w:val="en-GB"/>
            </w:rPr>
            <w:t xml:space="preserve">Is there any conflict of interest for stakeholders involved in the CEN/CENELEC Workshop, regarding especially the use they may make of any information they receive during the development of the CWA? </w:t>
          </w:r>
        </w:p>
        <w:p w14:paraId="307A2984" w14:textId="77777777" w:rsidR="00521469" w:rsidRDefault="00DF22D7" w:rsidP="009D7882">
          <w:pPr>
            <w:pStyle w:val="Listeavsnitt"/>
            <w:numPr>
              <w:ilvl w:val="0"/>
              <w:numId w:val="39"/>
            </w:numPr>
            <w:spacing w:after="0" w:line="240" w:lineRule="auto"/>
            <w:rPr>
              <w:rFonts w:eastAsia="Times New Roman"/>
              <w:lang w:val="en-GB"/>
            </w:rPr>
          </w:pPr>
          <w:r w:rsidRPr="006A16F1">
            <w:rPr>
              <w:rFonts w:eastAsia="Times New Roman"/>
              <w:lang w:val="en-GB"/>
            </w:rPr>
            <w:t>What steps should be taken to manage information dissemination and storage (e.g. memory stick, emailing, storage) during the development process of the CWA?</w:t>
          </w:r>
        </w:p>
        <w:p w14:paraId="48427C04" w14:textId="77777777" w:rsidR="00521469" w:rsidRDefault="00521469" w:rsidP="00521469">
          <w:pPr>
            <w:spacing w:after="0" w:line="240" w:lineRule="auto"/>
            <w:rPr>
              <w:rFonts w:eastAsia="Times New Roman"/>
              <w:lang w:val="en-GB"/>
            </w:rPr>
          </w:pPr>
        </w:p>
        <w:sdt>
          <w:sdtPr>
            <w:rPr>
              <w:rFonts w:eastAsia="Times New Roman" w:cstheme="minorHAnsi"/>
              <w:lang w:val="en-GB"/>
            </w:rPr>
            <w:id w:val="-1870590530"/>
            <w:placeholder>
              <w:docPart w:val="A3FB17CB62AB44FB8D6440CC994FE06F"/>
            </w:placeholder>
          </w:sdtPr>
          <w:sdtContent>
            <w:p w14:paraId="730A6608" w14:textId="7F8CE57A" w:rsidR="00F03709" w:rsidRPr="00B26BA4" w:rsidRDefault="00BE604D" w:rsidP="00521469">
              <w:pPr>
                <w:shd w:val="clear" w:color="auto" w:fill="F2F2F2" w:themeFill="background1" w:themeFillShade="F2"/>
                <w:spacing w:after="0" w:line="240" w:lineRule="auto"/>
                <w:rPr>
                  <w:rFonts w:eastAsia="Times New Roman" w:cstheme="minorHAnsi"/>
                  <w:lang w:val="en-GB"/>
                </w:rPr>
              </w:pPr>
              <w:r w:rsidRPr="00B26BA4">
                <w:rPr>
                  <w:rFonts w:eastAsia="Times New Roman" w:cstheme="minorHAnsi"/>
                  <w:lang w:val="en-GB"/>
                </w:rPr>
                <w:t>We foresee no major impact on the sec</w:t>
              </w:r>
              <w:r w:rsidR="00F03709" w:rsidRPr="00B26BA4">
                <w:rPr>
                  <w:rFonts w:eastAsia="Times New Roman" w:cstheme="minorHAnsi"/>
                  <w:lang w:val="en-GB"/>
                </w:rPr>
                <w:t>urity policy/strategy of the core stakeholders, nor do we foresee any dual-use purpose</w:t>
              </w:r>
              <w:r w:rsidR="00614BF3" w:rsidRPr="00B26BA4">
                <w:rPr>
                  <w:rFonts w:eastAsia="Times New Roman" w:cstheme="minorHAnsi"/>
                  <w:lang w:val="en-GB"/>
                </w:rPr>
                <w:t xml:space="preserve"> of the planned CWA</w:t>
              </w:r>
              <w:r w:rsidR="00D66F27" w:rsidRPr="00B26BA4">
                <w:rPr>
                  <w:rFonts w:eastAsia="Times New Roman" w:cstheme="minorHAnsi"/>
                  <w:lang w:val="en-GB"/>
                </w:rPr>
                <w:t xml:space="preserve">. </w:t>
              </w:r>
            </w:p>
            <w:p w14:paraId="6411C657" w14:textId="264F9BAF" w:rsidR="00D66F27" w:rsidRDefault="00D66F27" w:rsidP="00521469">
              <w:pPr>
                <w:shd w:val="clear" w:color="auto" w:fill="F2F2F2" w:themeFill="background1" w:themeFillShade="F2"/>
                <w:spacing w:after="0" w:line="240" w:lineRule="auto"/>
                <w:rPr>
                  <w:rFonts w:eastAsia="Times New Roman" w:cstheme="minorHAnsi"/>
                  <w:lang w:val="en-GB"/>
                </w:rPr>
              </w:pPr>
              <w:r w:rsidRPr="00B26BA4">
                <w:rPr>
                  <w:rFonts w:eastAsia="Times New Roman" w:cstheme="minorHAnsi"/>
                  <w:lang w:val="en-GB"/>
                </w:rPr>
                <w:t>We foresee no</w:t>
              </w:r>
              <w:r w:rsidR="00255503" w:rsidRPr="00B26BA4">
                <w:rPr>
                  <w:rFonts w:eastAsia="Times New Roman" w:cstheme="minorHAnsi"/>
                  <w:lang w:val="en-GB"/>
                </w:rPr>
                <w:t xml:space="preserve"> need for the planned CWA to deal with sensitive information nor with a </w:t>
              </w:r>
              <w:r w:rsidR="00AF5B92" w:rsidRPr="00B26BA4">
                <w:rPr>
                  <w:rFonts w:eastAsia="Times New Roman" w:cstheme="minorHAnsi"/>
                  <w:lang w:val="en-GB"/>
                </w:rPr>
                <w:t>non-disclosure agreement. Neither do we expect any conflict of interest for stakeholders involved in the CWA</w:t>
              </w:r>
              <w:r w:rsidR="00614BF3" w:rsidRPr="00B26BA4">
                <w:rPr>
                  <w:rFonts w:eastAsia="Times New Roman" w:cstheme="minorHAnsi"/>
                  <w:lang w:val="en-GB"/>
                </w:rPr>
                <w:t>.</w:t>
              </w:r>
              <w:r w:rsidR="00614BF3">
                <w:rPr>
                  <w:rFonts w:eastAsia="Times New Roman" w:cstheme="minorHAnsi"/>
                  <w:lang w:val="en-GB"/>
                </w:rPr>
                <w:t xml:space="preserve"> </w:t>
              </w:r>
            </w:p>
            <w:p w14:paraId="40309ACC" w14:textId="77777777" w:rsidR="00614BF3" w:rsidRDefault="00614BF3" w:rsidP="00521469">
              <w:pPr>
                <w:shd w:val="clear" w:color="auto" w:fill="F2F2F2" w:themeFill="background1" w:themeFillShade="F2"/>
                <w:spacing w:after="0" w:line="240" w:lineRule="auto"/>
                <w:rPr>
                  <w:rFonts w:eastAsia="Times New Roman" w:cstheme="minorHAnsi"/>
                  <w:lang w:val="en-GB"/>
                </w:rPr>
              </w:pPr>
            </w:p>
            <w:p w14:paraId="1AADAB5D" w14:textId="23AF5FD3" w:rsidR="00521469" w:rsidRPr="00C729E5" w:rsidRDefault="00000000" w:rsidP="00521469">
              <w:pPr>
                <w:shd w:val="clear" w:color="auto" w:fill="F2F2F2" w:themeFill="background1" w:themeFillShade="F2"/>
                <w:spacing w:after="0" w:line="240" w:lineRule="auto"/>
                <w:rPr>
                  <w:rFonts w:eastAsia="Times New Roman" w:cstheme="minorHAnsi"/>
                  <w:lang w:val="en-GB"/>
                </w:rPr>
              </w:pPr>
            </w:p>
          </w:sdtContent>
        </w:sdt>
        <w:p w14:paraId="6BEECA34" w14:textId="4E794E68" w:rsidR="009D7882" w:rsidRPr="00521469" w:rsidRDefault="00000000" w:rsidP="00521469">
          <w:pPr>
            <w:spacing w:after="0" w:line="240" w:lineRule="auto"/>
            <w:rPr>
              <w:rFonts w:eastAsia="Times New Roman"/>
              <w:lang w:val="en-GB"/>
            </w:rPr>
          </w:pPr>
        </w:p>
      </w:sdtContent>
    </w:sdt>
    <w:sectPr w:rsidR="009D7882" w:rsidRPr="00521469" w:rsidSect="00A02163">
      <w:footerReference w:type="even" r:id="rId16"/>
      <w:footerReference w:type="default" r:id="rId17"/>
      <w:pgSz w:w="11920" w:h="16840"/>
      <w:pgMar w:top="919" w:right="618" w:bottom="782" w:left="1298" w:header="709" w:footer="59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5ABA3" w14:textId="77777777" w:rsidR="00676BEB" w:rsidRDefault="00676BEB">
      <w:pPr>
        <w:spacing w:after="0" w:line="240" w:lineRule="auto"/>
      </w:pPr>
      <w:r>
        <w:separator/>
      </w:r>
    </w:p>
  </w:endnote>
  <w:endnote w:type="continuationSeparator" w:id="0">
    <w:p w14:paraId="0357FCBC" w14:textId="77777777" w:rsidR="00676BEB" w:rsidRDefault="00676BEB">
      <w:pPr>
        <w:spacing w:after="0" w:line="240" w:lineRule="auto"/>
      </w:pPr>
      <w:r>
        <w:continuationSeparator/>
      </w:r>
    </w:p>
  </w:endnote>
  <w:endnote w:type="continuationNotice" w:id="1">
    <w:p w14:paraId="2116756F" w14:textId="77777777" w:rsidR="00676BEB" w:rsidRDefault="00676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E3F6" w14:textId="77777777" w:rsidR="0031368B" w:rsidRDefault="0031368B">
    <w:pPr>
      <w:spacing w:after="0" w:line="200" w:lineRule="exact"/>
    </w:pPr>
    <w:r>
      <w:rPr>
        <w:noProof/>
        <w:lang w:val="en-GB" w:eastAsia="en-GB"/>
      </w:rPr>
      <mc:AlternateContent>
        <mc:Choice Requires="wps">
          <w:drawing>
            <wp:anchor distT="0" distB="0" distL="114300" distR="114300" simplePos="0" relativeHeight="251658240" behindDoc="1" locked="0" layoutInCell="1" allowOverlap="1" wp14:anchorId="7D12C6AC" wp14:editId="545CBB94">
              <wp:simplePos x="0" y="0"/>
              <wp:positionH relativeFrom="page">
                <wp:posOffset>442595</wp:posOffset>
              </wp:positionH>
              <wp:positionV relativeFrom="page">
                <wp:posOffset>10177145</wp:posOffset>
              </wp:positionV>
              <wp:extent cx="206375" cy="165735"/>
              <wp:effectExtent l="4445"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C9C8" w14:textId="77777777" w:rsidR="0031368B" w:rsidRDefault="0031368B">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2C6AC" id="_x0000_t202" coordsize="21600,21600" o:spt="202" path="m,l,21600r21600,l21600,xe">
              <v:stroke joinstyle="miter"/>
              <v:path gradientshapeok="t" o:connecttype="rect"/>
            </v:shapetype>
            <v:shape id="Text Box 2" o:spid="_x0000_s1026" type="#_x0000_t202" style="position:absolute;left:0;text-align:left;margin-left:34.85pt;margin-top:801.35pt;width:16.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" filled="f" stroked="f">
              <v:textbox inset="0,0,0,0">
                <w:txbxContent>
                  <w:p w14:paraId="7948C9C8" w14:textId="77777777" w:rsidR="0031368B" w:rsidRDefault="0031368B">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1340" w14:textId="320A680B" w:rsidR="0031368B" w:rsidRPr="00621E45" w:rsidRDefault="00A02163" w:rsidP="00621E45">
    <w:pPr>
      <w:spacing w:after="0" w:line="246" w:lineRule="exact"/>
      <w:ind w:left="40" w:right="-20"/>
      <w:jc w:val="right"/>
      <w:rPr>
        <w:rFonts w:eastAsia="Arial" w:cs="Arial"/>
      </w:rP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1D457" w14:textId="77777777" w:rsidR="00676BEB" w:rsidRDefault="00676BEB">
      <w:pPr>
        <w:spacing w:after="0" w:line="240" w:lineRule="auto"/>
      </w:pPr>
      <w:r>
        <w:separator/>
      </w:r>
    </w:p>
  </w:footnote>
  <w:footnote w:type="continuationSeparator" w:id="0">
    <w:p w14:paraId="43C2C9CF" w14:textId="77777777" w:rsidR="00676BEB" w:rsidRDefault="00676BEB">
      <w:pPr>
        <w:spacing w:after="0" w:line="240" w:lineRule="auto"/>
      </w:pPr>
      <w:r>
        <w:continuationSeparator/>
      </w:r>
    </w:p>
  </w:footnote>
  <w:footnote w:type="continuationNotice" w:id="1">
    <w:p w14:paraId="7713DDCD" w14:textId="77777777" w:rsidR="00676BEB" w:rsidRDefault="00676BEB">
      <w:pPr>
        <w:spacing w:after="0" w:line="240" w:lineRule="auto"/>
      </w:pPr>
    </w:p>
  </w:footnote>
  <w:footnote w:id="2">
    <w:p w14:paraId="2144038F" w14:textId="66F13C17" w:rsidR="00951D6E" w:rsidRPr="00B92B5E" w:rsidRDefault="00951D6E" w:rsidP="00926ABF">
      <w:pPr>
        <w:pStyle w:val="Fotnotetekst"/>
        <w:spacing w:after="0"/>
        <w:rPr>
          <w:rFonts w:ascii="Arial Narrow" w:hAnsi="Arial Narrow"/>
          <w:sz w:val="16"/>
          <w:szCs w:val="18"/>
          <w:lang w:val="en-GB"/>
        </w:rPr>
      </w:pPr>
      <w:r w:rsidRPr="00B92B5E">
        <w:rPr>
          <w:rStyle w:val="Fotnotereferanse"/>
          <w:rFonts w:ascii="Arial Narrow" w:hAnsi="Arial Narrow"/>
          <w:szCs w:val="18"/>
        </w:rPr>
        <w:footnoteRef/>
      </w:r>
      <w:r w:rsidRPr="00B92B5E">
        <w:rPr>
          <w:rFonts w:ascii="Arial Narrow" w:hAnsi="Arial Narrow"/>
          <w:sz w:val="16"/>
          <w:szCs w:val="18"/>
          <w:lang w:val="en-GB"/>
        </w:rPr>
        <w:t xml:space="preserve"> </w:t>
      </w:r>
      <w:r w:rsidR="000140DF" w:rsidRPr="000140DF">
        <w:rPr>
          <w:rFonts w:ascii="Arial Narrow" w:hAnsi="Arial Narrow"/>
          <w:sz w:val="16"/>
          <w:szCs w:val="18"/>
          <w:lang w:val="en-GB"/>
        </w:rPr>
        <w:t>For CEN: The CEN/CENELEC Workshop proposal shall be submitted to CEN/BT for decision. For CENELEC: Work on the proposed CEN/CENELEC Workshop shall not be initiated.</w:t>
      </w:r>
    </w:p>
  </w:footnote>
  <w:footnote w:id="3">
    <w:p w14:paraId="49493BCC" w14:textId="5ABAEEC1" w:rsidR="00951D6E" w:rsidRPr="00B92B5E" w:rsidRDefault="00951D6E" w:rsidP="00926ABF">
      <w:pPr>
        <w:pStyle w:val="Fotnotetekst"/>
        <w:spacing w:after="0"/>
        <w:rPr>
          <w:rFonts w:ascii="Arial Narrow" w:hAnsi="Arial Narrow"/>
          <w:sz w:val="16"/>
          <w:szCs w:val="18"/>
          <w:lang w:val="en-GB"/>
        </w:rPr>
      </w:pPr>
      <w:r w:rsidRPr="00B92B5E">
        <w:rPr>
          <w:rStyle w:val="Fotnotereferanse"/>
          <w:rFonts w:ascii="Arial Narrow" w:hAnsi="Arial Narrow"/>
          <w:szCs w:val="18"/>
        </w:rPr>
        <w:footnoteRef/>
      </w:r>
      <w:r w:rsidRPr="00B92B5E">
        <w:rPr>
          <w:rFonts w:ascii="Arial Narrow" w:hAnsi="Arial Narrow"/>
          <w:sz w:val="16"/>
          <w:szCs w:val="18"/>
          <w:lang w:val="en-GB"/>
        </w:rPr>
        <w:t xml:space="preserve"> </w:t>
      </w:r>
      <w:r w:rsidR="00926ABF" w:rsidRPr="00926ABF">
        <w:rPr>
          <w:rFonts w:ascii="Arial Narrow" w:hAnsi="Arial Narrow"/>
          <w:sz w:val="16"/>
          <w:szCs w:val="18"/>
          <w:lang w:val="en-GB"/>
        </w:rPr>
        <w:t>The CEN/CENELEC Workshop proposal shall be submitted to the CEN/CENELEC BT(s) for decision.</w:t>
      </w:r>
    </w:p>
  </w:footnote>
  <w:footnote w:id="4">
    <w:p w14:paraId="1987D974" w14:textId="2BFDC620" w:rsidR="00951D6E" w:rsidRPr="00B92B5E" w:rsidRDefault="00951D6E" w:rsidP="00926ABF">
      <w:pPr>
        <w:pStyle w:val="Fotnotetekst"/>
        <w:spacing w:after="0"/>
        <w:rPr>
          <w:rFonts w:ascii="Arial Narrow" w:hAnsi="Arial Narrow"/>
          <w:sz w:val="16"/>
          <w:szCs w:val="18"/>
          <w:lang w:val="en-GB"/>
        </w:rPr>
      </w:pPr>
      <w:r w:rsidRPr="00B92B5E">
        <w:rPr>
          <w:rStyle w:val="Fotnotereferanse"/>
          <w:rFonts w:ascii="Arial Narrow" w:hAnsi="Arial Narrow"/>
          <w:szCs w:val="18"/>
        </w:rPr>
        <w:footnoteRef/>
      </w:r>
      <w:r w:rsidRPr="00B92B5E">
        <w:rPr>
          <w:rFonts w:ascii="Arial Narrow" w:hAnsi="Arial Narrow"/>
          <w:sz w:val="16"/>
          <w:szCs w:val="18"/>
          <w:lang w:val="en-GB"/>
        </w:rPr>
        <w:t xml:space="preserve"> </w:t>
      </w:r>
      <w:r w:rsidR="00926ABF" w:rsidRPr="00926ABF">
        <w:rPr>
          <w:rFonts w:ascii="Arial Narrow" w:hAnsi="Arial Narrow"/>
          <w:sz w:val="16"/>
          <w:szCs w:val="18"/>
          <w:lang w:val="en-GB"/>
        </w:rPr>
        <w:t>CEN/CENELEC Internal Regulations - Part 3, 33 applies.</w:t>
      </w:r>
    </w:p>
  </w:footnote>
  <w:footnote w:id="5">
    <w:p w14:paraId="0BADF08A" w14:textId="209DE68C" w:rsidR="00951D6E" w:rsidRPr="00715F4A" w:rsidRDefault="00951D6E" w:rsidP="00926ABF">
      <w:pPr>
        <w:pStyle w:val="Fotnotetekst"/>
        <w:spacing w:after="0"/>
        <w:rPr>
          <w:lang w:val="en-GB"/>
        </w:rPr>
      </w:pPr>
      <w:r w:rsidRPr="00B92B5E">
        <w:rPr>
          <w:rStyle w:val="Fotnotereferanse"/>
          <w:rFonts w:ascii="Arial Narrow" w:hAnsi="Arial Narrow"/>
          <w:szCs w:val="18"/>
        </w:rPr>
        <w:footnoteRef/>
      </w:r>
      <w:r w:rsidRPr="00B92B5E">
        <w:rPr>
          <w:rFonts w:ascii="Arial Narrow" w:hAnsi="Arial Narrow"/>
          <w:sz w:val="16"/>
          <w:szCs w:val="18"/>
          <w:lang w:val="en-GB"/>
        </w:rPr>
        <w:t xml:space="preserve"> </w:t>
      </w:r>
      <w:r w:rsidR="00926ABF" w:rsidRPr="00926ABF">
        <w:rPr>
          <w:rFonts w:ascii="Arial Narrow" w:hAnsi="Arial Narrow"/>
          <w:sz w:val="16"/>
          <w:szCs w:val="18"/>
          <w:lang w:val="en-GB"/>
        </w:rPr>
        <w:t>For projects dealing with security matters the security risk analysis provided below (item 3) shall be carried out</w:t>
      </w:r>
      <w:r w:rsidR="00926ABF">
        <w:rPr>
          <w:rFonts w:ascii="Arial Narrow" w:hAnsi="Arial Narrow"/>
          <w:sz w:val="16"/>
          <w:szCs w:val="18"/>
          <w:lang w:val="en-GB"/>
        </w:rPr>
        <w:t>.</w:t>
      </w:r>
    </w:p>
  </w:footnote>
  <w:footnote w:id="6">
    <w:p w14:paraId="23321BF7" w14:textId="77777777" w:rsidR="00037FB2" w:rsidRPr="00B92B5E" w:rsidRDefault="00037FB2" w:rsidP="00922138">
      <w:pPr>
        <w:pStyle w:val="Fotnotetekst"/>
        <w:spacing w:after="0"/>
        <w:rPr>
          <w:rFonts w:ascii="Arial Narrow" w:hAnsi="Arial Narrow"/>
          <w:sz w:val="16"/>
          <w:szCs w:val="18"/>
          <w:lang w:val="en-GB"/>
        </w:rPr>
      </w:pPr>
      <w:r w:rsidRPr="00B92B5E">
        <w:rPr>
          <w:rStyle w:val="Fotnotereferanse"/>
          <w:rFonts w:ascii="Arial Narrow" w:hAnsi="Arial Narrow"/>
          <w:szCs w:val="18"/>
        </w:rPr>
        <w:footnoteRef/>
      </w:r>
      <w:r w:rsidRPr="00B92B5E">
        <w:rPr>
          <w:rFonts w:ascii="Arial Narrow" w:hAnsi="Arial Narrow"/>
          <w:sz w:val="16"/>
          <w:szCs w:val="18"/>
          <w:lang w:val="en-GB"/>
        </w:rPr>
        <w:t xml:space="preserve"> Work on the proposed CWA shall not be initiated.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C9E2B" w14:textId="0000D0C6" w:rsidR="0031368B" w:rsidRPr="0059025F" w:rsidRDefault="0031368B" w:rsidP="006666DD">
    <w:pPr>
      <w:pStyle w:val="Topptekst"/>
      <w:jc w:val="right"/>
      <w:rPr>
        <w:rFonts w:cs="Arial"/>
        <w:b w:val="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6C60" w14:textId="3525072B" w:rsidR="000B5B80" w:rsidRDefault="000B5B80">
    <w:pPr>
      <w:pStyle w:val="Topptekst"/>
    </w:pPr>
    <w:r w:rsidRPr="006F1324">
      <w:rPr>
        <w:rFonts w:ascii="Calibri" w:eastAsia="Calibri" w:hAnsi="Calibri"/>
        <w:b w:val="0"/>
        <w:noProof/>
        <w:szCs w:val="22"/>
        <w:lang w:val="en-GB" w:eastAsia="en-GB"/>
      </w:rPr>
      <w:drawing>
        <wp:anchor distT="0" distB="0" distL="114300" distR="114300" simplePos="0" relativeHeight="251658241" behindDoc="1" locked="0" layoutInCell="1" allowOverlap="1" wp14:anchorId="6890B9FC" wp14:editId="1F16FC48">
          <wp:simplePos x="0" y="0"/>
          <wp:positionH relativeFrom="page">
            <wp:posOffset>4622800</wp:posOffset>
          </wp:positionH>
          <wp:positionV relativeFrom="paragraph">
            <wp:posOffset>-139700</wp:posOffset>
          </wp:positionV>
          <wp:extent cx="2590800" cy="1036320"/>
          <wp:effectExtent l="0" t="0" r="0" b="0"/>
          <wp:wrapSquare wrapText="bothSides"/>
          <wp:docPr id="1131373867" name="Picture 113137386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363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D2C5496"/>
    <w:lvl w:ilvl="0">
      <w:start w:val="1"/>
      <w:numFmt w:val="decimal"/>
      <w:pStyle w:val="Nummerertliste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Punktliste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Punktliste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Punktliste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Punktliste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Punktliste"/>
      <w:lvlText w:val=""/>
      <w:lvlJc w:val="left"/>
      <w:pPr>
        <w:tabs>
          <w:tab w:val="num" w:pos="360"/>
        </w:tabs>
        <w:ind w:left="360" w:hanging="360"/>
      </w:pPr>
      <w:rPr>
        <w:rFonts w:ascii="Symbol" w:hAnsi="Symbol" w:hint="default"/>
      </w:rPr>
    </w:lvl>
  </w:abstractNum>
  <w:abstractNum w:abstractNumId="6" w15:restartNumberingAfterBreak="0">
    <w:nsid w:val="021D3CEA"/>
    <w:multiLevelType w:val="hybridMultilevel"/>
    <w:tmpl w:val="E70EA6D2"/>
    <w:lvl w:ilvl="0" w:tplc="E788141C">
      <w:start w:val="1"/>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6350B5"/>
    <w:multiLevelType w:val="hybridMultilevel"/>
    <w:tmpl w:val="D21E4E44"/>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F252BD"/>
    <w:multiLevelType w:val="singleLevel"/>
    <w:tmpl w:val="074C56F8"/>
    <w:lvl w:ilvl="0">
      <w:start w:val="1"/>
      <w:numFmt w:val="decimal"/>
      <w:pStyle w:val="Literaturverzeichnis2"/>
      <w:lvlText w:val="[%1]"/>
      <w:lvlJc w:val="left"/>
      <w:pPr>
        <w:tabs>
          <w:tab w:val="num" w:pos="360"/>
        </w:tabs>
        <w:ind w:left="360" w:hanging="360"/>
      </w:pPr>
    </w:lvl>
  </w:abstractNum>
  <w:abstractNum w:abstractNumId="9" w15:restartNumberingAfterBreak="0">
    <w:nsid w:val="0966318C"/>
    <w:multiLevelType w:val="hybridMultilevel"/>
    <w:tmpl w:val="0B4E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47DCF"/>
    <w:multiLevelType w:val="hybridMultilevel"/>
    <w:tmpl w:val="7F5A001A"/>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4723E"/>
    <w:multiLevelType w:val="hybridMultilevel"/>
    <w:tmpl w:val="1E0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971EE"/>
    <w:multiLevelType w:val="hybridMultilevel"/>
    <w:tmpl w:val="1A7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A69D0"/>
    <w:multiLevelType w:val="hybridMultilevel"/>
    <w:tmpl w:val="1F60E9D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997459"/>
    <w:multiLevelType w:val="hybridMultilevel"/>
    <w:tmpl w:val="F9340B7E"/>
    <w:lvl w:ilvl="0" w:tplc="85B01874">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1D4F83"/>
    <w:multiLevelType w:val="hybridMultilevel"/>
    <w:tmpl w:val="D5F248F2"/>
    <w:lvl w:ilvl="0" w:tplc="1A160888">
      <w:start w:val="1"/>
      <w:numFmt w:val="bullet"/>
      <w:lvlText w:val="-"/>
      <w:lvlJc w:val="left"/>
      <w:pPr>
        <w:ind w:left="720" w:hanging="360"/>
      </w:pPr>
      <w:rPr>
        <w:rFonts w:ascii="Symbol" w:hAnsi="Symbol" w:hint="default"/>
      </w:rPr>
    </w:lvl>
    <w:lvl w:ilvl="1" w:tplc="D53616C0">
      <w:numFmt w:val="bullet"/>
      <w:lvlText w:val="•"/>
      <w:lvlJc w:val="left"/>
      <w:pPr>
        <w:ind w:left="1485" w:hanging="4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E7D5E"/>
    <w:multiLevelType w:val="hybridMultilevel"/>
    <w:tmpl w:val="B0508F98"/>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A6D31"/>
    <w:multiLevelType w:val="hybridMultilevel"/>
    <w:tmpl w:val="D4AEB808"/>
    <w:lvl w:ilvl="0" w:tplc="D3DAE13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8423565"/>
    <w:multiLevelType w:val="hybridMultilevel"/>
    <w:tmpl w:val="69E4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C238D"/>
    <w:multiLevelType w:val="multilevel"/>
    <w:tmpl w:val="0E8C818A"/>
    <w:lvl w:ilvl="0">
      <w:start w:val="1"/>
      <w:numFmt w:val="upperLetter"/>
      <w:pStyle w:val="ANNEX"/>
      <w:suff w:val="nothing"/>
      <w:lvlText w:val="Anne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lvlText w:val="%1.%2"/>
      <w:lvlJc w:val="left"/>
      <w:pPr>
        <w:tabs>
          <w:tab w:val="num" w:pos="360"/>
        </w:tabs>
        <w:ind w:left="0" w:firstLine="0"/>
      </w:pPr>
      <w:rPr>
        <w:rFonts w:ascii="Arial" w:hAnsi="Arial" w:cs="Times New Roman" w:hint="default"/>
        <w:b/>
        <w:i w:val="0"/>
      </w:rPr>
    </w:lvl>
    <w:lvl w:ilvl="2">
      <w:start w:val="1"/>
      <w:numFmt w:val="decimal"/>
      <w:pStyle w:val="a3"/>
      <w:lvlText w:val="%1.%2.%3"/>
      <w:lvlJc w:val="left"/>
      <w:pPr>
        <w:tabs>
          <w:tab w:val="num" w:pos="720"/>
        </w:tabs>
        <w:ind w:left="0" w:firstLine="0"/>
      </w:pPr>
      <w:rPr>
        <w:rFonts w:ascii="Arial" w:hAnsi="Arial" w:cs="Times New Roman" w:hint="default"/>
        <w:b/>
        <w:i w:val="0"/>
      </w:rPr>
    </w:lvl>
    <w:lvl w:ilvl="3">
      <w:start w:val="1"/>
      <w:numFmt w:val="decimal"/>
      <w:pStyle w:val="a4"/>
      <w:lvlText w:val="%1.%2.%3.%4"/>
      <w:lvlJc w:val="left"/>
      <w:pPr>
        <w:tabs>
          <w:tab w:val="num" w:pos="1080"/>
        </w:tabs>
        <w:ind w:left="0" w:firstLine="0"/>
      </w:pPr>
      <w:rPr>
        <w:rFonts w:ascii="Arial" w:hAnsi="Arial" w:cs="Times New Roman" w:hint="default"/>
        <w:b/>
        <w:i w:val="0"/>
      </w:rPr>
    </w:lvl>
    <w:lvl w:ilvl="4">
      <w:start w:val="1"/>
      <w:numFmt w:val="decimal"/>
      <w:pStyle w:val="a5"/>
      <w:lvlText w:val="%1.%2.%3.%4.%5"/>
      <w:lvlJc w:val="left"/>
      <w:pPr>
        <w:tabs>
          <w:tab w:val="num" w:pos="1080"/>
        </w:tabs>
        <w:ind w:left="0" w:firstLine="0"/>
      </w:pPr>
      <w:rPr>
        <w:rFonts w:ascii="Arial" w:hAnsi="Arial" w:cs="Times New Roman" w:hint="default"/>
        <w:b/>
        <w:i w:val="0"/>
      </w:rPr>
    </w:lvl>
    <w:lvl w:ilvl="5">
      <w:start w:val="1"/>
      <w:numFmt w:val="decimal"/>
      <w:pStyle w:val="a6"/>
      <w:lvlText w:val="%1.%2.%3.%4.%5.%6"/>
      <w:lvlJc w:val="left"/>
      <w:pPr>
        <w:tabs>
          <w:tab w:val="num" w:pos="144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20" w15:restartNumberingAfterBreak="0">
    <w:nsid w:val="316A69A0"/>
    <w:multiLevelType w:val="hybridMultilevel"/>
    <w:tmpl w:val="C23AAF7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C7EB8"/>
    <w:multiLevelType w:val="multilevel"/>
    <w:tmpl w:val="561CDDA2"/>
    <w:lvl w:ilvl="0">
      <w:start w:val="1"/>
      <w:numFmt w:val="decimal"/>
      <w:pStyle w:val="Overskrift1"/>
      <w:lvlText w:val="%1"/>
      <w:lvlJc w:val="left"/>
      <w:pPr>
        <w:tabs>
          <w:tab w:val="num" w:pos="432"/>
        </w:tabs>
        <w:ind w:left="432" w:hanging="432"/>
      </w:pPr>
      <w:rPr>
        <w:b/>
        <w:i w:val="0"/>
      </w:rPr>
    </w:lvl>
    <w:lvl w:ilvl="1">
      <w:start w:val="1"/>
      <w:numFmt w:val="decimal"/>
      <w:pStyle w:val="Overskrift2"/>
      <w:lvlText w:val="%1.%2"/>
      <w:lvlJc w:val="left"/>
      <w:pPr>
        <w:tabs>
          <w:tab w:val="num" w:pos="360"/>
        </w:tabs>
        <w:ind w:left="0" w:firstLine="0"/>
      </w:pPr>
      <w:rPr>
        <w:b/>
        <w:i w:val="0"/>
      </w:rPr>
    </w:lvl>
    <w:lvl w:ilvl="2">
      <w:start w:val="1"/>
      <w:numFmt w:val="decimal"/>
      <w:pStyle w:val="Overskrift3"/>
      <w:lvlText w:val="%1.%2.%3"/>
      <w:lvlJc w:val="left"/>
      <w:pPr>
        <w:tabs>
          <w:tab w:val="num" w:pos="720"/>
        </w:tabs>
        <w:ind w:left="0" w:firstLine="0"/>
      </w:pPr>
      <w:rPr>
        <w:rFonts w:ascii="Arial" w:hAnsi="Arial" w:cs="Arial" w:hint="default"/>
        <w:b/>
        <w:i w:val="0"/>
        <w:sz w:val="20"/>
        <w:szCs w:val="20"/>
        <w:lang w:val="en"/>
      </w:rPr>
    </w:lvl>
    <w:lvl w:ilvl="3">
      <w:start w:val="1"/>
      <w:numFmt w:val="decimal"/>
      <w:pStyle w:val="Overskrift4"/>
      <w:lvlText w:val="%1.%2.%3.%4"/>
      <w:lvlJc w:val="left"/>
      <w:pPr>
        <w:tabs>
          <w:tab w:val="num" w:pos="1080"/>
        </w:tabs>
        <w:ind w:left="0" w:firstLine="0"/>
      </w:pPr>
      <w:rPr>
        <w:b/>
        <w:i w:val="0"/>
      </w:rPr>
    </w:lvl>
    <w:lvl w:ilvl="4">
      <w:start w:val="1"/>
      <w:numFmt w:val="decimal"/>
      <w:pStyle w:val="Overskrift5"/>
      <w:lvlText w:val="%1.%2.%3.%4.%5"/>
      <w:lvlJc w:val="left"/>
      <w:pPr>
        <w:tabs>
          <w:tab w:val="num" w:pos="1080"/>
        </w:tabs>
        <w:ind w:left="0" w:firstLine="0"/>
      </w:pPr>
      <w:rPr>
        <w:b/>
        <w:i w:val="0"/>
      </w:rPr>
    </w:lvl>
    <w:lvl w:ilvl="5">
      <w:start w:val="1"/>
      <w:numFmt w:val="decimal"/>
      <w:pStyle w:val="Overskrift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2" w15:restartNumberingAfterBreak="0">
    <w:nsid w:val="33FA2E75"/>
    <w:multiLevelType w:val="hybridMultilevel"/>
    <w:tmpl w:val="E226717C"/>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644B4"/>
    <w:multiLevelType w:val="hybridMultilevel"/>
    <w:tmpl w:val="FEB04CE6"/>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B37D8"/>
    <w:multiLevelType w:val="multilevel"/>
    <w:tmpl w:val="8DE2B392"/>
    <w:lvl w:ilvl="0">
      <w:start w:val="1"/>
      <w:numFmt w:val="upperLetter"/>
      <w:pStyle w:val="ANNEXN"/>
      <w:suff w:val="nothing"/>
      <w:lvlText w:val="Anhang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87D4433"/>
    <w:multiLevelType w:val="multilevel"/>
    <w:tmpl w:val="D2A46B9A"/>
    <w:lvl w:ilvl="0">
      <w:start w:val="1"/>
      <w:numFmt w:val="bullet"/>
      <w:pStyle w:val="Liste-forts"/>
      <w:lvlText w:val=""/>
      <w:lvlJc w:val="left"/>
      <w:pPr>
        <w:ind w:left="400" w:hanging="400"/>
      </w:pPr>
      <w:rPr>
        <w:rFonts w:ascii="Symbol" w:hAnsi="Symbol" w:hint="default"/>
      </w:rPr>
    </w:lvl>
    <w:lvl w:ilvl="1">
      <w:start w:val="1"/>
      <w:numFmt w:val="bullet"/>
      <w:pStyle w:val="Liste-forts2"/>
      <w:lvlText w:val=""/>
      <w:lvlJc w:val="left"/>
      <w:pPr>
        <w:ind w:left="800" w:hanging="400"/>
      </w:pPr>
      <w:rPr>
        <w:rFonts w:ascii="Symbol" w:hAnsi="Symbol" w:hint="default"/>
      </w:rPr>
    </w:lvl>
    <w:lvl w:ilvl="2">
      <w:start w:val="1"/>
      <w:numFmt w:val="bullet"/>
      <w:pStyle w:val="Liste-forts3"/>
      <w:lvlText w:val=""/>
      <w:lvlJc w:val="left"/>
      <w:pPr>
        <w:ind w:left="1200" w:hanging="400"/>
      </w:pPr>
      <w:rPr>
        <w:rFonts w:ascii="Symbol" w:hAnsi="Symbol" w:hint="default"/>
      </w:rPr>
    </w:lvl>
    <w:lvl w:ilvl="3">
      <w:start w:val="1"/>
      <w:numFmt w:val="bullet"/>
      <w:pStyle w:val="Liste-forts4"/>
      <w:lvlText w:val=""/>
      <w:lvlJc w:val="left"/>
      <w:pPr>
        <w:ind w:left="1600" w:hanging="400"/>
      </w:pPr>
      <w:rPr>
        <w:rFonts w:ascii="Symbol" w:hAnsi="Symbol" w:hint="default"/>
      </w:rPr>
    </w:lvl>
    <w:lvl w:ilvl="4">
      <w:start w:val="1"/>
      <w:numFmt w:val="bullet"/>
      <w:pStyle w:val="p3"/>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97B5A5F"/>
    <w:multiLevelType w:val="hybridMultilevel"/>
    <w:tmpl w:val="8140FE3E"/>
    <w:lvl w:ilvl="0" w:tplc="410865A2">
      <w:start w:val="1"/>
      <w:numFmt w:val="bullet"/>
      <w:lvlText w:val="•"/>
      <w:lvlJc w:val="left"/>
      <w:pPr>
        <w:tabs>
          <w:tab w:val="num" w:pos="720"/>
        </w:tabs>
        <w:ind w:left="720" w:hanging="360"/>
      </w:pPr>
      <w:rPr>
        <w:rFonts w:ascii="Arial" w:hAnsi="Arial" w:hint="default"/>
      </w:rPr>
    </w:lvl>
    <w:lvl w:ilvl="1" w:tplc="6CA8DA2A">
      <w:start w:val="1"/>
      <w:numFmt w:val="bullet"/>
      <w:lvlText w:val="•"/>
      <w:lvlJc w:val="left"/>
      <w:pPr>
        <w:tabs>
          <w:tab w:val="num" w:pos="1440"/>
        </w:tabs>
        <w:ind w:left="1440" w:hanging="360"/>
      </w:pPr>
      <w:rPr>
        <w:rFonts w:ascii="Arial" w:hAnsi="Arial" w:hint="default"/>
      </w:rPr>
    </w:lvl>
    <w:lvl w:ilvl="2" w:tplc="3F18CC94" w:tentative="1">
      <w:start w:val="1"/>
      <w:numFmt w:val="bullet"/>
      <w:lvlText w:val="•"/>
      <w:lvlJc w:val="left"/>
      <w:pPr>
        <w:tabs>
          <w:tab w:val="num" w:pos="2160"/>
        </w:tabs>
        <w:ind w:left="2160" w:hanging="360"/>
      </w:pPr>
      <w:rPr>
        <w:rFonts w:ascii="Arial" w:hAnsi="Arial" w:hint="default"/>
      </w:rPr>
    </w:lvl>
    <w:lvl w:ilvl="3" w:tplc="CB52BC0C" w:tentative="1">
      <w:start w:val="1"/>
      <w:numFmt w:val="bullet"/>
      <w:lvlText w:val="•"/>
      <w:lvlJc w:val="left"/>
      <w:pPr>
        <w:tabs>
          <w:tab w:val="num" w:pos="2880"/>
        </w:tabs>
        <w:ind w:left="2880" w:hanging="360"/>
      </w:pPr>
      <w:rPr>
        <w:rFonts w:ascii="Arial" w:hAnsi="Arial" w:hint="default"/>
      </w:rPr>
    </w:lvl>
    <w:lvl w:ilvl="4" w:tplc="9BE8B6C0" w:tentative="1">
      <w:start w:val="1"/>
      <w:numFmt w:val="bullet"/>
      <w:lvlText w:val="•"/>
      <w:lvlJc w:val="left"/>
      <w:pPr>
        <w:tabs>
          <w:tab w:val="num" w:pos="3600"/>
        </w:tabs>
        <w:ind w:left="3600" w:hanging="360"/>
      </w:pPr>
      <w:rPr>
        <w:rFonts w:ascii="Arial" w:hAnsi="Arial" w:hint="default"/>
      </w:rPr>
    </w:lvl>
    <w:lvl w:ilvl="5" w:tplc="657EEB9C" w:tentative="1">
      <w:start w:val="1"/>
      <w:numFmt w:val="bullet"/>
      <w:lvlText w:val="•"/>
      <w:lvlJc w:val="left"/>
      <w:pPr>
        <w:tabs>
          <w:tab w:val="num" w:pos="4320"/>
        </w:tabs>
        <w:ind w:left="4320" w:hanging="360"/>
      </w:pPr>
      <w:rPr>
        <w:rFonts w:ascii="Arial" w:hAnsi="Arial" w:hint="default"/>
      </w:rPr>
    </w:lvl>
    <w:lvl w:ilvl="6" w:tplc="4BAEA764" w:tentative="1">
      <w:start w:val="1"/>
      <w:numFmt w:val="bullet"/>
      <w:lvlText w:val="•"/>
      <w:lvlJc w:val="left"/>
      <w:pPr>
        <w:tabs>
          <w:tab w:val="num" w:pos="5040"/>
        </w:tabs>
        <w:ind w:left="5040" w:hanging="360"/>
      </w:pPr>
      <w:rPr>
        <w:rFonts w:ascii="Arial" w:hAnsi="Arial" w:hint="default"/>
      </w:rPr>
    </w:lvl>
    <w:lvl w:ilvl="7" w:tplc="29B21F0E" w:tentative="1">
      <w:start w:val="1"/>
      <w:numFmt w:val="bullet"/>
      <w:lvlText w:val="•"/>
      <w:lvlJc w:val="left"/>
      <w:pPr>
        <w:tabs>
          <w:tab w:val="num" w:pos="5760"/>
        </w:tabs>
        <w:ind w:left="5760" w:hanging="360"/>
      </w:pPr>
      <w:rPr>
        <w:rFonts w:ascii="Arial" w:hAnsi="Arial" w:hint="default"/>
      </w:rPr>
    </w:lvl>
    <w:lvl w:ilvl="8" w:tplc="ADA411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6B6272"/>
    <w:multiLevelType w:val="hybridMultilevel"/>
    <w:tmpl w:val="02FE040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044CB"/>
    <w:multiLevelType w:val="hybridMultilevel"/>
    <w:tmpl w:val="E0C6896C"/>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3785C"/>
    <w:multiLevelType w:val="hybridMultilevel"/>
    <w:tmpl w:val="51FA679E"/>
    <w:lvl w:ilvl="0" w:tplc="85B01874">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C7C07"/>
    <w:multiLevelType w:val="hybridMultilevel"/>
    <w:tmpl w:val="E3FA841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8083F"/>
    <w:multiLevelType w:val="hybridMultilevel"/>
    <w:tmpl w:val="25AED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714DF9"/>
    <w:multiLevelType w:val="hybridMultilevel"/>
    <w:tmpl w:val="2F86A772"/>
    <w:lvl w:ilvl="0" w:tplc="357E73F6">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3" w15:restartNumberingAfterBreak="0">
    <w:nsid w:val="5E971A6F"/>
    <w:multiLevelType w:val="multilevel"/>
    <w:tmpl w:val="20524A22"/>
    <w:lvl w:ilvl="0">
      <w:start w:val="1"/>
      <w:numFmt w:val="upperLetter"/>
      <w:pStyle w:val="ANNEXZ"/>
      <w:suff w:val="nothing"/>
      <w:lvlText w:val="Anhang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4" w15:restartNumberingAfterBreak="0">
    <w:nsid w:val="6F4F6954"/>
    <w:multiLevelType w:val="hybridMultilevel"/>
    <w:tmpl w:val="10D076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880A28"/>
    <w:multiLevelType w:val="multilevel"/>
    <w:tmpl w:val="346A3968"/>
    <w:lvl w:ilvl="0">
      <w:start w:val="1"/>
      <w:numFmt w:val="lowerLetter"/>
      <w:pStyle w:val="Nummerertliste"/>
      <w:lvlText w:val="%1)"/>
      <w:lvlJc w:val="left"/>
      <w:pPr>
        <w:tabs>
          <w:tab w:val="num" w:pos="360"/>
        </w:tabs>
        <w:ind w:left="400" w:hanging="400"/>
      </w:pPr>
    </w:lvl>
    <w:lvl w:ilvl="1">
      <w:start w:val="1"/>
      <w:numFmt w:val="decimal"/>
      <w:pStyle w:val="Nummerertliste2"/>
      <w:lvlText w:val="%2)"/>
      <w:lvlJc w:val="left"/>
      <w:pPr>
        <w:tabs>
          <w:tab w:val="num" w:pos="1080"/>
        </w:tabs>
        <w:ind w:left="800" w:hanging="400"/>
      </w:pPr>
    </w:lvl>
    <w:lvl w:ilvl="2">
      <w:start w:val="1"/>
      <w:numFmt w:val="lowerRoman"/>
      <w:pStyle w:val="Nummerertliste3"/>
      <w:lvlText w:val="%3)"/>
      <w:lvlJc w:val="left"/>
      <w:pPr>
        <w:tabs>
          <w:tab w:val="num" w:pos="1800"/>
        </w:tabs>
        <w:ind w:left="1200" w:hanging="400"/>
      </w:pPr>
    </w:lvl>
    <w:lvl w:ilvl="3">
      <w:start w:val="1"/>
      <w:numFmt w:val="upperRoman"/>
      <w:pStyle w:val="Nummerertliste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Overskrift7"/>
      <w:lvlText w:val="(%7)"/>
      <w:lvlJc w:val="left"/>
      <w:pPr>
        <w:tabs>
          <w:tab w:val="num" w:pos="4680"/>
        </w:tabs>
        <w:ind w:left="4320" w:firstLine="0"/>
      </w:pPr>
    </w:lvl>
    <w:lvl w:ilvl="7">
      <w:start w:val="1"/>
      <w:numFmt w:val="lowerLetter"/>
      <w:pStyle w:val="Overskrift8"/>
      <w:lvlText w:val="(%8)"/>
      <w:lvlJc w:val="left"/>
      <w:pPr>
        <w:tabs>
          <w:tab w:val="num" w:pos="5400"/>
        </w:tabs>
        <w:ind w:left="5040" w:firstLine="0"/>
      </w:pPr>
    </w:lvl>
    <w:lvl w:ilvl="8">
      <w:start w:val="1"/>
      <w:numFmt w:val="lowerRoman"/>
      <w:pStyle w:val="Overskrift9"/>
      <w:lvlText w:val="(%9)"/>
      <w:lvlJc w:val="left"/>
      <w:pPr>
        <w:tabs>
          <w:tab w:val="num" w:pos="6120"/>
        </w:tabs>
        <w:ind w:left="5760" w:firstLine="0"/>
      </w:pPr>
    </w:lvl>
  </w:abstractNum>
  <w:abstractNum w:abstractNumId="36" w15:restartNumberingAfterBreak="0">
    <w:nsid w:val="75453C5F"/>
    <w:multiLevelType w:val="hybridMultilevel"/>
    <w:tmpl w:val="73D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801F8"/>
    <w:multiLevelType w:val="hybridMultilevel"/>
    <w:tmpl w:val="7A80279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A61C9"/>
    <w:multiLevelType w:val="hybridMultilevel"/>
    <w:tmpl w:val="8C621EE0"/>
    <w:lvl w:ilvl="0" w:tplc="85B01874">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967811">
    <w:abstractNumId w:val="21"/>
  </w:num>
  <w:num w:numId="2" w16cid:durableId="1721513349">
    <w:abstractNumId w:val="33"/>
  </w:num>
  <w:num w:numId="3" w16cid:durableId="229770517">
    <w:abstractNumId w:val="5"/>
  </w:num>
  <w:num w:numId="4" w16cid:durableId="792215297">
    <w:abstractNumId w:val="4"/>
  </w:num>
  <w:num w:numId="5" w16cid:durableId="1043405800">
    <w:abstractNumId w:val="3"/>
  </w:num>
  <w:num w:numId="6" w16cid:durableId="385683920">
    <w:abstractNumId w:val="2"/>
  </w:num>
  <w:num w:numId="7" w16cid:durableId="1341003109">
    <w:abstractNumId w:val="1"/>
  </w:num>
  <w:num w:numId="8" w16cid:durableId="866990717">
    <w:abstractNumId w:val="8"/>
  </w:num>
  <w:num w:numId="9" w16cid:durableId="1240286311">
    <w:abstractNumId w:val="0"/>
  </w:num>
  <w:num w:numId="10" w16cid:durableId="849298529">
    <w:abstractNumId w:val="24"/>
  </w:num>
  <w:num w:numId="11" w16cid:durableId="2069650510">
    <w:abstractNumId w:val="25"/>
  </w:num>
  <w:num w:numId="12" w16cid:durableId="917863049">
    <w:abstractNumId w:val="35"/>
  </w:num>
  <w:num w:numId="13" w16cid:durableId="1565603386">
    <w:abstractNumId w:val="19"/>
  </w:num>
  <w:num w:numId="14" w16cid:durableId="995844719">
    <w:abstractNumId w:val="34"/>
  </w:num>
  <w:num w:numId="15" w16cid:durableId="83503129">
    <w:abstractNumId w:val="10"/>
  </w:num>
  <w:num w:numId="16" w16cid:durableId="1661351050">
    <w:abstractNumId w:val="12"/>
  </w:num>
  <w:num w:numId="17" w16cid:durableId="148374886">
    <w:abstractNumId w:val="18"/>
  </w:num>
  <w:num w:numId="18" w16cid:durableId="1164056142">
    <w:abstractNumId w:val="9"/>
  </w:num>
  <w:num w:numId="19" w16cid:durableId="770202821">
    <w:abstractNumId w:val="28"/>
  </w:num>
  <w:num w:numId="20" w16cid:durableId="658994689">
    <w:abstractNumId w:val="22"/>
  </w:num>
  <w:num w:numId="21" w16cid:durableId="284435922">
    <w:abstractNumId w:val="20"/>
  </w:num>
  <w:num w:numId="22" w16cid:durableId="1348747347">
    <w:abstractNumId w:val="15"/>
  </w:num>
  <w:num w:numId="23" w16cid:durableId="1149445470">
    <w:abstractNumId w:val="16"/>
  </w:num>
  <w:num w:numId="24" w16cid:durableId="1307318892">
    <w:abstractNumId w:val="7"/>
  </w:num>
  <w:num w:numId="25" w16cid:durableId="275909853">
    <w:abstractNumId w:val="13"/>
  </w:num>
  <w:num w:numId="26" w16cid:durableId="606356043">
    <w:abstractNumId w:val="27"/>
  </w:num>
  <w:num w:numId="27" w16cid:durableId="1879313227">
    <w:abstractNumId w:val="30"/>
  </w:num>
  <w:num w:numId="28" w16cid:durableId="1515919076">
    <w:abstractNumId w:val="23"/>
  </w:num>
  <w:num w:numId="29" w16cid:durableId="1255170026">
    <w:abstractNumId w:val="36"/>
  </w:num>
  <w:num w:numId="30" w16cid:durableId="362439160">
    <w:abstractNumId w:val="26"/>
  </w:num>
  <w:num w:numId="31" w16cid:durableId="280964644">
    <w:abstractNumId w:val="11"/>
  </w:num>
  <w:num w:numId="32" w16cid:durableId="963655239">
    <w:abstractNumId w:val="31"/>
  </w:num>
  <w:num w:numId="33" w16cid:durableId="64687332">
    <w:abstractNumId w:val="32"/>
  </w:num>
  <w:num w:numId="34" w16cid:durableId="640037527">
    <w:abstractNumId w:val="17"/>
  </w:num>
  <w:num w:numId="35" w16cid:durableId="115147867">
    <w:abstractNumId w:val="6"/>
  </w:num>
  <w:num w:numId="36" w16cid:durableId="1570190564">
    <w:abstractNumId w:val="37"/>
  </w:num>
  <w:num w:numId="37" w16cid:durableId="2087680210">
    <w:abstractNumId w:val="38"/>
  </w:num>
  <w:num w:numId="38" w16cid:durableId="78064050">
    <w:abstractNumId w:val="29"/>
  </w:num>
  <w:num w:numId="39" w16cid:durableId="55335201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defaultTabStop w:val="40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EE"/>
    <w:rsid w:val="0000033A"/>
    <w:rsid w:val="00001F0E"/>
    <w:rsid w:val="0000580A"/>
    <w:rsid w:val="000105CA"/>
    <w:rsid w:val="00010945"/>
    <w:rsid w:val="0001341E"/>
    <w:rsid w:val="000140DF"/>
    <w:rsid w:val="000152D1"/>
    <w:rsid w:val="00015B03"/>
    <w:rsid w:val="000163CC"/>
    <w:rsid w:val="00017001"/>
    <w:rsid w:val="00017129"/>
    <w:rsid w:val="00026AF0"/>
    <w:rsid w:val="0002764E"/>
    <w:rsid w:val="00031A33"/>
    <w:rsid w:val="00031CBB"/>
    <w:rsid w:val="00032E4C"/>
    <w:rsid w:val="00033F41"/>
    <w:rsid w:val="00034946"/>
    <w:rsid w:val="00037FB2"/>
    <w:rsid w:val="00044912"/>
    <w:rsid w:val="0004594C"/>
    <w:rsid w:val="0004679F"/>
    <w:rsid w:val="00046F8D"/>
    <w:rsid w:val="00047BC7"/>
    <w:rsid w:val="00053DEB"/>
    <w:rsid w:val="00055AEC"/>
    <w:rsid w:val="00056E91"/>
    <w:rsid w:val="00063395"/>
    <w:rsid w:val="000642BB"/>
    <w:rsid w:val="000646B9"/>
    <w:rsid w:val="00071250"/>
    <w:rsid w:val="000715F0"/>
    <w:rsid w:val="0007513A"/>
    <w:rsid w:val="000763B3"/>
    <w:rsid w:val="00076BC9"/>
    <w:rsid w:val="00081B3F"/>
    <w:rsid w:val="00081FDA"/>
    <w:rsid w:val="00084D36"/>
    <w:rsid w:val="00084D87"/>
    <w:rsid w:val="00085740"/>
    <w:rsid w:val="00085EC6"/>
    <w:rsid w:val="000910BC"/>
    <w:rsid w:val="0009198D"/>
    <w:rsid w:val="00095DD6"/>
    <w:rsid w:val="000A2886"/>
    <w:rsid w:val="000A2AF2"/>
    <w:rsid w:val="000A387F"/>
    <w:rsid w:val="000A3BD0"/>
    <w:rsid w:val="000B1300"/>
    <w:rsid w:val="000B18AA"/>
    <w:rsid w:val="000B5B80"/>
    <w:rsid w:val="000C00EB"/>
    <w:rsid w:val="000C3BAA"/>
    <w:rsid w:val="000C5D48"/>
    <w:rsid w:val="000D0F8D"/>
    <w:rsid w:val="000D10EB"/>
    <w:rsid w:val="000D1819"/>
    <w:rsid w:val="000D1F39"/>
    <w:rsid w:val="000D454B"/>
    <w:rsid w:val="000D6630"/>
    <w:rsid w:val="000E0045"/>
    <w:rsid w:val="000E1F1F"/>
    <w:rsid w:val="000E234F"/>
    <w:rsid w:val="000E3305"/>
    <w:rsid w:val="000E4335"/>
    <w:rsid w:val="000E46ED"/>
    <w:rsid w:val="000E4908"/>
    <w:rsid w:val="000E4A54"/>
    <w:rsid w:val="000E675C"/>
    <w:rsid w:val="000F1F8D"/>
    <w:rsid w:val="000F58A0"/>
    <w:rsid w:val="000F7ECB"/>
    <w:rsid w:val="00103921"/>
    <w:rsid w:val="00104AE4"/>
    <w:rsid w:val="00107DF1"/>
    <w:rsid w:val="00111635"/>
    <w:rsid w:val="00112119"/>
    <w:rsid w:val="00112247"/>
    <w:rsid w:val="00112E58"/>
    <w:rsid w:val="001221C7"/>
    <w:rsid w:val="0012321D"/>
    <w:rsid w:val="00124613"/>
    <w:rsid w:val="00124A3F"/>
    <w:rsid w:val="00125A29"/>
    <w:rsid w:val="00126508"/>
    <w:rsid w:val="001275CA"/>
    <w:rsid w:val="0012791F"/>
    <w:rsid w:val="00130B8A"/>
    <w:rsid w:val="00131233"/>
    <w:rsid w:val="00133B30"/>
    <w:rsid w:val="001358E9"/>
    <w:rsid w:val="001364CB"/>
    <w:rsid w:val="001373D6"/>
    <w:rsid w:val="00137672"/>
    <w:rsid w:val="0014450E"/>
    <w:rsid w:val="00144FDE"/>
    <w:rsid w:val="00145203"/>
    <w:rsid w:val="001505F8"/>
    <w:rsid w:val="0015578A"/>
    <w:rsid w:val="00156A65"/>
    <w:rsid w:val="00160E2C"/>
    <w:rsid w:val="0016160D"/>
    <w:rsid w:val="00161630"/>
    <w:rsid w:val="00163711"/>
    <w:rsid w:val="001638F7"/>
    <w:rsid w:val="0016504D"/>
    <w:rsid w:val="00165204"/>
    <w:rsid w:val="00165B30"/>
    <w:rsid w:val="001721F2"/>
    <w:rsid w:val="00173912"/>
    <w:rsid w:val="00173E11"/>
    <w:rsid w:val="00173E74"/>
    <w:rsid w:val="0017589C"/>
    <w:rsid w:val="001765C4"/>
    <w:rsid w:val="00177188"/>
    <w:rsid w:val="00177425"/>
    <w:rsid w:val="00177E2D"/>
    <w:rsid w:val="00181F47"/>
    <w:rsid w:val="001830B4"/>
    <w:rsid w:val="001837C9"/>
    <w:rsid w:val="00183CAE"/>
    <w:rsid w:val="00187D69"/>
    <w:rsid w:val="001913E7"/>
    <w:rsid w:val="00195BB8"/>
    <w:rsid w:val="001A29D7"/>
    <w:rsid w:val="001A30AA"/>
    <w:rsid w:val="001B06DA"/>
    <w:rsid w:val="001B1F4A"/>
    <w:rsid w:val="001B2256"/>
    <w:rsid w:val="001B53B9"/>
    <w:rsid w:val="001B6A48"/>
    <w:rsid w:val="001C0288"/>
    <w:rsid w:val="001C27DD"/>
    <w:rsid w:val="001C2CE0"/>
    <w:rsid w:val="001C5D04"/>
    <w:rsid w:val="001C68CC"/>
    <w:rsid w:val="001D1F15"/>
    <w:rsid w:val="001D3CE0"/>
    <w:rsid w:val="001D55B2"/>
    <w:rsid w:val="001D6FD0"/>
    <w:rsid w:val="001E0D10"/>
    <w:rsid w:val="001E1BC3"/>
    <w:rsid w:val="001E2C02"/>
    <w:rsid w:val="001E5641"/>
    <w:rsid w:val="001E71E1"/>
    <w:rsid w:val="001F0763"/>
    <w:rsid w:val="001F0F1F"/>
    <w:rsid w:val="001F17F2"/>
    <w:rsid w:val="001F1959"/>
    <w:rsid w:val="001F2D32"/>
    <w:rsid w:val="001F60AB"/>
    <w:rsid w:val="001F7D0F"/>
    <w:rsid w:val="00201622"/>
    <w:rsid w:val="002048F9"/>
    <w:rsid w:val="00205341"/>
    <w:rsid w:val="00207D09"/>
    <w:rsid w:val="00216DEB"/>
    <w:rsid w:val="002174E5"/>
    <w:rsid w:val="00217D9E"/>
    <w:rsid w:val="00220D82"/>
    <w:rsid w:val="002309E1"/>
    <w:rsid w:val="002317EE"/>
    <w:rsid w:val="00232AFD"/>
    <w:rsid w:val="00237BB9"/>
    <w:rsid w:val="00241953"/>
    <w:rsid w:val="00243190"/>
    <w:rsid w:val="00244411"/>
    <w:rsid w:val="00244B9A"/>
    <w:rsid w:val="00247F2B"/>
    <w:rsid w:val="00255503"/>
    <w:rsid w:val="00257268"/>
    <w:rsid w:val="002572DD"/>
    <w:rsid w:val="002615E5"/>
    <w:rsid w:val="002626F1"/>
    <w:rsid w:val="00262DCF"/>
    <w:rsid w:val="00265822"/>
    <w:rsid w:val="002677EB"/>
    <w:rsid w:val="00270B22"/>
    <w:rsid w:val="002722F7"/>
    <w:rsid w:val="00275D81"/>
    <w:rsid w:val="002776E3"/>
    <w:rsid w:val="00277F8B"/>
    <w:rsid w:val="00281316"/>
    <w:rsid w:val="00282418"/>
    <w:rsid w:val="0028403F"/>
    <w:rsid w:val="0028483A"/>
    <w:rsid w:val="00286280"/>
    <w:rsid w:val="00286C5A"/>
    <w:rsid w:val="002875D9"/>
    <w:rsid w:val="002935ED"/>
    <w:rsid w:val="0029361F"/>
    <w:rsid w:val="0029406C"/>
    <w:rsid w:val="00294B5D"/>
    <w:rsid w:val="0029524B"/>
    <w:rsid w:val="002A3CEC"/>
    <w:rsid w:val="002A4EAD"/>
    <w:rsid w:val="002B3121"/>
    <w:rsid w:val="002B5A46"/>
    <w:rsid w:val="002C12CA"/>
    <w:rsid w:val="002C5121"/>
    <w:rsid w:val="002D162D"/>
    <w:rsid w:val="002D2AD4"/>
    <w:rsid w:val="002D5B93"/>
    <w:rsid w:val="002E11BD"/>
    <w:rsid w:val="002E5C7D"/>
    <w:rsid w:val="002E66F7"/>
    <w:rsid w:val="002E6E19"/>
    <w:rsid w:val="002E7B8C"/>
    <w:rsid w:val="002F21CC"/>
    <w:rsid w:val="002F63B8"/>
    <w:rsid w:val="00300605"/>
    <w:rsid w:val="00300D97"/>
    <w:rsid w:val="00301D40"/>
    <w:rsid w:val="00302AFC"/>
    <w:rsid w:val="003034CD"/>
    <w:rsid w:val="00303539"/>
    <w:rsid w:val="00312A85"/>
    <w:rsid w:val="0031368B"/>
    <w:rsid w:val="003137E7"/>
    <w:rsid w:val="00316D60"/>
    <w:rsid w:val="00317444"/>
    <w:rsid w:val="003178AD"/>
    <w:rsid w:val="003203F7"/>
    <w:rsid w:val="00320AA2"/>
    <w:rsid w:val="00321802"/>
    <w:rsid w:val="00322E07"/>
    <w:rsid w:val="0032574E"/>
    <w:rsid w:val="00326BBA"/>
    <w:rsid w:val="00326C38"/>
    <w:rsid w:val="00330456"/>
    <w:rsid w:val="00332894"/>
    <w:rsid w:val="0033326B"/>
    <w:rsid w:val="003334D8"/>
    <w:rsid w:val="0034368C"/>
    <w:rsid w:val="0034459C"/>
    <w:rsid w:val="003467A8"/>
    <w:rsid w:val="00346F43"/>
    <w:rsid w:val="003517FE"/>
    <w:rsid w:val="00351A83"/>
    <w:rsid w:val="00352465"/>
    <w:rsid w:val="00353D92"/>
    <w:rsid w:val="00356898"/>
    <w:rsid w:val="003579AF"/>
    <w:rsid w:val="00357FE0"/>
    <w:rsid w:val="00360282"/>
    <w:rsid w:val="00367C4E"/>
    <w:rsid w:val="0037044B"/>
    <w:rsid w:val="003728E4"/>
    <w:rsid w:val="00376950"/>
    <w:rsid w:val="0038020C"/>
    <w:rsid w:val="00380F53"/>
    <w:rsid w:val="00383FDD"/>
    <w:rsid w:val="003840F8"/>
    <w:rsid w:val="00384123"/>
    <w:rsid w:val="003878CB"/>
    <w:rsid w:val="00390F90"/>
    <w:rsid w:val="003A3675"/>
    <w:rsid w:val="003A3C88"/>
    <w:rsid w:val="003A3D18"/>
    <w:rsid w:val="003A4378"/>
    <w:rsid w:val="003A647A"/>
    <w:rsid w:val="003B4DFA"/>
    <w:rsid w:val="003B63BD"/>
    <w:rsid w:val="003C203C"/>
    <w:rsid w:val="003C297F"/>
    <w:rsid w:val="003C2CA3"/>
    <w:rsid w:val="003D1950"/>
    <w:rsid w:val="003D1EAE"/>
    <w:rsid w:val="003D24A3"/>
    <w:rsid w:val="003D54E9"/>
    <w:rsid w:val="003D601A"/>
    <w:rsid w:val="003E2C26"/>
    <w:rsid w:val="003E3933"/>
    <w:rsid w:val="003E7AD6"/>
    <w:rsid w:val="003F3B20"/>
    <w:rsid w:val="003F41AE"/>
    <w:rsid w:val="003F6A9F"/>
    <w:rsid w:val="004009DF"/>
    <w:rsid w:val="00401759"/>
    <w:rsid w:val="004028C3"/>
    <w:rsid w:val="00403009"/>
    <w:rsid w:val="004040AE"/>
    <w:rsid w:val="00405B14"/>
    <w:rsid w:val="004062FE"/>
    <w:rsid w:val="00406CBD"/>
    <w:rsid w:val="00413292"/>
    <w:rsid w:val="00413A84"/>
    <w:rsid w:val="00413D60"/>
    <w:rsid w:val="004152E3"/>
    <w:rsid w:val="004172F3"/>
    <w:rsid w:val="004179F9"/>
    <w:rsid w:val="00420316"/>
    <w:rsid w:val="00420592"/>
    <w:rsid w:val="00420D29"/>
    <w:rsid w:val="004309B1"/>
    <w:rsid w:val="00435B58"/>
    <w:rsid w:val="00435EA0"/>
    <w:rsid w:val="00436CE8"/>
    <w:rsid w:val="004400DE"/>
    <w:rsid w:val="00440F3B"/>
    <w:rsid w:val="0044325B"/>
    <w:rsid w:val="0044432B"/>
    <w:rsid w:val="004505AF"/>
    <w:rsid w:val="004513B7"/>
    <w:rsid w:val="004532E3"/>
    <w:rsid w:val="00455E15"/>
    <w:rsid w:val="0045629B"/>
    <w:rsid w:val="00457CD2"/>
    <w:rsid w:val="004618ED"/>
    <w:rsid w:val="004630A4"/>
    <w:rsid w:val="00463BCB"/>
    <w:rsid w:val="004700D6"/>
    <w:rsid w:val="0047067B"/>
    <w:rsid w:val="00471687"/>
    <w:rsid w:val="00475ADD"/>
    <w:rsid w:val="00475EAA"/>
    <w:rsid w:val="00477223"/>
    <w:rsid w:val="00484738"/>
    <w:rsid w:val="0048550E"/>
    <w:rsid w:val="00485BEB"/>
    <w:rsid w:val="00486E13"/>
    <w:rsid w:val="0049146B"/>
    <w:rsid w:val="00497B93"/>
    <w:rsid w:val="004A05CF"/>
    <w:rsid w:val="004A4092"/>
    <w:rsid w:val="004A5458"/>
    <w:rsid w:val="004A6094"/>
    <w:rsid w:val="004A6706"/>
    <w:rsid w:val="004A79E4"/>
    <w:rsid w:val="004B1462"/>
    <w:rsid w:val="004B22C9"/>
    <w:rsid w:val="004B607B"/>
    <w:rsid w:val="004B6B4F"/>
    <w:rsid w:val="004B7F45"/>
    <w:rsid w:val="004C0C12"/>
    <w:rsid w:val="004D1151"/>
    <w:rsid w:val="004D2965"/>
    <w:rsid w:val="004D55AE"/>
    <w:rsid w:val="004D7800"/>
    <w:rsid w:val="004E2F35"/>
    <w:rsid w:val="004E3797"/>
    <w:rsid w:val="004E5BF1"/>
    <w:rsid w:val="004E6301"/>
    <w:rsid w:val="004F04CC"/>
    <w:rsid w:val="004F2514"/>
    <w:rsid w:val="004F278B"/>
    <w:rsid w:val="004F2844"/>
    <w:rsid w:val="005020AC"/>
    <w:rsid w:val="0050237A"/>
    <w:rsid w:val="00503147"/>
    <w:rsid w:val="00510915"/>
    <w:rsid w:val="005144CF"/>
    <w:rsid w:val="00521469"/>
    <w:rsid w:val="0052428D"/>
    <w:rsid w:val="005248ED"/>
    <w:rsid w:val="00527354"/>
    <w:rsid w:val="0053280E"/>
    <w:rsid w:val="00535BCE"/>
    <w:rsid w:val="00536E43"/>
    <w:rsid w:val="00541F79"/>
    <w:rsid w:val="0054356A"/>
    <w:rsid w:val="005453CB"/>
    <w:rsid w:val="005468B8"/>
    <w:rsid w:val="0054741B"/>
    <w:rsid w:val="00547C8A"/>
    <w:rsid w:val="00551FAD"/>
    <w:rsid w:val="00552023"/>
    <w:rsid w:val="00552053"/>
    <w:rsid w:val="005546F2"/>
    <w:rsid w:val="00556A15"/>
    <w:rsid w:val="00560D5A"/>
    <w:rsid w:val="00562C67"/>
    <w:rsid w:val="00563E8C"/>
    <w:rsid w:val="00572542"/>
    <w:rsid w:val="00576923"/>
    <w:rsid w:val="00576928"/>
    <w:rsid w:val="00577052"/>
    <w:rsid w:val="005777BB"/>
    <w:rsid w:val="00580559"/>
    <w:rsid w:val="00581B38"/>
    <w:rsid w:val="0058426A"/>
    <w:rsid w:val="0058431C"/>
    <w:rsid w:val="005849D6"/>
    <w:rsid w:val="00585B8F"/>
    <w:rsid w:val="0059025F"/>
    <w:rsid w:val="00590DA8"/>
    <w:rsid w:val="005937C6"/>
    <w:rsid w:val="00593F41"/>
    <w:rsid w:val="00595411"/>
    <w:rsid w:val="00595B41"/>
    <w:rsid w:val="005A1D04"/>
    <w:rsid w:val="005A4809"/>
    <w:rsid w:val="005A5804"/>
    <w:rsid w:val="005A6750"/>
    <w:rsid w:val="005B01A0"/>
    <w:rsid w:val="005B0E5D"/>
    <w:rsid w:val="005B308D"/>
    <w:rsid w:val="005B45DC"/>
    <w:rsid w:val="005B4BF4"/>
    <w:rsid w:val="005B5464"/>
    <w:rsid w:val="005C0328"/>
    <w:rsid w:val="005C193D"/>
    <w:rsid w:val="005C3433"/>
    <w:rsid w:val="005C36F7"/>
    <w:rsid w:val="005C44FC"/>
    <w:rsid w:val="005C4A96"/>
    <w:rsid w:val="005C641E"/>
    <w:rsid w:val="005D17DA"/>
    <w:rsid w:val="005D38C1"/>
    <w:rsid w:val="005D3F70"/>
    <w:rsid w:val="005E13A0"/>
    <w:rsid w:val="005E5567"/>
    <w:rsid w:val="005E590A"/>
    <w:rsid w:val="005E5B89"/>
    <w:rsid w:val="005E79CA"/>
    <w:rsid w:val="005F3808"/>
    <w:rsid w:val="005F4DD1"/>
    <w:rsid w:val="005F5924"/>
    <w:rsid w:val="006013C7"/>
    <w:rsid w:val="00602BA4"/>
    <w:rsid w:val="00602BFE"/>
    <w:rsid w:val="0060635F"/>
    <w:rsid w:val="0061474A"/>
    <w:rsid w:val="00614BF3"/>
    <w:rsid w:val="0061558C"/>
    <w:rsid w:val="0061601F"/>
    <w:rsid w:val="00620A0A"/>
    <w:rsid w:val="00621C69"/>
    <w:rsid w:val="00621E45"/>
    <w:rsid w:val="0063151B"/>
    <w:rsid w:val="0063350D"/>
    <w:rsid w:val="00634A50"/>
    <w:rsid w:val="00636569"/>
    <w:rsid w:val="006451A6"/>
    <w:rsid w:val="0064711D"/>
    <w:rsid w:val="00653CC4"/>
    <w:rsid w:val="00655BCB"/>
    <w:rsid w:val="00655EC9"/>
    <w:rsid w:val="0066529D"/>
    <w:rsid w:val="00665747"/>
    <w:rsid w:val="006666DD"/>
    <w:rsid w:val="00667D3F"/>
    <w:rsid w:val="00672B59"/>
    <w:rsid w:val="00676099"/>
    <w:rsid w:val="00676BEB"/>
    <w:rsid w:val="0068077C"/>
    <w:rsid w:val="00681BA7"/>
    <w:rsid w:val="00681C8E"/>
    <w:rsid w:val="006825BE"/>
    <w:rsid w:val="006849E6"/>
    <w:rsid w:val="00684F65"/>
    <w:rsid w:val="00685499"/>
    <w:rsid w:val="00685A92"/>
    <w:rsid w:val="0068606C"/>
    <w:rsid w:val="00691192"/>
    <w:rsid w:val="0069279E"/>
    <w:rsid w:val="00693D42"/>
    <w:rsid w:val="00695888"/>
    <w:rsid w:val="006A16F1"/>
    <w:rsid w:val="006A2ABE"/>
    <w:rsid w:val="006A39DF"/>
    <w:rsid w:val="006A489D"/>
    <w:rsid w:val="006A5D04"/>
    <w:rsid w:val="006B0AB2"/>
    <w:rsid w:val="006B1BAE"/>
    <w:rsid w:val="006B209A"/>
    <w:rsid w:val="006B7F6F"/>
    <w:rsid w:val="006C1789"/>
    <w:rsid w:val="006C238F"/>
    <w:rsid w:val="006C27CD"/>
    <w:rsid w:val="006C4AB5"/>
    <w:rsid w:val="006C52A4"/>
    <w:rsid w:val="006C6056"/>
    <w:rsid w:val="006C69F4"/>
    <w:rsid w:val="006C6EFF"/>
    <w:rsid w:val="006D19B2"/>
    <w:rsid w:val="006D2130"/>
    <w:rsid w:val="006D3D80"/>
    <w:rsid w:val="006D4D92"/>
    <w:rsid w:val="006D6836"/>
    <w:rsid w:val="006E4434"/>
    <w:rsid w:val="006E4983"/>
    <w:rsid w:val="006E500B"/>
    <w:rsid w:val="006E508D"/>
    <w:rsid w:val="006F11DF"/>
    <w:rsid w:val="006F59AB"/>
    <w:rsid w:val="00702B15"/>
    <w:rsid w:val="007050E0"/>
    <w:rsid w:val="00705A10"/>
    <w:rsid w:val="00705FCE"/>
    <w:rsid w:val="0071492F"/>
    <w:rsid w:val="0071505E"/>
    <w:rsid w:val="00720226"/>
    <w:rsid w:val="00720347"/>
    <w:rsid w:val="007215E5"/>
    <w:rsid w:val="00721E5B"/>
    <w:rsid w:val="00722790"/>
    <w:rsid w:val="0073002D"/>
    <w:rsid w:val="007312CB"/>
    <w:rsid w:val="00734E82"/>
    <w:rsid w:val="007409C1"/>
    <w:rsid w:val="00740B4F"/>
    <w:rsid w:val="00740B9B"/>
    <w:rsid w:val="0074405D"/>
    <w:rsid w:val="00745FCF"/>
    <w:rsid w:val="007460D4"/>
    <w:rsid w:val="007469D5"/>
    <w:rsid w:val="0074701D"/>
    <w:rsid w:val="00747FF3"/>
    <w:rsid w:val="007516CD"/>
    <w:rsid w:val="00760229"/>
    <w:rsid w:val="00764957"/>
    <w:rsid w:val="00764DDD"/>
    <w:rsid w:val="00767B92"/>
    <w:rsid w:val="0077034B"/>
    <w:rsid w:val="007713BF"/>
    <w:rsid w:val="007714A9"/>
    <w:rsid w:val="00771701"/>
    <w:rsid w:val="0077254F"/>
    <w:rsid w:val="007749F1"/>
    <w:rsid w:val="007757C1"/>
    <w:rsid w:val="007767B5"/>
    <w:rsid w:val="0077690F"/>
    <w:rsid w:val="00782A48"/>
    <w:rsid w:val="00792D20"/>
    <w:rsid w:val="00795E3D"/>
    <w:rsid w:val="007974E4"/>
    <w:rsid w:val="007A24B8"/>
    <w:rsid w:val="007A39DF"/>
    <w:rsid w:val="007A3C99"/>
    <w:rsid w:val="007B1B7E"/>
    <w:rsid w:val="007B1E81"/>
    <w:rsid w:val="007B4190"/>
    <w:rsid w:val="007B6103"/>
    <w:rsid w:val="007C46D8"/>
    <w:rsid w:val="007C6270"/>
    <w:rsid w:val="007C6278"/>
    <w:rsid w:val="007D19E3"/>
    <w:rsid w:val="007D349A"/>
    <w:rsid w:val="007D4062"/>
    <w:rsid w:val="007D464C"/>
    <w:rsid w:val="007D56BB"/>
    <w:rsid w:val="007D697C"/>
    <w:rsid w:val="007E130A"/>
    <w:rsid w:val="007E1C9A"/>
    <w:rsid w:val="007E2C0C"/>
    <w:rsid w:val="007E5D90"/>
    <w:rsid w:val="007E5EF0"/>
    <w:rsid w:val="007F1007"/>
    <w:rsid w:val="007F11A5"/>
    <w:rsid w:val="00800281"/>
    <w:rsid w:val="00800E48"/>
    <w:rsid w:val="00802639"/>
    <w:rsid w:val="008046A3"/>
    <w:rsid w:val="00806162"/>
    <w:rsid w:val="008069D1"/>
    <w:rsid w:val="008160B1"/>
    <w:rsid w:val="00817428"/>
    <w:rsid w:val="008208B7"/>
    <w:rsid w:val="00820A3F"/>
    <w:rsid w:val="00820E5C"/>
    <w:rsid w:val="0082111D"/>
    <w:rsid w:val="00831953"/>
    <w:rsid w:val="00833655"/>
    <w:rsid w:val="00833D62"/>
    <w:rsid w:val="008408D3"/>
    <w:rsid w:val="00845F34"/>
    <w:rsid w:val="00845FE1"/>
    <w:rsid w:val="00846A4F"/>
    <w:rsid w:val="00846D9A"/>
    <w:rsid w:val="008471A6"/>
    <w:rsid w:val="00856691"/>
    <w:rsid w:val="008579C5"/>
    <w:rsid w:val="008605DB"/>
    <w:rsid w:val="00861502"/>
    <w:rsid w:val="008645E7"/>
    <w:rsid w:val="00870C9F"/>
    <w:rsid w:val="0087136E"/>
    <w:rsid w:val="008739FD"/>
    <w:rsid w:val="00874A3A"/>
    <w:rsid w:val="008774B6"/>
    <w:rsid w:val="008807FC"/>
    <w:rsid w:val="00880F9B"/>
    <w:rsid w:val="008826C7"/>
    <w:rsid w:val="00885558"/>
    <w:rsid w:val="0089288E"/>
    <w:rsid w:val="00892C34"/>
    <w:rsid w:val="00894304"/>
    <w:rsid w:val="00895713"/>
    <w:rsid w:val="008A1F56"/>
    <w:rsid w:val="008A2D14"/>
    <w:rsid w:val="008B18F2"/>
    <w:rsid w:val="008B250B"/>
    <w:rsid w:val="008B5190"/>
    <w:rsid w:val="008B5FEE"/>
    <w:rsid w:val="008B6975"/>
    <w:rsid w:val="008C077C"/>
    <w:rsid w:val="008C2953"/>
    <w:rsid w:val="008C431F"/>
    <w:rsid w:val="008C7582"/>
    <w:rsid w:val="008D035B"/>
    <w:rsid w:val="008D05CA"/>
    <w:rsid w:val="008D7D2F"/>
    <w:rsid w:val="008E156D"/>
    <w:rsid w:val="008E3C1F"/>
    <w:rsid w:val="008E3EE8"/>
    <w:rsid w:val="008F2A08"/>
    <w:rsid w:val="008F2EAC"/>
    <w:rsid w:val="008F54E7"/>
    <w:rsid w:val="009007B4"/>
    <w:rsid w:val="009012EC"/>
    <w:rsid w:val="0090186A"/>
    <w:rsid w:val="009022A6"/>
    <w:rsid w:val="00905FB2"/>
    <w:rsid w:val="00914588"/>
    <w:rsid w:val="0091529A"/>
    <w:rsid w:val="00915727"/>
    <w:rsid w:val="00916E5A"/>
    <w:rsid w:val="009176D8"/>
    <w:rsid w:val="0091789B"/>
    <w:rsid w:val="00922138"/>
    <w:rsid w:val="009254AC"/>
    <w:rsid w:val="00926950"/>
    <w:rsid w:val="00926ABF"/>
    <w:rsid w:val="00927C53"/>
    <w:rsid w:val="0093199C"/>
    <w:rsid w:val="00936F4B"/>
    <w:rsid w:val="009405BD"/>
    <w:rsid w:val="00941327"/>
    <w:rsid w:val="0094429A"/>
    <w:rsid w:val="00944ECF"/>
    <w:rsid w:val="00951D6E"/>
    <w:rsid w:val="00954A5A"/>
    <w:rsid w:val="00957404"/>
    <w:rsid w:val="009604C5"/>
    <w:rsid w:val="00960AB9"/>
    <w:rsid w:val="00963EFB"/>
    <w:rsid w:val="009651ED"/>
    <w:rsid w:val="009662E2"/>
    <w:rsid w:val="009669C0"/>
    <w:rsid w:val="00967502"/>
    <w:rsid w:val="00971890"/>
    <w:rsid w:val="00973535"/>
    <w:rsid w:val="009756B5"/>
    <w:rsid w:val="00977902"/>
    <w:rsid w:val="00982A44"/>
    <w:rsid w:val="00985451"/>
    <w:rsid w:val="00985631"/>
    <w:rsid w:val="009866E1"/>
    <w:rsid w:val="00990680"/>
    <w:rsid w:val="009912BA"/>
    <w:rsid w:val="00993FBC"/>
    <w:rsid w:val="009965F8"/>
    <w:rsid w:val="009966D3"/>
    <w:rsid w:val="0099712E"/>
    <w:rsid w:val="009971FD"/>
    <w:rsid w:val="009A13AF"/>
    <w:rsid w:val="009A2A21"/>
    <w:rsid w:val="009A3519"/>
    <w:rsid w:val="009B0B23"/>
    <w:rsid w:val="009B30AA"/>
    <w:rsid w:val="009B32F0"/>
    <w:rsid w:val="009B575D"/>
    <w:rsid w:val="009B7D51"/>
    <w:rsid w:val="009C0516"/>
    <w:rsid w:val="009C3BED"/>
    <w:rsid w:val="009C456A"/>
    <w:rsid w:val="009C549A"/>
    <w:rsid w:val="009C673F"/>
    <w:rsid w:val="009D10C8"/>
    <w:rsid w:val="009D1BDF"/>
    <w:rsid w:val="009D2BFF"/>
    <w:rsid w:val="009D426F"/>
    <w:rsid w:val="009D4912"/>
    <w:rsid w:val="009D61D3"/>
    <w:rsid w:val="009D7882"/>
    <w:rsid w:val="009E2662"/>
    <w:rsid w:val="009E277E"/>
    <w:rsid w:val="009E31C5"/>
    <w:rsid w:val="009E5E88"/>
    <w:rsid w:val="009F015C"/>
    <w:rsid w:val="009F41D4"/>
    <w:rsid w:val="009F645F"/>
    <w:rsid w:val="00A02163"/>
    <w:rsid w:val="00A03DE1"/>
    <w:rsid w:val="00A06731"/>
    <w:rsid w:val="00A146F2"/>
    <w:rsid w:val="00A1518A"/>
    <w:rsid w:val="00A20A80"/>
    <w:rsid w:val="00A2378D"/>
    <w:rsid w:val="00A3009C"/>
    <w:rsid w:val="00A306EC"/>
    <w:rsid w:val="00A335DC"/>
    <w:rsid w:val="00A34CF8"/>
    <w:rsid w:val="00A36675"/>
    <w:rsid w:val="00A37B92"/>
    <w:rsid w:val="00A41076"/>
    <w:rsid w:val="00A44530"/>
    <w:rsid w:val="00A44F89"/>
    <w:rsid w:val="00A45D50"/>
    <w:rsid w:val="00A45FAD"/>
    <w:rsid w:val="00A470CE"/>
    <w:rsid w:val="00A4718B"/>
    <w:rsid w:val="00A500B5"/>
    <w:rsid w:val="00A521CD"/>
    <w:rsid w:val="00A55966"/>
    <w:rsid w:val="00A56F8C"/>
    <w:rsid w:val="00A61052"/>
    <w:rsid w:val="00A635C5"/>
    <w:rsid w:val="00A63E7A"/>
    <w:rsid w:val="00A76CB6"/>
    <w:rsid w:val="00A76E34"/>
    <w:rsid w:val="00A8413F"/>
    <w:rsid w:val="00A84319"/>
    <w:rsid w:val="00A8466B"/>
    <w:rsid w:val="00A85672"/>
    <w:rsid w:val="00A85E84"/>
    <w:rsid w:val="00A90385"/>
    <w:rsid w:val="00A909CA"/>
    <w:rsid w:val="00A93F37"/>
    <w:rsid w:val="00A96DF7"/>
    <w:rsid w:val="00A97174"/>
    <w:rsid w:val="00AA6911"/>
    <w:rsid w:val="00AB42FA"/>
    <w:rsid w:val="00AB5A73"/>
    <w:rsid w:val="00AB6C6F"/>
    <w:rsid w:val="00AB7F15"/>
    <w:rsid w:val="00AC06E7"/>
    <w:rsid w:val="00AC0D98"/>
    <w:rsid w:val="00AC46FC"/>
    <w:rsid w:val="00AC5D35"/>
    <w:rsid w:val="00AC7C8D"/>
    <w:rsid w:val="00AC7ED9"/>
    <w:rsid w:val="00AD07A8"/>
    <w:rsid w:val="00AD0B71"/>
    <w:rsid w:val="00AD20D6"/>
    <w:rsid w:val="00AD3342"/>
    <w:rsid w:val="00AD33FA"/>
    <w:rsid w:val="00AD4ED4"/>
    <w:rsid w:val="00AD6F0E"/>
    <w:rsid w:val="00AE02C2"/>
    <w:rsid w:val="00AE11B3"/>
    <w:rsid w:val="00AE2910"/>
    <w:rsid w:val="00AE390A"/>
    <w:rsid w:val="00AE3F59"/>
    <w:rsid w:val="00AE5FA8"/>
    <w:rsid w:val="00AE702D"/>
    <w:rsid w:val="00AE7CA3"/>
    <w:rsid w:val="00AE7F2F"/>
    <w:rsid w:val="00AF13DB"/>
    <w:rsid w:val="00AF5B92"/>
    <w:rsid w:val="00AF7FAF"/>
    <w:rsid w:val="00B010F4"/>
    <w:rsid w:val="00B03213"/>
    <w:rsid w:val="00B05946"/>
    <w:rsid w:val="00B110A3"/>
    <w:rsid w:val="00B134DF"/>
    <w:rsid w:val="00B158FE"/>
    <w:rsid w:val="00B15FAE"/>
    <w:rsid w:val="00B23BAA"/>
    <w:rsid w:val="00B26158"/>
    <w:rsid w:val="00B26BA4"/>
    <w:rsid w:val="00B2783C"/>
    <w:rsid w:val="00B30C3C"/>
    <w:rsid w:val="00B310F3"/>
    <w:rsid w:val="00B313E1"/>
    <w:rsid w:val="00B31870"/>
    <w:rsid w:val="00B31B66"/>
    <w:rsid w:val="00B33F16"/>
    <w:rsid w:val="00B354FF"/>
    <w:rsid w:val="00B3569D"/>
    <w:rsid w:val="00B36922"/>
    <w:rsid w:val="00B47577"/>
    <w:rsid w:val="00B51412"/>
    <w:rsid w:val="00B51850"/>
    <w:rsid w:val="00B562FA"/>
    <w:rsid w:val="00B6019A"/>
    <w:rsid w:val="00B60BE4"/>
    <w:rsid w:val="00B62F6B"/>
    <w:rsid w:val="00B66768"/>
    <w:rsid w:val="00B66D8C"/>
    <w:rsid w:val="00B702F3"/>
    <w:rsid w:val="00B702F5"/>
    <w:rsid w:val="00B71391"/>
    <w:rsid w:val="00B7207C"/>
    <w:rsid w:val="00B90EB2"/>
    <w:rsid w:val="00B9170B"/>
    <w:rsid w:val="00B96205"/>
    <w:rsid w:val="00B97082"/>
    <w:rsid w:val="00B97306"/>
    <w:rsid w:val="00B978E4"/>
    <w:rsid w:val="00BA6430"/>
    <w:rsid w:val="00BA663D"/>
    <w:rsid w:val="00BA7068"/>
    <w:rsid w:val="00BB11CF"/>
    <w:rsid w:val="00BB2720"/>
    <w:rsid w:val="00BB2CE9"/>
    <w:rsid w:val="00BB338B"/>
    <w:rsid w:val="00BB3A95"/>
    <w:rsid w:val="00BB7217"/>
    <w:rsid w:val="00BB7560"/>
    <w:rsid w:val="00BB780E"/>
    <w:rsid w:val="00BB7B1B"/>
    <w:rsid w:val="00BC0A87"/>
    <w:rsid w:val="00BC1090"/>
    <w:rsid w:val="00BC3196"/>
    <w:rsid w:val="00BD1484"/>
    <w:rsid w:val="00BD1E72"/>
    <w:rsid w:val="00BE179E"/>
    <w:rsid w:val="00BE3027"/>
    <w:rsid w:val="00BE604D"/>
    <w:rsid w:val="00BE7562"/>
    <w:rsid w:val="00BF140D"/>
    <w:rsid w:val="00BF2AAA"/>
    <w:rsid w:val="00BF4EDB"/>
    <w:rsid w:val="00BF56B4"/>
    <w:rsid w:val="00BF6102"/>
    <w:rsid w:val="00BF6832"/>
    <w:rsid w:val="00C04998"/>
    <w:rsid w:val="00C06648"/>
    <w:rsid w:val="00C1109E"/>
    <w:rsid w:val="00C11174"/>
    <w:rsid w:val="00C124F5"/>
    <w:rsid w:val="00C126E5"/>
    <w:rsid w:val="00C14F14"/>
    <w:rsid w:val="00C16848"/>
    <w:rsid w:val="00C16AD6"/>
    <w:rsid w:val="00C20E10"/>
    <w:rsid w:val="00C24D60"/>
    <w:rsid w:val="00C26C6C"/>
    <w:rsid w:val="00C27144"/>
    <w:rsid w:val="00C30F8A"/>
    <w:rsid w:val="00C33B65"/>
    <w:rsid w:val="00C4146E"/>
    <w:rsid w:val="00C43ACF"/>
    <w:rsid w:val="00C43E9F"/>
    <w:rsid w:val="00C44B1C"/>
    <w:rsid w:val="00C54404"/>
    <w:rsid w:val="00C55529"/>
    <w:rsid w:val="00C57F69"/>
    <w:rsid w:val="00C604D4"/>
    <w:rsid w:val="00C61973"/>
    <w:rsid w:val="00C63F8D"/>
    <w:rsid w:val="00C66AE9"/>
    <w:rsid w:val="00C67DC7"/>
    <w:rsid w:val="00C73C83"/>
    <w:rsid w:val="00C73E82"/>
    <w:rsid w:val="00C75EEE"/>
    <w:rsid w:val="00C80D06"/>
    <w:rsid w:val="00C81FFC"/>
    <w:rsid w:val="00C831F5"/>
    <w:rsid w:val="00C9101A"/>
    <w:rsid w:val="00C91B16"/>
    <w:rsid w:val="00C91B94"/>
    <w:rsid w:val="00C92EE1"/>
    <w:rsid w:val="00C97BC7"/>
    <w:rsid w:val="00CA1A49"/>
    <w:rsid w:val="00CA2AC3"/>
    <w:rsid w:val="00CA37E9"/>
    <w:rsid w:val="00CA5C9B"/>
    <w:rsid w:val="00CA5EFE"/>
    <w:rsid w:val="00CA7947"/>
    <w:rsid w:val="00CA7F4D"/>
    <w:rsid w:val="00CB02DF"/>
    <w:rsid w:val="00CB063D"/>
    <w:rsid w:val="00CB10D4"/>
    <w:rsid w:val="00CB26BD"/>
    <w:rsid w:val="00CB37D5"/>
    <w:rsid w:val="00CB450B"/>
    <w:rsid w:val="00CB5596"/>
    <w:rsid w:val="00CB5926"/>
    <w:rsid w:val="00CB6195"/>
    <w:rsid w:val="00CB68FA"/>
    <w:rsid w:val="00CB7A21"/>
    <w:rsid w:val="00CB7A94"/>
    <w:rsid w:val="00CB7D12"/>
    <w:rsid w:val="00CC2C21"/>
    <w:rsid w:val="00CC643B"/>
    <w:rsid w:val="00CD38D2"/>
    <w:rsid w:val="00CD407D"/>
    <w:rsid w:val="00CD4A88"/>
    <w:rsid w:val="00CE0DA5"/>
    <w:rsid w:val="00CE3574"/>
    <w:rsid w:val="00CE4A98"/>
    <w:rsid w:val="00CE4AD8"/>
    <w:rsid w:val="00CE5A4D"/>
    <w:rsid w:val="00CF208D"/>
    <w:rsid w:val="00CF27A6"/>
    <w:rsid w:val="00CF2BD6"/>
    <w:rsid w:val="00CF3C82"/>
    <w:rsid w:val="00CF4703"/>
    <w:rsid w:val="00CF5252"/>
    <w:rsid w:val="00CF68C7"/>
    <w:rsid w:val="00CF7197"/>
    <w:rsid w:val="00CF7349"/>
    <w:rsid w:val="00D017F0"/>
    <w:rsid w:val="00D045EE"/>
    <w:rsid w:val="00D075DE"/>
    <w:rsid w:val="00D1496A"/>
    <w:rsid w:val="00D154EC"/>
    <w:rsid w:val="00D17303"/>
    <w:rsid w:val="00D174FB"/>
    <w:rsid w:val="00D218B0"/>
    <w:rsid w:val="00D23452"/>
    <w:rsid w:val="00D30F5C"/>
    <w:rsid w:val="00D31836"/>
    <w:rsid w:val="00D35F2E"/>
    <w:rsid w:val="00D375F8"/>
    <w:rsid w:val="00D3774B"/>
    <w:rsid w:val="00D409D6"/>
    <w:rsid w:val="00D42AA8"/>
    <w:rsid w:val="00D453BB"/>
    <w:rsid w:val="00D479D7"/>
    <w:rsid w:val="00D51AFA"/>
    <w:rsid w:val="00D53129"/>
    <w:rsid w:val="00D560FC"/>
    <w:rsid w:val="00D565FB"/>
    <w:rsid w:val="00D603EA"/>
    <w:rsid w:val="00D641EE"/>
    <w:rsid w:val="00D6540C"/>
    <w:rsid w:val="00D66F27"/>
    <w:rsid w:val="00D67AE4"/>
    <w:rsid w:val="00D711A2"/>
    <w:rsid w:val="00D77019"/>
    <w:rsid w:val="00D77628"/>
    <w:rsid w:val="00D81074"/>
    <w:rsid w:val="00D816CC"/>
    <w:rsid w:val="00D82674"/>
    <w:rsid w:val="00D827C6"/>
    <w:rsid w:val="00D8439B"/>
    <w:rsid w:val="00D95246"/>
    <w:rsid w:val="00D95C57"/>
    <w:rsid w:val="00DA0039"/>
    <w:rsid w:val="00DA247F"/>
    <w:rsid w:val="00DA6C65"/>
    <w:rsid w:val="00DB34FA"/>
    <w:rsid w:val="00DB3F50"/>
    <w:rsid w:val="00DB4087"/>
    <w:rsid w:val="00DB4811"/>
    <w:rsid w:val="00DB556F"/>
    <w:rsid w:val="00DB7A21"/>
    <w:rsid w:val="00DC1C2C"/>
    <w:rsid w:val="00DC5F94"/>
    <w:rsid w:val="00DC61D2"/>
    <w:rsid w:val="00DC7C74"/>
    <w:rsid w:val="00DD0242"/>
    <w:rsid w:val="00DD032E"/>
    <w:rsid w:val="00DD2C9D"/>
    <w:rsid w:val="00DD3560"/>
    <w:rsid w:val="00DD3E48"/>
    <w:rsid w:val="00DD40EA"/>
    <w:rsid w:val="00DD4D38"/>
    <w:rsid w:val="00DE46BC"/>
    <w:rsid w:val="00DE67C2"/>
    <w:rsid w:val="00DE6F60"/>
    <w:rsid w:val="00DF0596"/>
    <w:rsid w:val="00DF22D7"/>
    <w:rsid w:val="00DF26F4"/>
    <w:rsid w:val="00DF2CE0"/>
    <w:rsid w:val="00DF4322"/>
    <w:rsid w:val="00DF4E69"/>
    <w:rsid w:val="00E0004A"/>
    <w:rsid w:val="00E06016"/>
    <w:rsid w:val="00E071E3"/>
    <w:rsid w:val="00E10CEC"/>
    <w:rsid w:val="00E10DA9"/>
    <w:rsid w:val="00E143FB"/>
    <w:rsid w:val="00E14B3E"/>
    <w:rsid w:val="00E23ACB"/>
    <w:rsid w:val="00E272C0"/>
    <w:rsid w:val="00E307D3"/>
    <w:rsid w:val="00E31B64"/>
    <w:rsid w:val="00E31C8B"/>
    <w:rsid w:val="00E4002E"/>
    <w:rsid w:val="00E432FD"/>
    <w:rsid w:val="00E43F09"/>
    <w:rsid w:val="00E451F2"/>
    <w:rsid w:val="00E45E3A"/>
    <w:rsid w:val="00E46BF6"/>
    <w:rsid w:val="00E50D21"/>
    <w:rsid w:val="00E520E1"/>
    <w:rsid w:val="00E526B3"/>
    <w:rsid w:val="00E54F2B"/>
    <w:rsid w:val="00E550D6"/>
    <w:rsid w:val="00E55649"/>
    <w:rsid w:val="00E60B27"/>
    <w:rsid w:val="00E61562"/>
    <w:rsid w:val="00E63FE4"/>
    <w:rsid w:val="00E65282"/>
    <w:rsid w:val="00E67937"/>
    <w:rsid w:val="00E75FBB"/>
    <w:rsid w:val="00E77597"/>
    <w:rsid w:val="00E84E1C"/>
    <w:rsid w:val="00E87C65"/>
    <w:rsid w:val="00E92AC6"/>
    <w:rsid w:val="00E9657E"/>
    <w:rsid w:val="00E9AE4C"/>
    <w:rsid w:val="00EA0DA8"/>
    <w:rsid w:val="00EA1AC6"/>
    <w:rsid w:val="00EA2D9D"/>
    <w:rsid w:val="00EA34DA"/>
    <w:rsid w:val="00EA6D65"/>
    <w:rsid w:val="00EB0229"/>
    <w:rsid w:val="00EB10A1"/>
    <w:rsid w:val="00EB1FAB"/>
    <w:rsid w:val="00EB40A8"/>
    <w:rsid w:val="00EB4E73"/>
    <w:rsid w:val="00EB77A1"/>
    <w:rsid w:val="00EC1BDD"/>
    <w:rsid w:val="00EC2DBC"/>
    <w:rsid w:val="00EC4F5E"/>
    <w:rsid w:val="00EC691E"/>
    <w:rsid w:val="00EC79DC"/>
    <w:rsid w:val="00ED0FDE"/>
    <w:rsid w:val="00EE1404"/>
    <w:rsid w:val="00EE2EAC"/>
    <w:rsid w:val="00EE76E4"/>
    <w:rsid w:val="00EF0BFB"/>
    <w:rsid w:val="00EF64D3"/>
    <w:rsid w:val="00EF6CFD"/>
    <w:rsid w:val="00EF7774"/>
    <w:rsid w:val="00F006A1"/>
    <w:rsid w:val="00F01B40"/>
    <w:rsid w:val="00F029E8"/>
    <w:rsid w:val="00F03709"/>
    <w:rsid w:val="00F03ACF"/>
    <w:rsid w:val="00F13FCB"/>
    <w:rsid w:val="00F232F7"/>
    <w:rsid w:val="00F242A1"/>
    <w:rsid w:val="00F24471"/>
    <w:rsid w:val="00F24DAC"/>
    <w:rsid w:val="00F24F92"/>
    <w:rsid w:val="00F25BA1"/>
    <w:rsid w:val="00F30D55"/>
    <w:rsid w:val="00F32DBB"/>
    <w:rsid w:val="00F40954"/>
    <w:rsid w:val="00F40BD5"/>
    <w:rsid w:val="00F434B7"/>
    <w:rsid w:val="00F442BA"/>
    <w:rsid w:val="00F46B42"/>
    <w:rsid w:val="00F55343"/>
    <w:rsid w:val="00F57FE9"/>
    <w:rsid w:val="00F60426"/>
    <w:rsid w:val="00F60539"/>
    <w:rsid w:val="00F608A1"/>
    <w:rsid w:val="00F62942"/>
    <w:rsid w:val="00F65870"/>
    <w:rsid w:val="00F66FAA"/>
    <w:rsid w:val="00F67E47"/>
    <w:rsid w:val="00F70989"/>
    <w:rsid w:val="00F71989"/>
    <w:rsid w:val="00F75718"/>
    <w:rsid w:val="00F77B08"/>
    <w:rsid w:val="00F81611"/>
    <w:rsid w:val="00F828C9"/>
    <w:rsid w:val="00F84A21"/>
    <w:rsid w:val="00F867FE"/>
    <w:rsid w:val="00F86D2A"/>
    <w:rsid w:val="00F90A15"/>
    <w:rsid w:val="00F90A59"/>
    <w:rsid w:val="00F91EEF"/>
    <w:rsid w:val="00F96B50"/>
    <w:rsid w:val="00FA1BEE"/>
    <w:rsid w:val="00FA263D"/>
    <w:rsid w:val="00FA26F3"/>
    <w:rsid w:val="00FA6337"/>
    <w:rsid w:val="00FA6588"/>
    <w:rsid w:val="00FA6E7C"/>
    <w:rsid w:val="00FB2537"/>
    <w:rsid w:val="00FB3124"/>
    <w:rsid w:val="00FB5CE4"/>
    <w:rsid w:val="00FB7BDD"/>
    <w:rsid w:val="00FC0A74"/>
    <w:rsid w:val="00FC0CC0"/>
    <w:rsid w:val="00FC1A13"/>
    <w:rsid w:val="00FC3D6F"/>
    <w:rsid w:val="00FC6C36"/>
    <w:rsid w:val="00FC6D64"/>
    <w:rsid w:val="00FD003C"/>
    <w:rsid w:val="00FD3B5F"/>
    <w:rsid w:val="00FD3CFB"/>
    <w:rsid w:val="00FE15B9"/>
    <w:rsid w:val="00FE4048"/>
    <w:rsid w:val="00FF0BA7"/>
    <w:rsid w:val="00FF5A1C"/>
    <w:rsid w:val="00FF6CDC"/>
    <w:rsid w:val="00FF746B"/>
    <w:rsid w:val="01C6D048"/>
    <w:rsid w:val="0540622D"/>
    <w:rsid w:val="0590CD5F"/>
    <w:rsid w:val="064F46DB"/>
    <w:rsid w:val="075ABA82"/>
    <w:rsid w:val="075E1D28"/>
    <w:rsid w:val="08BE4D0F"/>
    <w:rsid w:val="09E3D7F9"/>
    <w:rsid w:val="0A32CEED"/>
    <w:rsid w:val="0AD0DC56"/>
    <w:rsid w:val="0B24E14E"/>
    <w:rsid w:val="0C3BF3E6"/>
    <w:rsid w:val="0D122A6F"/>
    <w:rsid w:val="0EDAD316"/>
    <w:rsid w:val="10967CD5"/>
    <w:rsid w:val="10A763BC"/>
    <w:rsid w:val="12B151FA"/>
    <w:rsid w:val="139037F5"/>
    <w:rsid w:val="13E54CBB"/>
    <w:rsid w:val="14B27175"/>
    <w:rsid w:val="15911E8A"/>
    <w:rsid w:val="1922F79A"/>
    <w:rsid w:val="192F0D71"/>
    <w:rsid w:val="1B68F3C5"/>
    <w:rsid w:val="1E8035D8"/>
    <w:rsid w:val="1EE562B6"/>
    <w:rsid w:val="1F4A7FA8"/>
    <w:rsid w:val="20A4CFC6"/>
    <w:rsid w:val="2211AD78"/>
    <w:rsid w:val="2575ACB3"/>
    <w:rsid w:val="26C77EA3"/>
    <w:rsid w:val="2A227948"/>
    <w:rsid w:val="2A8C6DBD"/>
    <w:rsid w:val="2B62F8D3"/>
    <w:rsid w:val="2FA1967A"/>
    <w:rsid w:val="304E18A8"/>
    <w:rsid w:val="30714874"/>
    <w:rsid w:val="3128C29D"/>
    <w:rsid w:val="34768065"/>
    <w:rsid w:val="35479A8F"/>
    <w:rsid w:val="355C8985"/>
    <w:rsid w:val="35850B6C"/>
    <w:rsid w:val="35CACBB7"/>
    <w:rsid w:val="3615DF8E"/>
    <w:rsid w:val="36494088"/>
    <w:rsid w:val="3696DD38"/>
    <w:rsid w:val="387C3774"/>
    <w:rsid w:val="3C82217F"/>
    <w:rsid w:val="3F2C0614"/>
    <w:rsid w:val="41E641C7"/>
    <w:rsid w:val="424DEC6C"/>
    <w:rsid w:val="4655F909"/>
    <w:rsid w:val="46631A18"/>
    <w:rsid w:val="476C3B67"/>
    <w:rsid w:val="4939A3AF"/>
    <w:rsid w:val="4A10F579"/>
    <w:rsid w:val="4AAFD627"/>
    <w:rsid w:val="4C327709"/>
    <w:rsid w:val="4CA26A07"/>
    <w:rsid w:val="4CB44801"/>
    <w:rsid w:val="4CC7B56A"/>
    <w:rsid w:val="4DD970F2"/>
    <w:rsid w:val="4FBFB3E8"/>
    <w:rsid w:val="4FC96332"/>
    <w:rsid w:val="50036AC4"/>
    <w:rsid w:val="512CB776"/>
    <w:rsid w:val="547609C4"/>
    <w:rsid w:val="54BB807C"/>
    <w:rsid w:val="56197619"/>
    <w:rsid w:val="56A42B43"/>
    <w:rsid w:val="56CB991F"/>
    <w:rsid w:val="572BCAF1"/>
    <w:rsid w:val="5745D568"/>
    <w:rsid w:val="58D1834F"/>
    <w:rsid w:val="59D52F2D"/>
    <w:rsid w:val="5A7AB3FC"/>
    <w:rsid w:val="5BB91635"/>
    <w:rsid w:val="5BCDED30"/>
    <w:rsid w:val="5CEE3B0D"/>
    <w:rsid w:val="5F6361A6"/>
    <w:rsid w:val="6043E7D4"/>
    <w:rsid w:val="61D61FDE"/>
    <w:rsid w:val="64AF959B"/>
    <w:rsid w:val="6637846C"/>
    <w:rsid w:val="679873F9"/>
    <w:rsid w:val="67A79CD1"/>
    <w:rsid w:val="6A270D76"/>
    <w:rsid w:val="6DC875C2"/>
    <w:rsid w:val="6E333FEB"/>
    <w:rsid w:val="6F3F6350"/>
    <w:rsid w:val="6F64A7DE"/>
    <w:rsid w:val="703817F6"/>
    <w:rsid w:val="73045A61"/>
    <w:rsid w:val="73948BA7"/>
    <w:rsid w:val="749B9E55"/>
    <w:rsid w:val="76C31FE6"/>
    <w:rsid w:val="7800D3B5"/>
    <w:rsid w:val="78882F7F"/>
    <w:rsid w:val="7A6EEA0A"/>
    <w:rsid w:val="7B6005D0"/>
    <w:rsid w:val="7C1AE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0DC6"/>
  <w15:docId w15:val="{F0B3F8B4-7BE1-4BB9-B5EF-ACC46AD4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78A"/>
    <w:pPr>
      <w:widowControl/>
      <w:spacing w:after="240" w:line="230" w:lineRule="atLeast"/>
      <w:jc w:val="both"/>
    </w:pPr>
    <w:rPr>
      <w:rFonts w:ascii="Arial" w:eastAsia="MS Mincho" w:hAnsi="Arial" w:cs="Times New Roman"/>
      <w:sz w:val="20"/>
      <w:szCs w:val="20"/>
      <w:lang w:val="de-DE" w:eastAsia="fr-FR"/>
    </w:rPr>
  </w:style>
  <w:style w:type="paragraph" w:styleId="Overskrift1">
    <w:name w:val="heading 1"/>
    <w:basedOn w:val="Normal"/>
    <w:next w:val="Normal"/>
    <w:link w:val="Overskrift1Tegn"/>
    <w:qFormat/>
    <w:rsid w:val="00AC46FC"/>
    <w:pPr>
      <w:keepNext/>
      <w:numPr>
        <w:numId w:val="1"/>
      </w:numPr>
      <w:tabs>
        <w:tab w:val="left" w:pos="400"/>
        <w:tab w:val="left" w:pos="560"/>
      </w:tabs>
      <w:suppressAutoHyphens/>
      <w:spacing w:before="270" w:line="270" w:lineRule="exact"/>
      <w:jc w:val="left"/>
      <w:outlineLvl w:val="0"/>
    </w:pPr>
    <w:rPr>
      <w:b/>
      <w:sz w:val="24"/>
    </w:rPr>
  </w:style>
  <w:style w:type="paragraph" w:styleId="Overskrift2">
    <w:name w:val="heading 2"/>
    <w:basedOn w:val="Overskrift1"/>
    <w:next w:val="Normal"/>
    <w:link w:val="Overskrift2Tegn"/>
    <w:qFormat/>
    <w:rsid w:val="00AC46FC"/>
    <w:pPr>
      <w:numPr>
        <w:ilvl w:val="1"/>
      </w:numPr>
      <w:tabs>
        <w:tab w:val="clear" w:pos="400"/>
        <w:tab w:val="clear" w:pos="560"/>
        <w:tab w:val="left" w:pos="540"/>
        <w:tab w:val="left" w:pos="700"/>
      </w:tabs>
      <w:spacing w:before="60" w:line="250" w:lineRule="exact"/>
      <w:outlineLvl w:val="1"/>
    </w:pPr>
    <w:rPr>
      <w:sz w:val="22"/>
    </w:rPr>
  </w:style>
  <w:style w:type="paragraph" w:styleId="Overskrift3">
    <w:name w:val="heading 3"/>
    <w:basedOn w:val="Overskrift1"/>
    <w:next w:val="Normal"/>
    <w:link w:val="Overskrift3Tegn"/>
    <w:qFormat/>
    <w:rsid w:val="00AC46FC"/>
    <w:pPr>
      <w:numPr>
        <w:ilvl w:val="2"/>
      </w:numPr>
      <w:tabs>
        <w:tab w:val="clear" w:pos="400"/>
        <w:tab w:val="clear" w:pos="560"/>
        <w:tab w:val="left" w:pos="658"/>
        <w:tab w:val="left" w:pos="880"/>
      </w:tabs>
      <w:spacing w:before="60" w:line="230" w:lineRule="exact"/>
      <w:outlineLvl w:val="2"/>
    </w:pPr>
    <w:rPr>
      <w:sz w:val="20"/>
    </w:rPr>
  </w:style>
  <w:style w:type="paragraph" w:styleId="Overskrift4">
    <w:name w:val="heading 4"/>
    <w:basedOn w:val="Overskrift3"/>
    <w:next w:val="Normal"/>
    <w:link w:val="Overskrift4Tegn"/>
    <w:qFormat/>
    <w:rsid w:val="00AC46FC"/>
    <w:pPr>
      <w:numPr>
        <w:ilvl w:val="3"/>
      </w:numPr>
      <w:tabs>
        <w:tab w:val="clear" w:pos="658"/>
        <w:tab w:val="clear" w:pos="880"/>
        <w:tab w:val="left" w:pos="941"/>
        <w:tab w:val="left" w:pos="1140"/>
      </w:tabs>
      <w:outlineLvl w:val="3"/>
    </w:pPr>
  </w:style>
  <w:style w:type="paragraph" w:styleId="Overskrift5">
    <w:name w:val="heading 5"/>
    <w:basedOn w:val="Overskrift4"/>
    <w:next w:val="Normal"/>
    <w:link w:val="Overskrift5Tegn"/>
    <w:qFormat/>
    <w:rsid w:val="00AC46FC"/>
    <w:pPr>
      <w:numPr>
        <w:ilvl w:val="4"/>
      </w:numPr>
      <w:tabs>
        <w:tab w:val="clear" w:pos="941"/>
        <w:tab w:val="clear" w:pos="1140"/>
      </w:tabs>
      <w:outlineLvl w:val="4"/>
    </w:pPr>
  </w:style>
  <w:style w:type="paragraph" w:styleId="Overskrift6">
    <w:name w:val="heading 6"/>
    <w:basedOn w:val="Overskrift5"/>
    <w:next w:val="Normal"/>
    <w:link w:val="Overskrift6Tegn"/>
    <w:qFormat/>
    <w:rsid w:val="00AC46FC"/>
    <w:pPr>
      <w:numPr>
        <w:ilvl w:val="5"/>
      </w:numPr>
      <w:outlineLvl w:val="5"/>
    </w:pPr>
  </w:style>
  <w:style w:type="paragraph" w:styleId="Overskrift7">
    <w:name w:val="heading 7"/>
    <w:basedOn w:val="Overskrift6"/>
    <w:next w:val="Normal"/>
    <w:link w:val="Overskrift7Tegn"/>
    <w:qFormat/>
    <w:rsid w:val="00AC46FC"/>
    <w:pPr>
      <w:numPr>
        <w:ilvl w:val="6"/>
        <w:numId w:val="12"/>
      </w:numPr>
      <w:outlineLvl w:val="6"/>
    </w:pPr>
  </w:style>
  <w:style w:type="paragraph" w:styleId="Overskrift8">
    <w:name w:val="heading 8"/>
    <w:basedOn w:val="Overskrift6"/>
    <w:next w:val="Normal"/>
    <w:link w:val="Overskrift8Tegn"/>
    <w:qFormat/>
    <w:rsid w:val="00AC46FC"/>
    <w:pPr>
      <w:numPr>
        <w:ilvl w:val="7"/>
        <w:numId w:val="12"/>
      </w:numPr>
      <w:tabs>
        <w:tab w:val="left" w:pos="1418"/>
      </w:tabs>
      <w:outlineLvl w:val="7"/>
    </w:pPr>
  </w:style>
  <w:style w:type="paragraph" w:styleId="Overskrift9">
    <w:name w:val="heading 9"/>
    <w:basedOn w:val="Overskrift6"/>
    <w:next w:val="Normal"/>
    <w:link w:val="Overskrift9Tegn"/>
    <w:qFormat/>
    <w:rsid w:val="00AC46FC"/>
    <w:pPr>
      <w:numPr>
        <w:ilvl w:val="8"/>
        <w:numId w:val="12"/>
      </w:numPr>
      <w:tabs>
        <w:tab w:val="left" w:pos="1418"/>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AC46FC"/>
    <w:pPr>
      <w:spacing w:after="740" w:line="220" w:lineRule="exact"/>
    </w:pPr>
    <w:rPr>
      <w:b/>
      <w:sz w:val="22"/>
    </w:rPr>
  </w:style>
  <w:style w:type="character" w:customStyle="1" w:styleId="TopptekstTegn">
    <w:name w:val="Topptekst Tegn"/>
    <w:basedOn w:val="Standardskriftforavsnitt"/>
    <w:link w:val="Topptekst"/>
    <w:rsid w:val="00BC1090"/>
    <w:rPr>
      <w:rFonts w:ascii="Arial" w:eastAsia="MS Mincho" w:hAnsi="Arial" w:cs="Times New Roman"/>
      <w:b/>
      <w:szCs w:val="20"/>
      <w:lang w:val="de-DE" w:eastAsia="fr-FR"/>
    </w:rPr>
  </w:style>
  <w:style w:type="paragraph" w:styleId="Bunntekst">
    <w:name w:val="footer"/>
    <w:basedOn w:val="Normal"/>
    <w:link w:val="BunntekstTegn"/>
    <w:rsid w:val="00AC46FC"/>
    <w:pPr>
      <w:spacing w:after="0" w:line="220" w:lineRule="exact"/>
    </w:pPr>
  </w:style>
  <w:style w:type="character" w:customStyle="1" w:styleId="BunntekstTegn">
    <w:name w:val="Bunntekst Tegn"/>
    <w:basedOn w:val="Standardskriftforavsnitt"/>
    <w:link w:val="Bunntekst"/>
    <w:rsid w:val="00BC1090"/>
    <w:rPr>
      <w:rFonts w:ascii="Arial" w:eastAsia="MS Mincho" w:hAnsi="Arial" w:cs="Times New Roman"/>
      <w:sz w:val="20"/>
      <w:szCs w:val="20"/>
      <w:lang w:val="de-DE" w:eastAsia="fr-FR"/>
    </w:rPr>
  </w:style>
  <w:style w:type="paragraph" w:styleId="Fotnotetekst">
    <w:name w:val="footnote text"/>
    <w:basedOn w:val="Normal"/>
    <w:link w:val="FotnotetekstTegn"/>
    <w:uiPriority w:val="99"/>
    <w:semiHidden/>
    <w:rsid w:val="00AC46FC"/>
    <w:pPr>
      <w:tabs>
        <w:tab w:val="left" w:pos="340"/>
      </w:tabs>
      <w:spacing w:after="120" w:line="210" w:lineRule="atLeast"/>
    </w:pPr>
    <w:rPr>
      <w:sz w:val="18"/>
    </w:rPr>
  </w:style>
  <w:style w:type="character" w:customStyle="1" w:styleId="FotnotetekstTegn">
    <w:name w:val="Fotnotetekst Tegn"/>
    <w:basedOn w:val="Standardskriftforavsnitt"/>
    <w:link w:val="Fotnotetekst"/>
    <w:uiPriority w:val="99"/>
    <w:semiHidden/>
    <w:rsid w:val="00BC1090"/>
    <w:rPr>
      <w:rFonts w:ascii="Arial" w:eastAsia="MS Mincho" w:hAnsi="Arial" w:cs="Times New Roman"/>
      <w:sz w:val="18"/>
      <w:szCs w:val="20"/>
      <w:lang w:val="de-DE" w:eastAsia="fr-FR"/>
    </w:rPr>
  </w:style>
  <w:style w:type="character" w:styleId="Fotnotereferanse">
    <w:name w:val="footnote reference"/>
    <w:aliases w:val="Footnote symbol,Footnote,SUPERS,Footnote sign,Times 10 Point,Exposant 3 Point,Voetnootverwijzing,Footnote reference number,note TESI,EN Footnote Reference,Ref,de nota al pie"/>
    <w:uiPriority w:val="99"/>
    <w:rsid w:val="00AC46FC"/>
    <w:rPr>
      <w:noProof/>
      <w:position w:val="6"/>
      <w:sz w:val="16"/>
      <w:vertAlign w:val="baseline"/>
      <w:lang w:val="fr-FR"/>
    </w:rPr>
  </w:style>
  <w:style w:type="paragraph" w:styleId="Bobletekst">
    <w:name w:val="Balloon Text"/>
    <w:basedOn w:val="Normal"/>
    <w:link w:val="BobletekstTegn"/>
    <w:rsid w:val="00AC46FC"/>
    <w:rPr>
      <w:rFonts w:ascii="Tahoma" w:hAnsi="Tahoma" w:cs="Tahoma"/>
      <w:sz w:val="16"/>
      <w:szCs w:val="16"/>
    </w:rPr>
  </w:style>
  <w:style w:type="character" w:customStyle="1" w:styleId="BobletekstTegn">
    <w:name w:val="Bobletekst Tegn"/>
    <w:basedOn w:val="Standardskriftforavsnitt"/>
    <w:link w:val="Bobletekst"/>
    <w:rsid w:val="00563E8C"/>
    <w:rPr>
      <w:rFonts w:ascii="Tahoma" w:eastAsia="MS Mincho" w:hAnsi="Tahoma" w:cs="Tahoma"/>
      <w:sz w:val="16"/>
      <w:szCs w:val="16"/>
      <w:lang w:val="de-DE" w:eastAsia="fr-FR"/>
    </w:rPr>
  </w:style>
  <w:style w:type="character" w:styleId="Merknadsreferanse">
    <w:name w:val="annotation reference"/>
    <w:uiPriority w:val="99"/>
    <w:semiHidden/>
    <w:rsid w:val="00AC46FC"/>
    <w:rPr>
      <w:noProof w:val="0"/>
      <w:sz w:val="16"/>
      <w:lang w:val="fr-FR"/>
    </w:rPr>
  </w:style>
  <w:style w:type="paragraph" w:styleId="Merknadstekst">
    <w:name w:val="annotation text"/>
    <w:basedOn w:val="Normal"/>
    <w:link w:val="MerknadstekstTegn"/>
    <w:uiPriority w:val="99"/>
    <w:rsid w:val="00AC46FC"/>
  </w:style>
  <w:style w:type="character" w:customStyle="1" w:styleId="MerknadstekstTegn">
    <w:name w:val="Merknadstekst Tegn"/>
    <w:basedOn w:val="Standardskriftforavsnitt"/>
    <w:link w:val="Merknadstekst"/>
    <w:uiPriority w:val="99"/>
    <w:rsid w:val="00563E8C"/>
    <w:rPr>
      <w:rFonts w:ascii="Arial" w:eastAsia="MS Mincho" w:hAnsi="Arial" w:cs="Times New Roman"/>
      <w:sz w:val="20"/>
      <w:szCs w:val="20"/>
      <w:lang w:val="de-DE" w:eastAsia="fr-FR"/>
    </w:rPr>
  </w:style>
  <w:style w:type="paragraph" w:styleId="Brdtekst">
    <w:name w:val="Body Text"/>
    <w:basedOn w:val="Normal"/>
    <w:link w:val="BrdtekstTegn"/>
    <w:rsid w:val="00AC46FC"/>
    <w:pPr>
      <w:spacing w:before="60" w:after="60" w:line="210" w:lineRule="atLeast"/>
    </w:pPr>
    <w:rPr>
      <w:sz w:val="18"/>
    </w:rPr>
  </w:style>
  <w:style w:type="character" w:customStyle="1" w:styleId="BrdtekstTegn">
    <w:name w:val="Brødtekst Tegn"/>
    <w:basedOn w:val="Standardskriftforavsnitt"/>
    <w:link w:val="Brdtekst"/>
    <w:rsid w:val="00E75FBB"/>
    <w:rPr>
      <w:rFonts w:ascii="Arial" w:eastAsia="MS Mincho" w:hAnsi="Arial" w:cs="Times New Roman"/>
      <w:sz w:val="18"/>
      <w:szCs w:val="20"/>
      <w:lang w:val="de-DE" w:eastAsia="fr-FR"/>
    </w:rPr>
  </w:style>
  <w:style w:type="paragraph" w:customStyle="1" w:styleId="Default">
    <w:name w:val="Default"/>
    <w:rsid w:val="00A96DF7"/>
    <w:pPr>
      <w:widowControl/>
      <w:autoSpaceDE w:val="0"/>
      <w:autoSpaceDN w:val="0"/>
      <w:adjustRightInd w:val="0"/>
      <w:spacing w:after="0" w:line="240" w:lineRule="auto"/>
    </w:pPr>
    <w:rPr>
      <w:rFonts w:ascii="Verdana" w:hAnsi="Verdana" w:cs="Verdana"/>
      <w:color w:val="000000"/>
      <w:sz w:val="24"/>
      <w:szCs w:val="24"/>
      <w:lang w:val="fr-FR"/>
    </w:rPr>
  </w:style>
  <w:style w:type="paragraph" w:styleId="Listeavsnitt">
    <w:name w:val="List Paragraph"/>
    <w:basedOn w:val="Normal"/>
    <w:uiPriority w:val="34"/>
    <w:qFormat/>
    <w:rsid w:val="00AC0D98"/>
    <w:pPr>
      <w:ind w:left="709"/>
      <w:contextualSpacing/>
    </w:pPr>
  </w:style>
  <w:style w:type="paragraph" w:customStyle="1" w:styleId="Boldtext1">
    <w:name w:val="Bold text+1"/>
    <w:basedOn w:val="Default"/>
    <w:next w:val="Default"/>
    <w:uiPriority w:val="99"/>
    <w:rsid w:val="00576928"/>
    <w:rPr>
      <w:rFonts w:cstheme="minorBidi"/>
      <w:color w:val="auto"/>
    </w:rPr>
  </w:style>
  <w:style w:type="table" w:styleId="Tabellrutenett">
    <w:name w:val="Table Grid"/>
    <w:basedOn w:val="Vanligtabell"/>
    <w:uiPriority w:val="39"/>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rsid w:val="00AC46FC"/>
    <w:rPr>
      <w:b/>
      <w:bCs/>
    </w:rPr>
  </w:style>
  <w:style w:type="character" w:customStyle="1" w:styleId="KommentaremneTegn">
    <w:name w:val="Kommentaremne Tegn"/>
    <w:basedOn w:val="MerknadstekstTegn"/>
    <w:link w:val="Kommentaremne"/>
    <w:rsid w:val="00563E8C"/>
    <w:rPr>
      <w:rFonts w:ascii="Arial" w:eastAsia="MS Mincho" w:hAnsi="Arial" w:cs="Times New Roman"/>
      <w:b/>
      <w:bCs/>
      <w:sz w:val="20"/>
      <w:szCs w:val="20"/>
      <w:lang w:val="de-DE" w:eastAsia="fr-FR"/>
    </w:rPr>
  </w:style>
  <w:style w:type="character" w:customStyle="1" w:styleId="Overskrift1Tegn">
    <w:name w:val="Overskrift 1 Tegn"/>
    <w:link w:val="Overskrift1"/>
    <w:rsid w:val="00AC46FC"/>
    <w:rPr>
      <w:rFonts w:ascii="Arial" w:eastAsia="MS Mincho" w:hAnsi="Arial" w:cs="Times New Roman"/>
      <w:b/>
      <w:sz w:val="24"/>
      <w:szCs w:val="20"/>
      <w:lang w:val="de-DE" w:eastAsia="fr-FR"/>
    </w:rPr>
  </w:style>
  <w:style w:type="character" w:customStyle="1" w:styleId="Overskrift2Tegn">
    <w:name w:val="Overskrift 2 Tegn"/>
    <w:link w:val="Overskrift2"/>
    <w:rsid w:val="00AC46FC"/>
    <w:rPr>
      <w:rFonts w:ascii="Arial" w:eastAsia="MS Mincho" w:hAnsi="Arial" w:cs="Times New Roman"/>
      <w:b/>
      <w:szCs w:val="20"/>
      <w:lang w:val="de-DE" w:eastAsia="fr-FR"/>
    </w:rPr>
  </w:style>
  <w:style w:type="paragraph" w:customStyle="1" w:styleId="a2">
    <w:name w:val="a2"/>
    <w:basedOn w:val="Overskrift2"/>
    <w:next w:val="Normal"/>
    <w:link w:val="a2Zchn"/>
    <w:rsid w:val="00AC46FC"/>
    <w:pPr>
      <w:numPr>
        <w:numId w:val="13"/>
      </w:numPr>
      <w:tabs>
        <w:tab w:val="clear" w:pos="540"/>
        <w:tab w:val="clear" w:pos="700"/>
        <w:tab w:val="left" w:pos="500"/>
        <w:tab w:val="left" w:pos="720"/>
      </w:tabs>
      <w:spacing w:before="270" w:line="270" w:lineRule="exact"/>
    </w:pPr>
    <w:rPr>
      <w:sz w:val="24"/>
    </w:rPr>
  </w:style>
  <w:style w:type="character" w:customStyle="1" w:styleId="Overskrift3Tegn">
    <w:name w:val="Overskrift 3 Tegn"/>
    <w:basedOn w:val="Standardskriftforavsnitt"/>
    <w:link w:val="Overskrift3"/>
    <w:rsid w:val="00563E8C"/>
    <w:rPr>
      <w:rFonts w:ascii="Arial" w:eastAsia="MS Mincho" w:hAnsi="Arial" w:cs="Times New Roman"/>
      <w:b/>
      <w:sz w:val="20"/>
      <w:szCs w:val="20"/>
      <w:lang w:val="de-DE" w:eastAsia="fr-FR"/>
    </w:rPr>
  </w:style>
  <w:style w:type="paragraph" w:customStyle="1" w:styleId="a3">
    <w:name w:val="a3"/>
    <w:basedOn w:val="Overskrift3"/>
    <w:next w:val="Normal"/>
    <w:rsid w:val="00AC46FC"/>
    <w:pPr>
      <w:numPr>
        <w:numId w:val="13"/>
      </w:numPr>
      <w:tabs>
        <w:tab w:val="clear" w:pos="658"/>
        <w:tab w:val="left" w:pos="640"/>
      </w:tabs>
      <w:spacing w:line="250" w:lineRule="exact"/>
    </w:pPr>
    <w:rPr>
      <w:sz w:val="22"/>
    </w:rPr>
  </w:style>
  <w:style w:type="character" w:customStyle="1" w:styleId="Overskrift4Tegn">
    <w:name w:val="Overskrift 4 Tegn"/>
    <w:basedOn w:val="Standardskriftforavsnitt"/>
    <w:link w:val="Overskrift4"/>
    <w:rsid w:val="00563E8C"/>
    <w:rPr>
      <w:rFonts w:ascii="Arial" w:eastAsia="MS Mincho" w:hAnsi="Arial" w:cs="Times New Roman"/>
      <w:b/>
      <w:sz w:val="20"/>
      <w:szCs w:val="20"/>
      <w:lang w:val="de-DE" w:eastAsia="fr-FR"/>
    </w:rPr>
  </w:style>
  <w:style w:type="paragraph" w:customStyle="1" w:styleId="a4">
    <w:name w:val="a4"/>
    <w:basedOn w:val="Overskrift4"/>
    <w:next w:val="Normal"/>
    <w:rsid w:val="00AC46FC"/>
    <w:pPr>
      <w:numPr>
        <w:numId w:val="13"/>
      </w:numPr>
      <w:tabs>
        <w:tab w:val="clear" w:pos="941"/>
        <w:tab w:val="clear" w:pos="1140"/>
        <w:tab w:val="left" w:pos="880"/>
      </w:tabs>
    </w:pPr>
  </w:style>
  <w:style w:type="character" w:customStyle="1" w:styleId="Overskrift5Tegn">
    <w:name w:val="Overskrift 5 Tegn"/>
    <w:basedOn w:val="Standardskriftforavsnitt"/>
    <w:link w:val="Overskrift5"/>
    <w:rsid w:val="00563E8C"/>
    <w:rPr>
      <w:rFonts w:ascii="Arial" w:eastAsia="MS Mincho" w:hAnsi="Arial" w:cs="Times New Roman"/>
      <w:b/>
      <w:sz w:val="20"/>
      <w:szCs w:val="20"/>
      <w:lang w:val="de-DE" w:eastAsia="fr-FR"/>
    </w:rPr>
  </w:style>
  <w:style w:type="paragraph" w:customStyle="1" w:styleId="a5">
    <w:name w:val="a5"/>
    <w:basedOn w:val="Overskrift5"/>
    <w:next w:val="Normal"/>
    <w:rsid w:val="00AC46FC"/>
    <w:pPr>
      <w:numPr>
        <w:numId w:val="13"/>
      </w:numPr>
      <w:tabs>
        <w:tab w:val="left" w:pos="1140"/>
        <w:tab w:val="left" w:pos="1360"/>
      </w:tabs>
    </w:pPr>
  </w:style>
  <w:style w:type="character" w:customStyle="1" w:styleId="Overskrift6Tegn">
    <w:name w:val="Overskrift 6 Tegn"/>
    <w:basedOn w:val="Standardskriftforavsnitt"/>
    <w:link w:val="Overskrift6"/>
    <w:rsid w:val="00563E8C"/>
    <w:rPr>
      <w:rFonts w:ascii="Arial" w:eastAsia="MS Mincho" w:hAnsi="Arial" w:cs="Times New Roman"/>
      <w:b/>
      <w:sz w:val="20"/>
      <w:szCs w:val="20"/>
      <w:lang w:val="de-DE" w:eastAsia="fr-FR"/>
    </w:rPr>
  </w:style>
  <w:style w:type="paragraph" w:customStyle="1" w:styleId="a6">
    <w:name w:val="a6"/>
    <w:basedOn w:val="Overskrift6"/>
    <w:next w:val="Normal"/>
    <w:rsid w:val="00AC46FC"/>
    <w:pPr>
      <w:numPr>
        <w:numId w:val="13"/>
      </w:numPr>
      <w:tabs>
        <w:tab w:val="left" w:pos="1140"/>
        <w:tab w:val="left" w:pos="1360"/>
      </w:tabs>
    </w:pPr>
  </w:style>
  <w:style w:type="paragraph" w:styleId="Figurliste">
    <w:name w:val="table of figures"/>
    <w:basedOn w:val="Normal"/>
    <w:next w:val="Normal"/>
    <w:semiHidden/>
    <w:rsid w:val="00AC46FC"/>
    <w:pPr>
      <w:ind w:left="400" w:hanging="400"/>
    </w:pPr>
  </w:style>
  <w:style w:type="paragraph" w:customStyle="1" w:styleId="ANNEX">
    <w:name w:val="ANNEX"/>
    <w:basedOn w:val="Normal"/>
    <w:next w:val="Normal"/>
    <w:rsid w:val="00BB338B"/>
    <w:pPr>
      <w:keepNext/>
      <w:pageBreakBefore/>
      <w:numPr>
        <w:numId w:val="13"/>
      </w:numPr>
      <w:spacing w:after="760" w:line="310" w:lineRule="exact"/>
      <w:jc w:val="center"/>
      <w:outlineLvl w:val="0"/>
    </w:pPr>
    <w:rPr>
      <w:b/>
      <w:sz w:val="28"/>
      <w:lang w:val="en-GB" w:eastAsia="ja-JP"/>
    </w:rPr>
  </w:style>
  <w:style w:type="paragraph" w:customStyle="1" w:styleId="ANNEXN">
    <w:name w:val="ANNEXN"/>
    <w:basedOn w:val="ANNEX"/>
    <w:next w:val="Normal"/>
    <w:rsid w:val="00AC46FC"/>
    <w:pPr>
      <w:numPr>
        <w:numId w:val="10"/>
      </w:numPr>
    </w:pPr>
  </w:style>
  <w:style w:type="paragraph" w:customStyle="1" w:styleId="ANNEXZ">
    <w:name w:val="ANNEXZ"/>
    <w:basedOn w:val="ANNEX"/>
    <w:next w:val="Normal"/>
    <w:rsid w:val="00AC46FC"/>
    <w:pPr>
      <w:numPr>
        <w:numId w:val="2"/>
      </w:numPr>
    </w:pPr>
  </w:style>
  <w:style w:type="paragraph" w:styleId="Innledendehilsen">
    <w:name w:val="Salutation"/>
    <w:basedOn w:val="Normal"/>
    <w:next w:val="Normal"/>
    <w:link w:val="InnledendehilsenTegn"/>
    <w:rsid w:val="00AC46FC"/>
  </w:style>
  <w:style w:type="character" w:customStyle="1" w:styleId="InnledendehilsenTegn">
    <w:name w:val="Innledende hilsen Tegn"/>
    <w:basedOn w:val="Standardskriftforavsnitt"/>
    <w:link w:val="Innledendehilsen"/>
    <w:rsid w:val="00563E8C"/>
    <w:rPr>
      <w:rFonts w:ascii="Arial" w:eastAsia="MS Mincho" w:hAnsi="Arial" w:cs="Times New Roman"/>
      <w:sz w:val="20"/>
      <w:szCs w:val="20"/>
      <w:lang w:val="de-DE" w:eastAsia="fr-FR"/>
    </w:rPr>
  </w:style>
  <w:style w:type="paragraph" w:styleId="Punktliste">
    <w:name w:val="List Bullet"/>
    <w:basedOn w:val="Normal"/>
    <w:autoRedefine/>
    <w:rsid w:val="00AC46FC"/>
    <w:pPr>
      <w:numPr>
        <w:numId w:val="3"/>
      </w:numPr>
    </w:pPr>
  </w:style>
  <w:style w:type="paragraph" w:styleId="Punktliste2">
    <w:name w:val="List Bullet 2"/>
    <w:basedOn w:val="Normal"/>
    <w:autoRedefine/>
    <w:rsid w:val="00AC46FC"/>
    <w:pPr>
      <w:numPr>
        <w:numId w:val="4"/>
      </w:numPr>
    </w:pPr>
  </w:style>
  <w:style w:type="paragraph" w:styleId="Punktliste3">
    <w:name w:val="List Bullet 3"/>
    <w:basedOn w:val="Normal"/>
    <w:autoRedefine/>
    <w:rsid w:val="00AC46FC"/>
    <w:pPr>
      <w:numPr>
        <w:numId w:val="5"/>
      </w:numPr>
    </w:pPr>
  </w:style>
  <w:style w:type="paragraph" w:styleId="Punktliste4">
    <w:name w:val="List Bullet 4"/>
    <w:basedOn w:val="Normal"/>
    <w:autoRedefine/>
    <w:rsid w:val="00AC46FC"/>
    <w:pPr>
      <w:numPr>
        <w:numId w:val="6"/>
      </w:numPr>
    </w:pPr>
  </w:style>
  <w:style w:type="paragraph" w:styleId="Punktliste5">
    <w:name w:val="List Bullet 5"/>
    <w:basedOn w:val="Normal"/>
    <w:autoRedefine/>
    <w:rsid w:val="00AC46FC"/>
    <w:pPr>
      <w:numPr>
        <w:numId w:val="7"/>
      </w:numPr>
    </w:pPr>
  </w:style>
  <w:style w:type="paragraph" w:styleId="Bildetekst">
    <w:name w:val="caption"/>
    <w:basedOn w:val="Normal"/>
    <w:next w:val="Normal"/>
    <w:qFormat/>
    <w:rsid w:val="00AC46FC"/>
    <w:pPr>
      <w:spacing w:before="120" w:after="120"/>
    </w:pPr>
    <w:rPr>
      <w:b/>
    </w:rPr>
  </w:style>
  <w:style w:type="character" w:styleId="Fulgthyperkobling">
    <w:name w:val="FollowedHyperlink"/>
    <w:rsid w:val="00AC46FC"/>
    <w:rPr>
      <w:noProof w:val="0"/>
      <w:color w:val="800080"/>
      <w:u w:val="single"/>
      <w:lang w:val="fr-FR"/>
    </w:rPr>
  </w:style>
  <w:style w:type="paragraph" w:customStyle="1" w:styleId="Literaturverzeichnis1">
    <w:name w:val="Literaturverzeichnis1"/>
    <w:basedOn w:val="Normal"/>
    <w:rsid w:val="00563E8C"/>
    <w:pPr>
      <w:tabs>
        <w:tab w:val="left" w:pos="660"/>
      </w:tabs>
    </w:pPr>
  </w:style>
  <w:style w:type="paragraph" w:styleId="Blokktekst">
    <w:name w:val="Block Text"/>
    <w:basedOn w:val="Normal"/>
    <w:rsid w:val="00AC46FC"/>
    <w:pPr>
      <w:spacing w:after="120"/>
      <w:ind w:left="1440" w:right="1440"/>
    </w:pPr>
  </w:style>
  <w:style w:type="paragraph" w:styleId="Dato">
    <w:name w:val="Date"/>
    <w:basedOn w:val="Normal"/>
    <w:next w:val="Normal"/>
    <w:link w:val="DatoTegn"/>
    <w:rsid w:val="00AC46FC"/>
  </w:style>
  <w:style w:type="character" w:customStyle="1" w:styleId="DatoTegn">
    <w:name w:val="Dato Tegn"/>
    <w:basedOn w:val="Standardskriftforavsnitt"/>
    <w:link w:val="Dato"/>
    <w:rsid w:val="00563E8C"/>
    <w:rPr>
      <w:rFonts w:ascii="Arial" w:eastAsia="MS Mincho" w:hAnsi="Arial" w:cs="Times New Roman"/>
      <w:sz w:val="20"/>
      <w:szCs w:val="20"/>
      <w:lang w:val="de-DE" w:eastAsia="fr-FR"/>
    </w:rPr>
  </w:style>
  <w:style w:type="paragraph" w:customStyle="1" w:styleId="Definition">
    <w:name w:val="Definition"/>
    <w:basedOn w:val="Normal"/>
    <w:next w:val="Normal"/>
    <w:rsid w:val="00AC46FC"/>
  </w:style>
  <w:style w:type="character" w:customStyle="1" w:styleId="Defterms">
    <w:name w:val="Defterms"/>
    <w:rsid w:val="00AC46FC"/>
    <w:rPr>
      <w:noProof/>
      <w:color w:val="auto"/>
      <w:lang w:val="fr-FR"/>
    </w:rPr>
  </w:style>
  <w:style w:type="paragraph" w:customStyle="1" w:styleId="dl">
    <w:name w:val="dl"/>
    <w:basedOn w:val="Normal"/>
    <w:rsid w:val="00AC46FC"/>
    <w:pPr>
      <w:ind w:left="800" w:hanging="400"/>
    </w:pPr>
  </w:style>
  <w:style w:type="paragraph" w:styleId="Dokumentkart">
    <w:name w:val="Document Map"/>
    <w:basedOn w:val="Normal"/>
    <w:link w:val="DokumentkartTegn"/>
    <w:semiHidden/>
    <w:rsid w:val="00AC46FC"/>
    <w:pPr>
      <w:shd w:val="clear" w:color="auto" w:fill="000080"/>
    </w:pPr>
    <w:rPr>
      <w:rFonts w:ascii="Tahoma" w:hAnsi="Tahoma"/>
    </w:rPr>
  </w:style>
  <w:style w:type="character" w:customStyle="1" w:styleId="DokumentkartTegn">
    <w:name w:val="Dokumentkart Tegn"/>
    <w:basedOn w:val="Standardskriftforavsnitt"/>
    <w:link w:val="Dokumentkart"/>
    <w:semiHidden/>
    <w:rsid w:val="00563E8C"/>
    <w:rPr>
      <w:rFonts w:ascii="Tahoma" w:eastAsia="MS Mincho" w:hAnsi="Tahoma" w:cs="Times New Roman"/>
      <w:sz w:val="20"/>
      <w:szCs w:val="20"/>
      <w:shd w:val="clear" w:color="auto" w:fill="000080"/>
      <w:lang w:val="de-DE" w:eastAsia="fr-FR"/>
    </w:rPr>
  </w:style>
  <w:style w:type="table" w:styleId="Mrkliste">
    <w:name w:val="Dark List"/>
    <w:basedOn w:val="Vanligtabel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uthevingsfarge2">
    <w:name w:val="Dark List Accent 2"/>
    <w:basedOn w:val="Vanligtabel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uthevingsfarge3">
    <w:name w:val="Dark List Accent 3"/>
    <w:basedOn w:val="Vanligtabel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uthevingsfarge4">
    <w:name w:val="Dark List Accent 4"/>
    <w:basedOn w:val="Vanligtabel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uthevingsfarge5">
    <w:name w:val="Dark List Accent 5"/>
    <w:basedOn w:val="Vanligtabel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uthevingsfarge6">
    <w:name w:val="Dark List Accent 6"/>
    <w:basedOn w:val="Vanligtabel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postsignatur">
    <w:name w:val="E-mail Signature"/>
    <w:basedOn w:val="Normal"/>
    <w:link w:val="E-postsignaturTegn"/>
    <w:rsid w:val="00AC46FC"/>
  </w:style>
  <w:style w:type="character" w:customStyle="1" w:styleId="E-postsignaturTegn">
    <w:name w:val="E-postsignatur Tegn"/>
    <w:basedOn w:val="Standardskriftforavsnitt"/>
    <w:link w:val="E-postsignatur"/>
    <w:rsid w:val="00563E8C"/>
    <w:rPr>
      <w:rFonts w:ascii="Arial" w:eastAsia="MS Mincho" w:hAnsi="Arial" w:cs="Times New Roman"/>
      <w:sz w:val="20"/>
      <w:szCs w:val="20"/>
      <w:lang w:val="de-DE" w:eastAsia="fr-FR"/>
    </w:rPr>
  </w:style>
  <w:style w:type="paragraph" w:styleId="Sluttnotetekst">
    <w:name w:val="endnote text"/>
    <w:basedOn w:val="Normal"/>
    <w:link w:val="SluttnotetekstTegn"/>
    <w:semiHidden/>
    <w:rsid w:val="00AC46FC"/>
  </w:style>
  <w:style w:type="character" w:customStyle="1" w:styleId="SluttnotetekstTegn">
    <w:name w:val="Sluttnotetekst Tegn"/>
    <w:basedOn w:val="Standardskriftforavsnitt"/>
    <w:link w:val="Sluttnotetekst"/>
    <w:semiHidden/>
    <w:rsid w:val="00563E8C"/>
    <w:rPr>
      <w:rFonts w:ascii="Arial" w:eastAsia="MS Mincho" w:hAnsi="Arial" w:cs="Times New Roman"/>
      <w:sz w:val="20"/>
      <w:szCs w:val="20"/>
      <w:lang w:val="de-DE" w:eastAsia="fr-FR"/>
    </w:rPr>
  </w:style>
  <w:style w:type="character" w:styleId="Sluttnotereferanse">
    <w:name w:val="endnote reference"/>
    <w:semiHidden/>
    <w:rsid w:val="00AC46FC"/>
    <w:rPr>
      <w:noProof w:val="0"/>
      <w:vertAlign w:val="superscript"/>
      <w:lang w:val="fr-FR"/>
    </w:rPr>
  </w:style>
  <w:style w:type="paragraph" w:customStyle="1" w:styleId="Example">
    <w:name w:val="Example"/>
    <w:basedOn w:val="Normal"/>
    <w:next w:val="Normal"/>
    <w:rsid w:val="00AC46FC"/>
    <w:pPr>
      <w:tabs>
        <w:tab w:val="left" w:pos="1360"/>
      </w:tabs>
      <w:spacing w:line="210" w:lineRule="atLeast"/>
    </w:pPr>
    <w:rPr>
      <w:sz w:val="18"/>
    </w:rPr>
  </w:style>
  <w:style w:type="character" w:customStyle="1" w:styleId="ExtXref">
    <w:name w:val="ExtXref"/>
    <w:rsid w:val="00AC46FC"/>
    <w:rPr>
      <w:noProof/>
      <w:color w:val="auto"/>
      <w:lang w:val="fr-FR"/>
    </w:rPr>
  </w:style>
  <w:style w:type="table" w:styleId="Fargerikliste">
    <w:name w:val="Colorful List"/>
    <w:basedOn w:val="Vanligtabel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geriklisteuthevingsfarge2">
    <w:name w:val="Colorful List Accent 2"/>
    <w:basedOn w:val="Vanligtabel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geriklisteuthevingsfarge3">
    <w:name w:val="Colorful List Accent 3"/>
    <w:basedOn w:val="Vanligtabel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geriklisteuthevingsfarge4">
    <w:name w:val="Colorful List Accent 4"/>
    <w:basedOn w:val="Vanligtabel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geriklisteuthevingsfarge5">
    <w:name w:val="Colorful List Accent 5"/>
    <w:basedOn w:val="Vanligtabel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geriklisteuthevingsfarge6">
    <w:name w:val="Colorful List Accent 6"/>
    <w:basedOn w:val="Vanligtabel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gerikskyggelegging">
    <w:name w:val="Colorful Shading"/>
    <w:basedOn w:val="Vanligtabel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gerikskyggelegginguthevingsfarge4">
    <w:name w:val="Colorful Shading Accent 4"/>
    <w:basedOn w:val="Vanligtabel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Fargeriktrutenett">
    <w:name w:val="Colorful Grid"/>
    <w:basedOn w:val="Vanligtabel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geriktrutenettuthevingsfarge2">
    <w:name w:val="Colorful Grid Accent 2"/>
    <w:basedOn w:val="Vanligtabel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geriktrutenettuthevingsfarge3">
    <w:name w:val="Colorful Grid Accent 3"/>
    <w:basedOn w:val="Vanligtabel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geriktrutenettuthevingsfarge4">
    <w:name w:val="Colorful Grid Accent 4"/>
    <w:basedOn w:val="Vanligtabel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geriktrutenettuthevingsfarge5">
    <w:name w:val="Colorful Grid Accent 5"/>
    <w:basedOn w:val="Vanligtabel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geriktrutenettuthevingsfarge6">
    <w:name w:val="Colorful Grid Accent 6"/>
    <w:basedOn w:val="Vanligtabel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terk">
    <w:name w:val="Strong"/>
    <w:qFormat/>
    <w:rsid w:val="00AC46FC"/>
    <w:rPr>
      <w:b/>
      <w:noProof w:val="0"/>
      <w:lang w:val="fr-FR"/>
    </w:rPr>
  </w:style>
  <w:style w:type="paragraph" w:customStyle="1" w:styleId="Figurefootnote">
    <w:name w:val="Figure footnote"/>
    <w:basedOn w:val="Normal"/>
    <w:rsid w:val="00AC46FC"/>
    <w:pPr>
      <w:keepNext/>
      <w:tabs>
        <w:tab w:val="left" w:pos="340"/>
      </w:tabs>
      <w:spacing w:after="60" w:line="210" w:lineRule="atLeast"/>
    </w:pPr>
    <w:rPr>
      <w:sz w:val="18"/>
    </w:rPr>
  </w:style>
  <w:style w:type="paragraph" w:customStyle="1" w:styleId="Figuretitle">
    <w:name w:val="Figure title"/>
    <w:basedOn w:val="Normal"/>
    <w:next w:val="Normal"/>
    <w:rsid w:val="00AC46FC"/>
    <w:pPr>
      <w:suppressAutoHyphens/>
      <w:spacing w:before="220" w:after="220"/>
      <w:jc w:val="center"/>
    </w:pPr>
    <w:rPr>
      <w:b/>
    </w:rPr>
  </w:style>
  <w:style w:type="paragraph" w:customStyle="1" w:styleId="Foreword">
    <w:name w:val="Foreword"/>
    <w:basedOn w:val="Normal"/>
    <w:next w:val="Normal"/>
    <w:rsid w:val="00AC46FC"/>
    <w:rPr>
      <w:color w:val="0000FF"/>
    </w:rPr>
  </w:style>
  <w:style w:type="paragraph" w:customStyle="1" w:styleId="Formula">
    <w:name w:val="Formula"/>
    <w:basedOn w:val="Normal"/>
    <w:next w:val="Normal"/>
    <w:rsid w:val="00AC46FC"/>
    <w:pPr>
      <w:tabs>
        <w:tab w:val="right" w:pos="9752"/>
      </w:tabs>
      <w:spacing w:after="220"/>
      <w:ind w:left="403"/>
      <w:jc w:val="left"/>
    </w:pPr>
  </w:style>
  <w:style w:type="paragraph" w:styleId="Notatoverskrift">
    <w:name w:val="Note Heading"/>
    <w:basedOn w:val="Normal"/>
    <w:next w:val="Normal"/>
    <w:link w:val="NotatoverskriftTegn"/>
    <w:rsid w:val="00AC46FC"/>
  </w:style>
  <w:style w:type="character" w:customStyle="1" w:styleId="NotatoverskriftTegn">
    <w:name w:val="Notatoverskrift Tegn"/>
    <w:basedOn w:val="Standardskriftforavsnitt"/>
    <w:link w:val="Notatoverskrift"/>
    <w:rsid w:val="00563E8C"/>
    <w:rPr>
      <w:rFonts w:ascii="Arial" w:eastAsia="MS Mincho" w:hAnsi="Arial" w:cs="Times New Roman"/>
      <w:sz w:val="20"/>
      <w:szCs w:val="20"/>
      <w:lang w:val="de-DE" w:eastAsia="fr-FR"/>
    </w:rPr>
  </w:style>
  <w:style w:type="paragraph" w:styleId="Hilsen">
    <w:name w:val="Closing"/>
    <w:basedOn w:val="Normal"/>
    <w:link w:val="HilsenTegn"/>
    <w:rsid w:val="00AC46FC"/>
    <w:pPr>
      <w:ind w:left="4252"/>
    </w:pPr>
  </w:style>
  <w:style w:type="character" w:customStyle="1" w:styleId="HilsenTegn">
    <w:name w:val="Hilsen Tegn"/>
    <w:basedOn w:val="Standardskriftforavsnitt"/>
    <w:link w:val="Hilsen"/>
    <w:rsid w:val="00563E8C"/>
    <w:rPr>
      <w:rFonts w:ascii="Arial" w:eastAsia="MS Mincho" w:hAnsi="Arial" w:cs="Times New Roman"/>
      <w:sz w:val="20"/>
      <w:szCs w:val="20"/>
      <w:lang w:val="de-DE" w:eastAsia="fr-FR"/>
    </w:rPr>
  </w:style>
  <w:style w:type="table" w:styleId="Lysliste">
    <w:name w:val="Light List"/>
    <w:basedOn w:val="Vanligtabel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uthevingsfarge1">
    <w:name w:val="Light List Accent 1"/>
    <w:basedOn w:val="Vanligtabel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listeuthevingsfarge2">
    <w:name w:val="Light List Accent 2"/>
    <w:basedOn w:val="Vanligtabel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uthevingsfarge3">
    <w:name w:val="Light List Accent 3"/>
    <w:basedOn w:val="Vanligtabel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uthevingsfarge4">
    <w:name w:val="Light List Accent 4"/>
    <w:basedOn w:val="Vanligtabel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uthevingsfarge5">
    <w:name w:val="Light List Accent 5"/>
    <w:basedOn w:val="Vanligtabel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uthevingsfarge6">
    <w:name w:val="Light List Accent 6"/>
    <w:basedOn w:val="Vanligtabel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ysskyggelegging">
    <w:name w:val="Light Shading"/>
    <w:basedOn w:val="Vanligtabell"/>
    <w:uiPriority w:val="60"/>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legginguthevingsfarge1">
    <w:name w:val="Light Shading Accent 1"/>
    <w:basedOn w:val="Vanligtabell"/>
    <w:uiPriority w:val="60"/>
    <w:rsid w:val="00AC46FC"/>
    <w:pPr>
      <w:widowControl/>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skyggelegginguthevingsfarge2">
    <w:name w:val="Light Shading Accent 2"/>
    <w:basedOn w:val="Vanligtabell"/>
    <w:uiPriority w:val="60"/>
    <w:rsid w:val="00AC46FC"/>
    <w:pPr>
      <w:widowControl/>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legginguthevingsfarge3">
    <w:name w:val="Light Shading Accent 3"/>
    <w:basedOn w:val="Vanligtabell"/>
    <w:uiPriority w:val="60"/>
    <w:rsid w:val="00AC46FC"/>
    <w:pPr>
      <w:widowControl/>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legginguthevingsfarge4">
    <w:name w:val="Light Shading Accent 4"/>
    <w:basedOn w:val="Vanligtabell"/>
    <w:uiPriority w:val="60"/>
    <w:rsid w:val="00AC46FC"/>
    <w:pPr>
      <w:widowControl/>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legginguthevingsfarge5">
    <w:name w:val="Light Shading Accent 5"/>
    <w:basedOn w:val="Vanligtabell"/>
    <w:uiPriority w:val="60"/>
    <w:rsid w:val="00AC46FC"/>
    <w:pPr>
      <w:widowControl/>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legginguthevingsfarge6">
    <w:name w:val="Light Shading Accent 6"/>
    <w:basedOn w:val="Vanligtabell"/>
    <w:uiPriority w:val="60"/>
    <w:rsid w:val="00AC46FC"/>
    <w:pPr>
      <w:widowControl/>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ystrutenett">
    <w:name w:val="Light Grid"/>
    <w:basedOn w:val="Vanligtabel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rutenettuthevingsfarge1">
    <w:name w:val="Light Grid Accent 1"/>
    <w:basedOn w:val="Vanligtabel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ystrutenettuthevingsfarge2">
    <w:name w:val="Light Grid Accent 2"/>
    <w:basedOn w:val="Vanligtabel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rutenettuthevingsfarge3">
    <w:name w:val="Light Grid Accent 3"/>
    <w:basedOn w:val="Vanligtabel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rutenettuthevingsfarge4">
    <w:name w:val="Light Grid Accent 4"/>
    <w:basedOn w:val="Vanligtabel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rutenettuthevingsfarge5">
    <w:name w:val="Light Grid Accent 5"/>
    <w:basedOn w:val="Vanligtabel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rutenettuthevingsfarge6">
    <w:name w:val="Light Grid Accent 6"/>
    <w:basedOn w:val="Vanligtabel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Utheving">
    <w:name w:val="Emphasis"/>
    <w:qFormat/>
    <w:rsid w:val="00AC46FC"/>
    <w:rPr>
      <w:i/>
      <w:noProof w:val="0"/>
      <w:lang w:val="fr-FR"/>
    </w:rPr>
  </w:style>
  <w:style w:type="paragraph" w:styleId="HTML-adresse">
    <w:name w:val="HTML Address"/>
    <w:basedOn w:val="Normal"/>
    <w:link w:val="HTML-adresseTegn"/>
    <w:rsid w:val="00AC46FC"/>
    <w:rPr>
      <w:i/>
      <w:iCs/>
    </w:rPr>
  </w:style>
  <w:style w:type="character" w:customStyle="1" w:styleId="HTML-adresseTegn">
    <w:name w:val="HTML-adresse Tegn"/>
    <w:basedOn w:val="Standardskriftforavsnitt"/>
    <w:link w:val="HTML-adresse"/>
    <w:rsid w:val="00563E8C"/>
    <w:rPr>
      <w:rFonts w:ascii="Arial" w:eastAsia="MS Mincho" w:hAnsi="Arial" w:cs="Times New Roman"/>
      <w:i/>
      <w:iCs/>
      <w:sz w:val="20"/>
      <w:szCs w:val="20"/>
      <w:lang w:val="de-DE" w:eastAsia="fr-FR"/>
    </w:rPr>
  </w:style>
  <w:style w:type="paragraph" w:styleId="HTML-forhndsformatert">
    <w:name w:val="HTML Preformatted"/>
    <w:basedOn w:val="Normal"/>
    <w:link w:val="HTML-forhndsformatertTegn"/>
    <w:rsid w:val="00AC46FC"/>
    <w:rPr>
      <w:rFonts w:ascii="Courier New" w:hAnsi="Courier New" w:cs="Courier New"/>
    </w:rPr>
  </w:style>
  <w:style w:type="character" w:customStyle="1" w:styleId="HTML-forhndsformatertTegn">
    <w:name w:val="HTML-forhåndsformatert Tegn"/>
    <w:basedOn w:val="Standardskriftforavsnitt"/>
    <w:link w:val="HTML-forhndsformatert"/>
    <w:rsid w:val="00563E8C"/>
    <w:rPr>
      <w:rFonts w:ascii="Courier New" w:eastAsia="MS Mincho" w:hAnsi="Courier New" w:cs="Courier New"/>
      <w:sz w:val="20"/>
      <w:szCs w:val="20"/>
      <w:lang w:val="de-DE" w:eastAsia="fr-FR"/>
    </w:rPr>
  </w:style>
  <w:style w:type="character" w:styleId="Hyperkobling">
    <w:name w:val="Hyperlink"/>
    <w:uiPriority w:val="99"/>
    <w:rsid w:val="00AC46FC"/>
    <w:rPr>
      <w:noProof w:val="0"/>
      <w:color w:val="0000FF"/>
      <w:u w:val="single"/>
      <w:lang w:val="fr-FR"/>
    </w:rPr>
  </w:style>
  <w:style w:type="paragraph" w:styleId="Indeks1">
    <w:name w:val="index 1"/>
    <w:basedOn w:val="Normal"/>
    <w:semiHidden/>
    <w:rsid w:val="00AC46FC"/>
    <w:pPr>
      <w:spacing w:after="0" w:line="210" w:lineRule="atLeast"/>
      <w:ind w:left="142" w:hanging="142"/>
      <w:jc w:val="left"/>
    </w:pPr>
    <w:rPr>
      <w:b/>
      <w:sz w:val="18"/>
    </w:rPr>
  </w:style>
  <w:style w:type="paragraph" w:styleId="Indeks2">
    <w:name w:val="index 2"/>
    <w:basedOn w:val="Normal"/>
    <w:next w:val="Normal"/>
    <w:autoRedefine/>
    <w:semiHidden/>
    <w:rsid w:val="00AC46FC"/>
    <w:pPr>
      <w:spacing w:line="210" w:lineRule="atLeast"/>
      <w:ind w:left="600" w:hanging="200"/>
    </w:pPr>
    <w:rPr>
      <w:b/>
      <w:sz w:val="18"/>
    </w:rPr>
  </w:style>
  <w:style w:type="paragraph" w:styleId="Indeks3">
    <w:name w:val="index 3"/>
    <w:basedOn w:val="Normal"/>
    <w:next w:val="Normal"/>
    <w:autoRedefine/>
    <w:semiHidden/>
    <w:rsid w:val="00AC46FC"/>
    <w:pPr>
      <w:spacing w:line="220" w:lineRule="atLeast"/>
      <w:ind w:left="600" w:hanging="200"/>
    </w:pPr>
    <w:rPr>
      <w:b/>
    </w:rPr>
  </w:style>
  <w:style w:type="paragraph" w:styleId="Indeks4">
    <w:name w:val="index 4"/>
    <w:basedOn w:val="Normal"/>
    <w:next w:val="Normal"/>
    <w:autoRedefine/>
    <w:semiHidden/>
    <w:rsid w:val="00AC46FC"/>
    <w:pPr>
      <w:spacing w:line="220" w:lineRule="atLeast"/>
      <w:ind w:left="800" w:hanging="200"/>
    </w:pPr>
    <w:rPr>
      <w:b/>
    </w:rPr>
  </w:style>
  <w:style w:type="paragraph" w:styleId="Indeks5">
    <w:name w:val="index 5"/>
    <w:basedOn w:val="Normal"/>
    <w:next w:val="Normal"/>
    <w:autoRedefine/>
    <w:semiHidden/>
    <w:rsid w:val="00AC46FC"/>
    <w:pPr>
      <w:spacing w:line="220" w:lineRule="atLeast"/>
      <w:ind w:left="1000" w:hanging="200"/>
    </w:pPr>
    <w:rPr>
      <w:b/>
    </w:rPr>
  </w:style>
  <w:style w:type="paragraph" w:styleId="Indeks6">
    <w:name w:val="index 6"/>
    <w:basedOn w:val="Normal"/>
    <w:next w:val="Normal"/>
    <w:autoRedefine/>
    <w:semiHidden/>
    <w:rsid w:val="00AC46FC"/>
    <w:pPr>
      <w:spacing w:line="220" w:lineRule="atLeast"/>
      <w:ind w:left="1200" w:hanging="200"/>
    </w:pPr>
    <w:rPr>
      <w:b/>
    </w:rPr>
  </w:style>
  <w:style w:type="paragraph" w:styleId="Indeks7">
    <w:name w:val="index 7"/>
    <w:basedOn w:val="Normal"/>
    <w:next w:val="Normal"/>
    <w:autoRedefine/>
    <w:semiHidden/>
    <w:rsid w:val="00AC46FC"/>
    <w:pPr>
      <w:spacing w:line="220" w:lineRule="atLeast"/>
      <w:ind w:left="1400" w:hanging="200"/>
    </w:pPr>
    <w:rPr>
      <w:b/>
    </w:rPr>
  </w:style>
  <w:style w:type="paragraph" w:styleId="Indeks8">
    <w:name w:val="index 8"/>
    <w:basedOn w:val="Normal"/>
    <w:next w:val="Normal"/>
    <w:autoRedefine/>
    <w:semiHidden/>
    <w:rsid w:val="00AC46FC"/>
    <w:pPr>
      <w:spacing w:line="220" w:lineRule="atLeast"/>
      <w:ind w:left="1600" w:hanging="200"/>
    </w:pPr>
    <w:rPr>
      <w:b/>
    </w:rPr>
  </w:style>
  <w:style w:type="paragraph" w:styleId="Indeks9">
    <w:name w:val="index 9"/>
    <w:basedOn w:val="Normal"/>
    <w:next w:val="Normal"/>
    <w:autoRedefine/>
    <w:semiHidden/>
    <w:rsid w:val="00AC46FC"/>
    <w:pPr>
      <w:spacing w:line="220" w:lineRule="atLeast"/>
      <w:ind w:left="1800" w:hanging="200"/>
    </w:pPr>
    <w:rPr>
      <w:b/>
    </w:rPr>
  </w:style>
  <w:style w:type="paragraph" w:styleId="Stikkordregisteroverskrift">
    <w:name w:val="index heading"/>
    <w:basedOn w:val="Normal"/>
    <w:next w:val="Indeks1"/>
    <w:semiHidden/>
    <w:rsid w:val="00AC46FC"/>
    <w:pPr>
      <w:keepNext/>
      <w:spacing w:before="400" w:after="210"/>
      <w:jc w:val="center"/>
    </w:pPr>
  </w:style>
  <w:style w:type="paragraph" w:styleId="Overskriftforinnholdsfortegnelse">
    <w:name w:val="TOC Heading"/>
    <w:basedOn w:val="Overskrift1"/>
    <w:next w:val="Normal"/>
    <w:uiPriority w:val="39"/>
    <w:unhideWhenUsed/>
    <w:qFormat/>
    <w:rsid w:val="00AC46FC"/>
    <w:pPr>
      <w:numPr>
        <w:numId w:val="0"/>
      </w:numPr>
      <w:tabs>
        <w:tab w:val="clear" w:pos="400"/>
        <w:tab w:val="clear" w:pos="560"/>
      </w:tabs>
      <w:suppressAutoHyphens w:val="0"/>
      <w:spacing w:before="240" w:after="60" w:line="230" w:lineRule="atLeast"/>
      <w:jc w:val="both"/>
      <w:outlineLvl w:val="9"/>
    </w:pPr>
    <w:rPr>
      <w:rFonts w:ascii="Cambria" w:eastAsia="Times New Roman" w:hAnsi="Cambria"/>
      <w:bCs/>
      <w:kern w:val="32"/>
      <w:sz w:val="32"/>
      <w:szCs w:val="32"/>
    </w:rPr>
  </w:style>
  <w:style w:type="paragraph" w:styleId="Sterktsitat">
    <w:name w:val="Intense Quote"/>
    <w:basedOn w:val="Normal"/>
    <w:next w:val="Normal"/>
    <w:link w:val="SterktsitatTegn"/>
    <w:uiPriority w:val="30"/>
    <w:qFormat/>
    <w:rsid w:val="00AC46FC"/>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AC46FC"/>
    <w:rPr>
      <w:rFonts w:ascii="Arial" w:eastAsia="MS Mincho" w:hAnsi="Arial" w:cs="Times New Roman"/>
      <w:b/>
      <w:bCs/>
      <w:i/>
      <w:iCs/>
      <w:color w:val="4F81BD"/>
      <w:sz w:val="20"/>
      <w:szCs w:val="20"/>
      <w:lang w:val="de-DE" w:eastAsia="fr-FR"/>
    </w:rPr>
  </w:style>
  <w:style w:type="paragraph" w:customStyle="1" w:styleId="Introduction">
    <w:name w:val="Introduction"/>
    <w:basedOn w:val="Normal"/>
    <w:next w:val="Normal"/>
    <w:rsid w:val="00AC46FC"/>
    <w:pPr>
      <w:keepNext/>
      <w:pageBreakBefore/>
      <w:tabs>
        <w:tab w:val="left" w:pos="400"/>
      </w:tabs>
      <w:suppressAutoHyphens/>
      <w:spacing w:before="960" w:after="310" w:line="310" w:lineRule="exact"/>
      <w:jc w:val="left"/>
    </w:pPr>
    <w:rPr>
      <w:b/>
      <w:sz w:val="28"/>
    </w:rPr>
  </w:style>
  <w:style w:type="paragraph" w:styleId="Ingenmellomrom">
    <w:name w:val="No Spacing"/>
    <w:uiPriority w:val="1"/>
    <w:qFormat/>
    <w:rsid w:val="00AC46FC"/>
    <w:pPr>
      <w:widowControl/>
      <w:spacing w:after="0" w:line="240" w:lineRule="auto"/>
      <w:jc w:val="both"/>
    </w:pPr>
    <w:rPr>
      <w:rFonts w:ascii="Arial" w:eastAsia="MS Mincho" w:hAnsi="Arial" w:cs="Times New Roman"/>
      <w:sz w:val="20"/>
      <w:szCs w:val="20"/>
      <w:lang w:val="de-DE" w:eastAsia="fr-FR"/>
    </w:rPr>
  </w:style>
  <w:style w:type="paragraph" w:styleId="Liste">
    <w:name w:val="List"/>
    <w:basedOn w:val="Normal"/>
    <w:rsid w:val="00AC46FC"/>
    <w:pPr>
      <w:ind w:left="283" w:hanging="283"/>
    </w:pPr>
  </w:style>
  <w:style w:type="paragraph" w:styleId="Liste2">
    <w:name w:val="List 2"/>
    <w:basedOn w:val="Normal"/>
    <w:rsid w:val="00AC46FC"/>
    <w:pPr>
      <w:ind w:left="566" w:hanging="283"/>
    </w:pPr>
  </w:style>
  <w:style w:type="paragraph" w:styleId="Liste3">
    <w:name w:val="List 3"/>
    <w:basedOn w:val="Normal"/>
    <w:rsid w:val="00AC46FC"/>
    <w:pPr>
      <w:ind w:left="849" w:hanging="283"/>
    </w:pPr>
  </w:style>
  <w:style w:type="paragraph" w:styleId="Liste4">
    <w:name w:val="List 4"/>
    <w:basedOn w:val="Normal"/>
    <w:rsid w:val="00AC46FC"/>
    <w:pPr>
      <w:ind w:left="1132" w:hanging="283"/>
    </w:pPr>
  </w:style>
  <w:style w:type="paragraph" w:styleId="Liste5">
    <w:name w:val="List 5"/>
    <w:basedOn w:val="Normal"/>
    <w:rsid w:val="00AC46FC"/>
    <w:pPr>
      <w:ind w:left="1415" w:hanging="283"/>
    </w:pPr>
  </w:style>
  <w:style w:type="paragraph" w:styleId="Liste-forts">
    <w:name w:val="List Continue"/>
    <w:basedOn w:val="Normal"/>
    <w:rsid w:val="00AC46FC"/>
    <w:pPr>
      <w:numPr>
        <w:numId w:val="11"/>
      </w:numPr>
    </w:pPr>
  </w:style>
  <w:style w:type="paragraph" w:styleId="Liste-forts2">
    <w:name w:val="List Continue 2"/>
    <w:basedOn w:val="Liste-forts"/>
    <w:rsid w:val="00AC46FC"/>
    <w:pPr>
      <w:numPr>
        <w:ilvl w:val="1"/>
      </w:numPr>
      <w:tabs>
        <w:tab w:val="left" w:pos="800"/>
      </w:tabs>
    </w:pPr>
  </w:style>
  <w:style w:type="paragraph" w:styleId="Liste-forts3">
    <w:name w:val="List Continue 3"/>
    <w:basedOn w:val="Liste-forts"/>
    <w:rsid w:val="00AC46FC"/>
    <w:pPr>
      <w:numPr>
        <w:ilvl w:val="2"/>
      </w:numPr>
      <w:tabs>
        <w:tab w:val="left" w:pos="1200"/>
      </w:tabs>
    </w:pPr>
  </w:style>
  <w:style w:type="paragraph" w:styleId="Liste-forts4">
    <w:name w:val="List Continue 4"/>
    <w:basedOn w:val="Liste-forts"/>
    <w:rsid w:val="00AC46FC"/>
    <w:pPr>
      <w:numPr>
        <w:ilvl w:val="3"/>
      </w:numPr>
      <w:tabs>
        <w:tab w:val="left" w:pos="1600"/>
      </w:tabs>
    </w:pPr>
  </w:style>
  <w:style w:type="paragraph" w:styleId="Liste-forts5">
    <w:name w:val="List Continue 5"/>
    <w:basedOn w:val="Normal"/>
    <w:rsid w:val="00AC46FC"/>
    <w:pPr>
      <w:spacing w:after="120"/>
      <w:ind w:left="1415"/>
    </w:pPr>
  </w:style>
  <w:style w:type="paragraph" w:styleId="Nummerertliste">
    <w:name w:val="List Number"/>
    <w:basedOn w:val="Normal"/>
    <w:rsid w:val="00AC46FC"/>
    <w:pPr>
      <w:numPr>
        <w:numId w:val="12"/>
      </w:numPr>
    </w:pPr>
  </w:style>
  <w:style w:type="paragraph" w:styleId="Nummerertliste2">
    <w:name w:val="List Number 2"/>
    <w:basedOn w:val="Normal"/>
    <w:rsid w:val="00AC46FC"/>
    <w:pPr>
      <w:numPr>
        <w:ilvl w:val="1"/>
        <w:numId w:val="12"/>
      </w:numPr>
      <w:tabs>
        <w:tab w:val="left" w:pos="800"/>
      </w:tabs>
    </w:pPr>
  </w:style>
  <w:style w:type="paragraph" w:styleId="Nummerertliste3">
    <w:name w:val="List Number 3"/>
    <w:basedOn w:val="Normal"/>
    <w:rsid w:val="00AC46FC"/>
    <w:pPr>
      <w:numPr>
        <w:ilvl w:val="2"/>
        <w:numId w:val="12"/>
      </w:numPr>
      <w:tabs>
        <w:tab w:val="left" w:pos="1200"/>
      </w:tabs>
    </w:pPr>
  </w:style>
  <w:style w:type="paragraph" w:styleId="Nummerertliste4">
    <w:name w:val="List Number 4"/>
    <w:basedOn w:val="Normal"/>
    <w:rsid w:val="00AC46FC"/>
    <w:pPr>
      <w:numPr>
        <w:ilvl w:val="3"/>
        <w:numId w:val="12"/>
      </w:numPr>
      <w:tabs>
        <w:tab w:val="left" w:pos="1600"/>
      </w:tabs>
    </w:pPr>
  </w:style>
  <w:style w:type="paragraph" w:styleId="Nummerertliste5">
    <w:name w:val="List Number 5"/>
    <w:basedOn w:val="Normal"/>
    <w:rsid w:val="00AC46FC"/>
    <w:pPr>
      <w:numPr>
        <w:numId w:val="9"/>
      </w:numPr>
    </w:pPr>
  </w:style>
  <w:style w:type="paragraph" w:styleId="Bibliografi">
    <w:name w:val="Bibliography"/>
    <w:basedOn w:val="Normal"/>
    <w:next w:val="Normal"/>
    <w:uiPriority w:val="37"/>
    <w:semiHidden/>
    <w:unhideWhenUsed/>
    <w:rsid w:val="00AC46FC"/>
  </w:style>
  <w:style w:type="paragraph" w:styleId="Makrotekst">
    <w:name w:val="macro"/>
    <w:link w:val="MakrotekstTegn"/>
    <w:semiHidden/>
    <w:rsid w:val="00AC46FC"/>
    <w:pPr>
      <w:widowControl/>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Times New Roman"/>
      <w:sz w:val="20"/>
      <w:szCs w:val="20"/>
      <w:lang w:val="de-DE" w:eastAsia="ja-JP"/>
    </w:rPr>
  </w:style>
  <w:style w:type="character" w:customStyle="1" w:styleId="MakrotekstTegn">
    <w:name w:val="Makrotekst Tegn"/>
    <w:basedOn w:val="Standardskriftforavsnitt"/>
    <w:link w:val="Makrotekst"/>
    <w:semiHidden/>
    <w:rsid w:val="00563E8C"/>
    <w:rPr>
      <w:rFonts w:ascii="Courier New" w:eastAsia="MS Mincho" w:hAnsi="Courier New" w:cs="Times New Roman"/>
      <w:sz w:val="20"/>
      <w:szCs w:val="20"/>
      <w:lang w:val="de-DE" w:eastAsia="ja-JP"/>
    </w:rPr>
  </w:style>
  <w:style w:type="table" w:styleId="Middelsliste1">
    <w:name w:val="Medium List 1"/>
    <w:basedOn w:val="Vanligtabel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iddelsliste1uthevingsfarge1">
    <w:name w:val="Medium List 1 Accent 1"/>
    <w:basedOn w:val="Vanligtabel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iddelsliste1uthevingsfarge2">
    <w:name w:val="Medium List 1 Accent 2"/>
    <w:basedOn w:val="Vanligtabel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iddelsliste1uthevingsfarge3">
    <w:name w:val="Medium List 1 Accent 3"/>
    <w:basedOn w:val="Vanligtabel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iddelsliste1uthevingsfarge4">
    <w:name w:val="Medium List 1 Accent 4"/>
    <w:basedOn w:val="Vanligtabel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iddelsliste1uthevingsfarge5">
    <w:name w:val="Medium List 1 Accent 5"/>
    <w:basedOn w:val="Vanligtabel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iddelsliste1uthevingsfarge6">
    <w:name w:val="Medium List 1 Accent 6"/>
    <w:basedOn w:val="Vanligtabel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iddelsliste2">
    <w:name w:val="Medium List 2"/>
    <w:basedOn w:val="Vanligtabel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ddelsliste2uthevingsfarge1">
    <w:name w:val="Medium List 2 Accent 1"/>
    <w:basedOn w:val="Vanligtabel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iddelsskyggelegging1">
    <w:name w:val="Medium Shading 1"/>
    <w:basedOn w:val="Vanligtabel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iddelsskyggelegging2">
    <w:name w:val="Medium Shading 2"/>
    <w:basedOn w:val="Vanligtabel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rutenett1">
    <w:name w:val="Medium Grid 1"/>
    <w:basedOn w:val="Vanligtabel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iddelsrutenett1uthevingsfarge2">
    <w:name w:val="Medium Grid 1 Accent 2"/>
    <w:basedOn w:val="Vanligtabel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iddelsrutenett1uthevingsfarge3">
    <w:name w:val="Medium Grid 1 Accent 3"/>
    <w:basedOn w:val="Vanligtabel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iddelsrutenett1uthevingsfarge4">
    <w:name w:val="Medium Grid 1 Accent 4"/>
    <w:basedOn w:val="Vanligtabel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iddelsrutenett1uthevingsfarge5">
    <w:name w:val="Medium Grid 1 Accent 5"/>
    <w:basedOn w:val="Vanligtabel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iddelsrutenett1uthevingsfarge6">
    <w:name w:val="Medium Grid 1 Accent 6"/>
    <w:basedOn w:val="Vanligtabel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iddelsrutenett2">
    <w:name w:val="Medium Grid 2"/>
    <w:basedOn w:val="Vanligtabel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iddelsrutenett2uthevingsfarge2">
    <w:name w:val="Medium Grid 2 Accent 2"/>
    <w:basedOn w:val="Vanligtabel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iddelsrutenett2uthevingsfarge3">
    <w:name w:val="Medium Grid 2 Accent 3"/>
    <w:basedOn w:val="Vanligtabel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iddelsrutenett2uthevingsfarge4">
    <w:name w:val="Medium Grid 2 Accent 4"/>
    <w:basedOn w:val="Vanligtabel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iddelsrutenett2uthevingsfarge5">
    <w:name w:val="Medium Grid 2 Accent 5"/>
    <w:basedOn w:val="Vanligtabel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iddelsrutenett2uthevingsfarge6">
    <w:name w:val="Medium Grid 2 Accent 6"/>
    <w:basedOn w:val="Vanligtabel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iddelsrutenett3">
    <w:name w:val="Medium Grid 3"/>
    <w:basedOn w:val="Vanligtabel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ddelsrutenett3uthevingsfarge2">
    <w:name w:val="Medium Grid 3 Accent 2"/>
    <w:basedOn w:val="Vanligtabel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iddelsrutenett3uthevingsfarge3">
    <w:name w:val="Medium Grid 3 Accent 3"/>
    <w:basedOn w:val="Vanligtabel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iddelsrutenett3uthevingsfarge4">
    <w:name w:val="Medium Grid 3 Accent 4"/>
    <w:basedOn w:val="Vanligtabel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iddelsrutenett3uthevingsfarge5">
    <w:name w:val="Medium Grid 3 Accent 5"/>
    <w:basedOn w:val="Vanligtabel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ddelsrutenett3uthevingsfarge6">
    <w:name w:val="Medium Grid 3 Accent 6"/>
    <w:basedOn w:val="Vanligtabel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MSDNFR">
    <w:name w:val="MSDNFR"/>
    <w:basedOn w:val="Normal"/>
    <w:next w:val="Normal"/>
    <w:rsid w:val="00AC46FC"/>
    <w:pPr>
      <w:spacing w:line="220" w:lineRule="atLeast"/>
    </w:pPr>
    <w:rPr>
      <w:color w:val="0000FF"/>
    </w:rPr>
  </w:style>
  <w:style w:type="paragraph" w:customStyle="1" w:styleId="na2">
    <w:name w:val="na2"/>
    <w:basedOn w:val="a2"/>
    <w:next w:val="Normal"/>
    <w:rsid w:val="00AC46FC"/>
    <w:pPr>
      <w:numPr>
        <w:numId w:val="10"/>
      </w:numPr>
    </w:pPr>
  </w:style>
  <w:style w:type="paragraph" w:customStyle="1" w:styleId="na3">
    <w:name w:val="na3"/>
    <w:basedOn w:val="a3"/>
    <w:next w:val="Normal"/>
    <w:rsid w:val="00AC46FC"/>
    <w:pPr>
      <w:numPr>
        <w:numId w:val="10"/>
      </w:numPr>
    </w:pPr>
  </w:style>
  <w:style w:type="paragraph" w:customStyle="1" w:styleId="na4">
    <w:name w:val="na4"/>
    <w:basedOn w:val="a4"/>
    <w:next w:val="Normal"/>
    <w:rsid w:val="00AC46FC"/>
    <w:pPr>
      <w:numPr>
        <w:numId w:val="10"/>
      </w:numPr>
      <w:tabs>
        <w:tab w:val="left" w:pos="1060"/>
      </w:tabs>
    </w:pPr>
  </w:style>
  <w:style w:type="paragraph" w:customStyle="1" w:styleId="na5">
    <w:name w:val="na5"/>
    <w:basedOn w:val="a5"/>
    <w:next w:val="Normal"/>
    <w:rsid w:val="00AC46FC"/>
    <w:pPr>
      <w:numPr>
        <w:numId w:val="10"/>
      </w:numPr>
    </w:pPr>
  </w:style>
  <w:style w:type="paragraph" w:customStyle="1" w:styleId="na6">
    <w:name w:val="na6"/>
    <w:basedOn w:val="a6"/>
    <w:next w:val="Normal"/>
    <w:rsid w:val="00AC46FC"/>
    <w:pPr>
      <w:numPr>
        <w:numId w:val="10"/>
      </w:numPr>
    </w:pPr>
  </w:style>
  <w:style w:type="paragraph" w:styleId="Meldingshode">
    <w:name w:val="Message Header"/>
    <w:basedOn w:val="Normal"/>
    <w:link w:val="MeldingshodeTegn"/>
    <w:rsid w:val="00AC46FC"/>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ldingshodeTegn">
    <w:name w:val="Meldingshode Tegn"/>
    <w:basedOn w:val="Standardskriftforavsnitt"/>
    <w:link w:val="Meldingshode"/>
    <w:rsid w:val="00563E8C"/>
    <w:rPr>
      <w:rFonts w:ascii="Arial" w:eastAsia="MS Mincho" w:hAnsi="Arial" w:cs="Times New Roman"/>
      <w:sz w:val="24"/>
      <w:szCs w:val="20"/>
      <w:shd w:val="pct20" w:color="auto" w:fill="auto"/>
      <w:lang w:val="de-DE" w:eastAsia="fr-FR"/>
    </w:rPr>
  </w:style>
  <w:style w:type="paragraph" w:customStyle="1" w:styleId="Note">
    <w:name w:val="Note"/>
    <w:basedOn w:val="Normal"/>
    <w:next w:val="Normal"/>
    <w:rsid w:val="00AC46FC"/>
    <w:pPr>
      <w:tabs>
        <w:tab w:val="left" w:pos="960"/>
      </w:tabs>
      <w:spacing w:line="210" w:lineRule="atLeast"/>
    </w:pPr>
    <w:rPr>
      <w:sz w:val="18"/>
    </w:rPr>
  </w:style>
  <w:style w:type="paragraph" w:styleId="Rentekst">
    <w:name w:val="Plain Text"/>
    <w:basedOn w:val="Normal"/>
    <w:link w:val="RentekstTegn"/>
    <w:rsid w:val="00AC46FC"/>
    <w:rPr>
      <w:rFonts w:ascii="Courier New" w:hAnsi="Courier New"/>
    </w:rPr>
  </w:style>
  <w:style w:type="character" w:customStyle="1" w:styleId="RentekstTegn">
    <w:name w:val="Ren tekst Tegn"/>
    <w:basedOn w:val="Standardskriftforavsnitt"/>
    <w:link w:val="Rentekst"/>
    <w:rsid w:val="00563E8C"/>
    <w:rPr>
      <w:rFonts w:ascii="Courier New" w:eastAsia="MS Mincho" w:hAnsi="Courier New" w:cs="Times New Roman"/>
      <w:sz w:val="20"/>
      <w:szCs w:val="20"/>
      <w:lang w:val="de-DE" w:eastAsia="fr-FR"/>
    </w:rPr>
  </w:style>
  <w:style w:type="paragraph" w:customStyle="1" w:styleId="p2">
    <w:name w:val="p2"/>
    <w:basedOn w:val="Normal"/>
    <w:next w:val="Normal"/>
    <w:rsid w:val="00AC46FC"/>
    <w:pPr>
      <w:tabs>
        <w:tab w:val="left" w:pos="560"/>
      </w:tabs>
    </w:pPr>
  </w:style>
  <w:style w:type="paragraph" w:customStyle="1" w:styleId="p3">
    <w:name w:val="p3"/>
    <w:basedOn w:val="Normal"/>
    <w:next w:val="Normal"/>
    <w:link w:val="p3Zchn"/>
    <w:rsid w:val="00AC46FC"/>
    <w:pPr>
      <w:numPr>
        <w:ilvl w:val="4"/>
        <w:numId w:val="11"/>
      </w:numPr>
      <w:tabs>
        <w:tab w:val="left" w:pos="720"/>
      </w:tabs>
    </w:pPr>
    <w:rPr>
      <w:b/>
    </w:rPr>
  </w:style>
  <w:style w:type="paragraph" w:customStyle="1" w:styleId="p4">
    <w:name w:val="p4"/>
    <w:basedOn w:val="Normal"/>
    <w:next w:val="Normal"/>
    <w:link w:val="p4Zchn"/>
    <w:rsid w:val="00AC46FC"/>
    <w:pPr>
      <w:tabs>
        <w:tab w:val="left" w:pos="941"/>
      </w:tabs>
    </w:pPr>
  </w:style>
  <w:style w:type="paragraph" w:customStyle="1" w:styleId="p5">
    <w:name w:val="p5"/>
    <w:basedOn w:val="Normal"/>
    <w:next w:val="Normal"/>
    <w:rsid w:val="00AC46FC"/>
    <w:pPr>
      <w:tabs>
        <w:tab w:val="left" w:pos="1100"/>
      </w:tabs>
    </w:pPr>
  </w:style>
  <w:style w:type="paragraph" w:customStyle="1" w:styleId="p6">
    <w:name w:val="p6"/>
    <w:basedOn w:val="Normal"/>
    <w:next w:val="Normal"/>
    <w:rsid w:val="00AC46FC"/>
    <w:pPr>
      <w:tabs>
        <w:tab w:val="left" w:pos="1440"/>
      </w:tabs>
    </w:pPr>
  </w:style>
  <w:style w:type="paragraph" w:styleId="Kildeliste">
    <w:name w:val="table of authorities"/>
    <w:basedOn w:val="Normal"/>
    <w:next w:val="Normal"/>
    <w:semiHidden/>
    <w:rsid w:val="00AC46FC"/>
    <w:pPr>
      <w:ind w:left="200" w:hanging="200"/>
    </w:pPr>
  </w:style>
  <w:style w:type="paragraph" w:customStyle="1" w:styleId="RefNorm">
    <w:name w:val="RefNorm"/>
    <w:basedOn w:val="Normal"/>
    <w:next w:val="Normal"/>
    <w:rsid w:val="00AC46FC"/>
  </w:style>
  <w:style w:type="paragraph" w:styleId="Kildelisteoverskrift">
    <w:name w:val="toa heading"/>
    <w:basedOn w:val="Normal"/>
    <w:next w:val="Normal"/>
    <w:semiHidden/>
    <w:rsid w:val="00AC46FC"/>
    <w:pPr>
      <w:spacing w:before="120"/>
    </w:pPr>
    <w:rPr>
      <w:b/>
      <w:sz w:val="24"/>
    </w:rPr>
  </w:style>
  <w:style w:type="character" w:styleId="Sidetall">
    <w:name w:val="page number"/>
    <w:rsid w:val="00AC46FC"/>
    <w:rPr>
      <w:noProof/>
      <w:lang w:val="fr-FR"/>
    </w:rPr>
  </w:style>
  <w:style w:type="paragraph" w:customStyle="1" w:styleId="Special">
    <w:name w:val="Special"/>
    <w:basedOn w:val="Normal"/>
    <w:next w:val="Normal"/>
    <w:rsid w:val="00AC46FC"/>
  </w:style>
  <w:style w:type="paragraph" w:styleId="NormalWeb">
    <w:name w:val="Normal (Web)"/>
    <w:basedOn w:val="Normal"/>
    <w:rsid w:val="00AC46FC"/>
    <w:rPr>
      <w:rFonts w:ascii="Times New Roman" w:hAnsi="Times New Roman"/>
      <w:sz w:val="24"/>
      <w:szCs w:val="24"/>
    </w:rPr>
  </w:style>
  <w:style w:type="paragraph" w:styleId="Vanliginnrykk">
    <w:name w:val="Normal Indent"/>
    <w:basedOn w:val="Normal"/>
    <w:rsid w:val="00AC46FC"/>
    <w:pPr>
      <w:ind w:left="708"/>
    </w:pPr>
  </w:style>
  <w:style w:type="table" w:styleId="Tabell-3D-effekt1">
    <w:name w:val="Table 3D effects 1"/>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oderne">
    <w:name w:val="Table Contemporary"/>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nkelttabell1">
    <w:name w:val="Table Simple 1"/>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legant">
    <w:name w:val="Table Elegant"/>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C46FC"/>
    <w:pPr>
      <w:widowControl/>
      <w:spacing w:after="240" w:line="230" w:lineRule="atLeast"/>
      <w:jc w:val="both"/>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C46FC"/>
    <w:pPr>
      <w:widowControl/>
      <w:spacing w:after="240" w:line="230" w:lineRule="atLeast"/>
      <w:jc w:val="both"/>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rutenett1">
    <w:name w:val="Table Grid 1"/>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kolonne1">
    <w:name w:val="Table Columns 1"/>
    <w:basedOn w:val="Vanligtabel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svak1">
    <w:name w:val="Table Subtle 1"/>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temaer">
    <w:name w:val="Table Theme"/>
    <w:basedOn w:val="Vanligtabel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rsid w:val="00AC46FC"/>
    <w:pPr>
      <w:tabs>
        <w:tab w:val="left" w:pos="340"/>
      </w:tabs>
      <w:spacing w:before="60" w:after="60" w:line="190" w:lineRule="atLeast"/>
    </w:pPr>
    <w:rPr>
      <w:sz w:val="16"/>
    </w:rPr>
  </w:style>
  <w:style w:type="paragraph" w:customStyle="1" w:styleId="Tabletext10">
    <w:name w:val="Table text (10)"/>
    <w:basedOn w:val="Normal"/>
    <w:link w:val="Tabletext10Char"/>
    <w:rsid w:val="00AC46FC"/>
    <w:pPr>
      <w:spacing w:before="60" w:after="60"/>
    </w:pPr>
  </w:style>
  <w:style w:type="paragraph" w:customStyle="1" w:styleId="Tabletext7">
    <w:name w:val="Table text (7)"/>
    <w:basedOn w:val="Normal"/>
    <w:rsid w:val="00AC46FC"/>
    <w:pPr>
      <w:spacing w:before="60" w:after="60" w:line="170" w:lineRule="atLeast"/>
    </w:pPr>
    <w:rPr>
      <w:sz w:val="14"/>
    </w:rPr>
  </w:style>
  <w:style w:type="paragraph" w:customStyle="1" w:styleId="Tabletext8">
    <w:name w:val="Table text (8)"/>
    <w:basedOn w:val="Normal"/>
    <w:rsid w:val="00AC46FC"/>
    <w:pPr>
      <w:spacing w:before="60" w:after="60" w:line="190" w:lineRule="atLeast"/>
    </w:pPr>
    <w:rPr>
      <w:sz w:val="16"/>
    </w:rPr>
  </w:style>
  <w:style w:type="paragraph" w:customStyle="1" w:styleId="Tabletext9">
    <w:name w:val="Table text (9)"/>
    <w:basedOn w:val="Normal"/>
    <w:rsid w:val="00AC46FC"/>
    <w:pPr>
      <w:spacing w:before="60" w:after="60" w:line="210" w:lineRule="atLeast"/>
    </w:pPr>
    <w:rPr>
      <w:sz w:val="18"/>
    </w:rPr>
  </w:style>
  <w:style w:type="paragraph" w:customStyle="1" w:styleId="Tabletitle">
    <w:name w:val="Table title"/>
    <w:basedOn w:val="Normal"/>
    <w:next w:val="Normal"/>
    <w:rsid w:val="00AC46FC"/>
    <w:pPr>
      <w:keepNext/>
      <w:suppressAutoHyphens/>
      <w:spacing w:before="120" w:after="120" w:line="230" w:lineRule="exact"/>
      <w:jc w:val="center"/>
    </w:pPr>
    <w:rPr>
      <w:b/>
    </w:rPr>
  </w:style>
  <w:style w:type="character" w:customStyle="1" w:styleId="TableFootNoteXref">
    <w:name w:val="TableFootNoteXref"/>
    <w:rsid w:val="00AC46FC"/>
    <w:rPr>
      <w:noProof/>
      <w:position w:val="6"/>
      <w:sz w:val="14"/>
      <w:lang w:val="fr-FR"/>
    </w:rPr>
  </w:style>
  <w:style w:type="paragraph" w:customStyle="1" w:styleId="Terms">
    <w:name w:val="Term(s)"/>
    <w:basedOn w:val="Normal"/>
    <w:next w:val="Definition"/>
    <w:rsid w:val="00AC46FC"/>
    <w:pPr>
      <w:keepNext/>
      <w:suppressAutoHyphens/>
      <w:spacing w:after="0"/>
      <w:jc w:val="left"/>
    </w:pPr>
    <w:rPr>
      <w:b/>
    </w:rPr>
  </w:style>
  <w:style w:type="paragraph" w:customStyle="1" w:styleId="TermNum">
    <w:name w:val="TermNum"/>
    <w:basedOn w:val="Normal"/>
    <w:next w:val="Terms"/>
    <w:rsid w:val="00AC46FC"/>
    <w:pPr>
      <w:keepNext/>
      <w:spacing w:after="0"/>
    </w:pPr>
    <w:rPr>
      <w:b/>
    </w:rPr>
  </w:style>
  <w:style w:type="paragraph" w:styleId="Brdtekst2">
    <w:name w:val="Body Text 2"/>
    <w:basedOn w:val="Normal"/>
    <w:link w:val="Brdtekst2Tegn"/>
    <w:rsid w:val="00AC46FC"/>
    <w:pPr>
      <w:spacing w:before="60" w:after="60" w:line="190" w:lineRule="atLeast"/>
    </w:pPr>
    <w:rPr>
      <w:sz w:val="16"/>
    </w:rPr>
  </w:style>
  <w:style w:type="character" w:customStyle="1" w:styleId="Brdtekst2Tegn">
    <w:name w:val="Brødtekst 2 Tegn"/>
    <w:basedOn w:val="Standardskriftforavsnitt"/>
    <w:link w:val="Brdtekst2"/>
    <w:rsid w:val="00563E8C"/>
    <w:rPr>
      <w:rFonts w:ascii="Arial" w:eastAsia="MS Mincho" w:hAnsi="Arial" w:cs="Times New Roman"/>
      <w:sz w:val="16"/>
      <w:szCs w:val="20"/>
      <w:lang w:val="de-DE" w:eastAsia="fr-FR"/>
    </w:rPr>
  </w:style>
  <w:style w:type="paragraph" w:styleId="Brdtekst3">
    <w:name w:val="Body Text 3"/>
    <w:basedOn w:val="Normal"/>
    <w:link w:val="Brdtekst3Tegn"/>
    <w:rsid w:val="00AC46FC"/>
    <w:pPr>
      <w:spacing w:before="60" w:after="60" w:line="170" w:lineRule="atLeast"/>
    </w:pPr>
    <w:rPr>
      <w:sz w:val="14"/>
    </w:rPr>
  </w:style>
  <w:style w:type="character" w:customStyle="1" w:styleId="Brdtekst3Tegn">
    <w:name w:val="Brødtekst 3 Tegn"/>
    <w:basedOn w:val="Standardskriftforavsnitt"/>
    <w:link w:val="Brdtekst3"/>
    <w:rsid w:val="00563E8C"/>
    <w:rPr>
      <w:rFonts w:ascii="Arial" w:eastAsia="MS Mincho" w:hAnsi="Arial" w:cs="Times New Roman"/>
      <w:sz w:val="14"/>
      <w:szCs w:val="20"/>
      <w:lang w:val="de-DE" w:eastAsia="fr-FR"/>
    </w:rPr>
  </w:style>
  <w:style w:type="paragraph" w:styleId="Brdtekstinnrykk2">
    <w:name w:val="Body Text Indent 2"/>
    <w:basedOn w:val="Normal"/>
    <w:link w:val="Brdtekstinnrykk2Tegn"/>
    <w:rsid w:val="00AC46FC"/>
    <w:pPr>
      <w:spacing w:after="120" w:line="480" w:lineRule="auto"/>
      <w:ind w:left="283"/>
    </w:pPr>
  </w:style>
  <w:style w:type="character" w:customStyle="1" w:styleId="Brdtekstinnrykk2Tegn">
    <w:name w:val="Brødtekstinnrykk 2 Tegn"/>
    <w:basedOn w:val="Standardskriftforavsnitt"/>
    <w:link w:val="Brdtekstinnrykk2"/>
    <w:rsid w:val="00563E8C"/>
    <w:rPr>
      <w:rFonts w:ascii="Arial" w:eastAsia="MS Mincho" w:hAnsi="Arial" w:cs="Times New Roman"/>
      <w:sz w:val="20"/>
      <w:szCs w:val="20"/>
      <w:lang w:val="de-DE" w:eastAsia="fr-FR"/>
    </w:rPr>
  </w:style>
  <w:style w:type="paragraph" w:styleId="Brdtekstinnrykk3">
    <w:name w:val="Body Text Indent 3"/>
    <w:basedOn w:val="Normal"/>
    <w:link w:val="Brdtekstinnrykk3Tegn"/>
    <w:rsid w:val="00AC46FC"/>
    <w:pPr>
      <w:spacing w:after="120"/>
      <w:ind w:left="283"/>
    </w:pPr>
    <w:rPr>
      <w:sz w:val="16"/>
    </w:rPr>
  </w:style>
  <w:style w:type="character" w:customStyle="1" w:styleId="Brdtekstinnrykk3Tegn">
    <w:name w:val="Brødtekstinnrykk 3 Tegn"/>
    <w:basedOn w:val="Standardskriftforavsnitt"/>
    <w:link w:val="Brdtekstinnrykk3"/>
    <w:rsid w:val="00563E8C"/>
    <w:rPr>
      <w:rFonts w:ascii="Arial" w:eastAsia="MS Mincho" w:hAnsi="Arial" w:cs="Times New Roman"/>
      <w:sz w:val="16"/>
      <w:szCs w:val="20"/>
      <w:lang w:val="de-DE" w:eastAsia="fr-FR"/>
    </w:rPr>
  </w:style>
  <w:style w:type="paragraph" w:styleId="Brdtekst-frsteinnrykk">
    <w:name w:val="Body Text First Indent"/>
    <w:basedOn w:val="Brdtekst"/>
    <w:link w:val="Brdtekst-frsteinnrykkTegn"/>
    <w:rsid w:val="00AC46FC"/>
    <w:pPr>
      <w:spacing w:before="0" w:after="120"/>
      <w:ind w:firstLine="210"/>
    </w:pPr>
  </w:style>
  <w:style w:type="character" w:customStyle="1" w:styleId="Brdtekst-frsteinnrykkTegn">
    <w:name w:val="Brødtekst - første innrykk Tegn"/>
    <w:basedOn w:val="BrdtekstTegn"/>
    <w:link w:val="Brdtekst-frsteinnrykk"/>
    <w:rsid w:val="00563E8C"/>
    <w:rPr>
      <w:rFonts w:ascii="Arial" w:eastAsia="MS Mincho" w:hAnsi="Arial" w:cs="Times New Roman"/>
      <w:sz w:val="18"/>
      <w:szCs w:val="20"/>
      <w:lang w:val="de-DE" w:eastAsia="fr-FR"/>
    </w:rPr>
  </w:style>
  <w:style w:type="paragraph" w:styleId="Brdtekstinnrykk">
    <w:name w:val="Body Text Indent"/>
    <w:basedOn w:val="Normal"/>
    <w:link w:val="BrdtekstinnrykkTegn"/>
    <w:rsid w:val="00AC46FC"/>
    <w:pPr>
      <w:spacing w:after="120"/>
      <w:ind w:left="283"/>
    </w:pPr>
  </w:style>
  <w:style w:type="character" w:customStyle="1" w:styleId="BrdtekstinnrykkTegn">
    <w:name w:val="Brødtekstinnrykk Tegn"/>
    <w:basedOn w:val="Standardskriftforavsnitt"/>
    <w:link w:val="Brdtekstinnrykk"/>
    <w:rsid w:val="00563E8C"/>
    <w:rPr>
      <w:rFonts w:ascii="Arial" w:eastAsia="MS Mincho" w:hAnsi="Arial" w:cs="Times New Roman"/>
      <w:sz w:val="20"/>
      <w:szCs w:val="20"/>
      <w:lang w:val="de-DE" w:eastAsia="fr-FR"/>
    </w:rPr>
  </w:style>
  <w:style w:type="paragraph" w:styleId="Brdtekst-frsteinnrykk2">
    <w:name w:val="Body Text First Indent 2"/>
    <w:basedOn w:val="Normal"/>
    <w:link w:val="Brdtekst-frsteinnrykk2Tegn"/>
    <w:rsid w:val="00AC46FC"/>
    <w:pPr>
      <w:ind w:firstLine="210"/>
    </w:pPr>
  </w:style>
  <w:style w:type="character" w:customStyle="1" w:styleId="Brdtekst-frsteinnrykk2Tegn">
    <w:name w:val="Brødtekst - første innrykk 2 Tegn"/>
    <w:basedOn w:val="BrdtekstinnrykkTegn"/>
    <w:link w:val="Brdtekst-frsteinnrykk2"/>
    <w:rsid w:val="00563E8C"/>
    <w:rPr>
      <w:rFonts w:ascii="Arial" w:eastAsia="MS Mincho" w:hAnsi="Arial" w:cs="Times New Roman"/>
      <w:sz w:val="20"/>
      <w:szCs w:val="20"/>
      <w:lang w:val="de-DE" w:eastAsia="fr-FR"/>
    </w:rPr>
  </w:style>
  <w:style w:type="paragraph" w:styleId="Tittel">
    <w:name w:val="Title"/>
    <w:basedOn w:val="Normal"/>
    <w:link w:val="TittelTegn"/>
    <w:qFormat/>
    <w:rsid w:val="00AC46FC"/>
    <w:pPr>
      <w:spacing w:before="240" w:after="60"/>
      <w:jc w:val="center"/>
      <w:outlineLvl w:val="0"/>
    </w:pPr>
    <w:rPr>
      <w:b/>
      <w:kern w:val="28"/>
      <w:sz w:val="32"/>
    </w:rPr>
  </w:style>
  <w:style w:type="character" w:customStyle="1" w:styleId="TittelTegn">
    <w:name w:val="Tittel Tegn"/>
    <w:basedOn w:val="Standardskriftforavsnitt"/>
    <w:link w:val="Tittel"/>
    <w:rsid w:val="00563E8C"/>
    <w:rPr>
      <w:rFonts w:ascii="Arial" w:eastAsia="MS Mincho" w:hAnsi="Arial" w:cs="Times New Roman"/>
      <w:b/>
      <w:kern w:val="28"/>
      <w:sz w:val="32"/>
      <w:szCs w:val="20"/>
      <w:lang w:val="de-DE" w:eastAsia="fr-FR"/>
    </w:rPr>
  </w:style>
  <w:style w:type="character" w:customStyle="1" w:styleId="Overskrift7Tegn">
    <w:name w:val="Overskrift 7 Tegn"/>
    <w:basedOn w:val="Standardskriftforavsnitt"/>
    <w:link w:val="Overskrift7"/>
    <w:rsid w:val="00563E8C"/>
    <w:rPr>
      <w:rFonts w:ascii="Arial" w:eastAsia="MS Mincho" w:hAnsi="Arial" w:cs="Times New Roman"/>
      <w:b/>
      <w:sz w:val="20"/>
      <w:szCs w:val="20"/>
      <w:lang w:val="de-DE" w:eastAsia="fr-FR"/>
    </w:rPr>
  </w:style>
  <w:style w:type="character" w:customStyle="1" w:styleId="Overskrift8Tegn">
    <w:name w:val="Overskrift 8 Tegn"/>
    <w:basedOn w:val="Standardskriftforavsnitt"/>
    <w:link w:val="Overskrift8"/>
    <w:rsid w:val="00563E8C"/>
    <w:rPr>
      <w:rFonts w:ascii="Arial" w:eastAsia="MS Mincho" w:hAnsi="Arial" w:cs="Times New Roman"/>
      <w:b/>
      <w:sz w:val="20"/>
      <w:szCs w:val="20"/>
      <w:lang w:val="de-DE" w:eastAsia="fr-FR"/>
    </w:rPr>
  </w:style>
  <w:style w:type="character" w:customStyle="1" w:styleId="Overskrift9Tegn">
    <w:name w:val="Overskrift 9 Tegn"/>
    <w:basedOn w:val="Standardskriftforavsnitt"/>
    <w:link w:val="Overskrift9"/>
    <w:rsid w:val="00563E8C"/>
    <w:rPr>
      <w:rFonts w:ascii="Arial" w:eastAsia="MS Mincho" w:hAnsi="Arial" w:cs="Times New Roman"/>
      <w:b/>
      <w:sz w:val="20"/>
      <w:szCs w:val="20"/>
      <w:lang w:val="de-DE" w:eastAsia="fr-FR"/>
    </w:rPr>
  </w:style>
  <w:style w:type="paragraph" w:styleId="Avsenderadresse">
    <w:name w:val="envelope return"/>
    <w:basedOn w:val="Normal"/>
    <w:rsid w:val="00AC46FC"/>
  </w:style>
  <w:style w:type="paragraph" w:styleId="Konvoluttadresse">
    <w:name w:val="envelope address"/>
    <w:basedOn w:val="Normal"/>
    <w:rsid w:val="00AC46FC"/>
    <w:pPr>
      <w:framePr w:w="7938" w:h="1985" w:hRule="exact" w:hSpace="141" w:wrap="auto" w:hAnchor="page" w:xAlign="center" w:yAlign="bottom"/>
      <w:ind w:left="2835"/>
    </w:pPr>
    <w:rPr>
      <w:sz w:val="24"/>
    </w:rPr>
  </w:style>
  <w:style w:type="paragraph" w:styleId="Underskrift">
    <w:name w:val="Signature"/>
    <w:basedOn w:val="Normal"/>
    <w:link w:val="UnderskriftTegn"/>
    <w:rsid w:val="00AC46FC"/>
    <w:pPr>
      <w:ind w:left="4252"/>
    </w:pPr>
  </w:style>
  <w:style w:type="character" w:customStyle="1" w:styleId="UnderskriftTegn">
    <w:name w:val="Underskrift Tegn"/>
    <w:basedOn w:val="Standardskriftforavsnitt"/>
    <w:link w:val="Underskrift"/>
    <w:rsid w:val="00563E8C"/>
    <w:rPr>
      <w:rFonts w:ascii="Arial" w:eastAsia="MS Mincho" w:hAnsi="Arial" w:cs="Times New Roman"/>
      <w:sz w:val="20"/>
      <w:szCs w:val="20"/>
      <w:lang w:val="de-DE" w:eastAsia="fr-FR"/>
    </w:rPr>
  </w:style>
  <w:style w:type="paragraph" w:styleId="Undertittel">
    <w:name w:val="Subtitle"/>
    <w:basedOn w:val="Normal"/>
    <w:link w:val="UndertittelTegn"/>
    <w:qFormat/>
    <w:rsid w:val="00AC46FC"/>
    <w:pPr>
      <w:spacing w:after="60"/>
      <w:jc w:val="center"/>
      <w:outlineLvl w:val="1"/>
    </w:pPr>
    <w:rPr>
      <w:sz w:val="24"/>
    </w:rPr>
  </w:style>
  <w:style w:type="character" w:customStyle="1" w:styleId="UndertittelTegn">
    <w:name w:val="Undertittel Tegn"/>
    <w:basedOn w:val="Standardskriftforavsnitt"/>
    <w:link w:val="Undertittel"/>
    <w:rsid w:val="00563E8C"/>
    <w:rPr>
      <w:rFonts w:ascii="Arial" w:eastAsia="MS Mincho" w:hAnsi="Arial" w:cs="Times New Roman"/>
      <w:sz w:val="24"/>
      <w:szCs w:val="20"/>
      <w:lang w:val="de-DE" w:eastAsia="fr-FR"/>
    </w:rPr>
  </w:style>
  <w:style w:type="paragraph" w:styleId="INNH1">
    <w:name w:val="toc 1"/>
    <w:basedOn w:val="Normal"/>
    <w:next w:val="Normal"/>
    <w:uiPriority w:val="39"/>
    <w:rsid w:val="00AC46FC"/>
    <w:pPr>
      <w:tabs>
        <w:tab w:val="left" w:pos="720"/>
        <w:tab w:val="right" w:leader="dot" w:pos="9752"/>
      </w:tabs>
      <w:suppressAutoHyphens/>
      <w:spacing w:before="120" w:after="0"/>
      <w:ind w:left="720" w:right="500" w:hanging="720"/>
      <w:jc w:val="left"/>
    </w:pPr>
    <w:rPr>
      <w:b/>
    </w:rPr>
  </w:style>
  <w:style w:type="paragraph" w:styleId="INNH2">
    <w:name w:val="toc 2"/>
    <w:basedOn w:val="INNH1"/>
    <w:next w:val="Normal"/>
    <w:uiPriority w:val="39"/>
    <w:rsid w:val="00AC46FC"/>
    <w:pPr>
      <w:spacing w:before="0"/>
    </w:pPr>
  </w:style>
  <w:style w:type="paragraph" w:styleId="INNH3">
    <w:name w:val="toc 3"/>
    <w:basedOn w:val="INNH2"/>
    <w:next w:val="Normal"/>
    <w:uiPriority w:val="39"/>
    <w:rsid w:val="00AC46FC"/>
  </w:style>
  <w:style w:type="paragraph" w:styleId="INNH4">
    <w:name w:val="toc 4"/>
    <w:basedOn w:val="INNH2"/>
    <w:next w:val="Normal"/>
    <w:semiHidden/>
    <w:rsid w:val="00AC46FC"/>
    <w:pPr>
      <w:tabs>
        <w:tab w:val="clear" w:pos="720"/>
        <w:tab w:val="left" w:pos="1140"/>
      </w:tabs>
      <w:ind w:left="1140" w:hanging="1140"/>
    </w:pPr>
  </w:style>
  <w:style w:type="paragraph" w:styleId="INNH5">
    <w:name w:val="toc 5"/>
    <w:basedOn w:val="INNH4"/>
    <w:next w:val="Normal"/>
    <w:semiHidden/>
    <w:rsid w:val="00AC46FC"/>
  </w:style>
  <w:style w:type="paragraph" w:styleId="INNH6">
    <w:name w:val="toc 6"/>
    <w:basedOn w:val="INNH4"/>
    <w:next w:val="Normal"/>
    <w:semiHidden/>
    <w:rsid w:val="00AC46FC"/>
    <w:pPr>
      <w:tabs>
        <w:tab w:val="clear" w:pos="1140"/>
        <w:tab w:val="left" w:pos="1440"/>
      </w:tabs>
      <w:ind w:left="1440" w:hanging="1440"/>
    </w:pPr>
  </w:style>
  <w:style w:type="paragraph" w:styleId="INNH7">
    <w:name w:val="toc 7"/>
    <w:basedOn w:val="INNH4"/>
    <w:next w:val="Normal"/>
    <w:semiHidden/>
    <w:rsid w:val="00AC46FC"/>
    <w:pPr>
      <w:tabs>
        <w:tab w:val="clear" w:pos="1140"/>
        <w:tab w:val="left" w:pos="1440"/>
      </w:tabs>
      <w:ind w:left="1440" w:hanging="1440"/>
    </w:pPr>
  </w:style>
  <w:style w:type="paragraph" w:styleId="INNH8">
    <w:name w:val="toc 8"/>
    <w:basedOn w:val="INNH4"/>
    <w:next w:val="Normal"/>
    <w:semiHidden/>
    <w:rsid w:val="00AC46FC"/>
    <w:pPr>
      <w:tabs>
        <w:tab w:val="clear" w:pos="1140"/>
        <w:tab w:val="left" w:pos="1440"/>
      </w:tabs>
      <w:ind w:left="1440" w:hanging="1440"/>
    </w:pPr>
  </w:style>
  <w:style w:type="paragraph" w:styleId="INNH9">
    <w:name w:val="toc 9"/>
    <w:basedOn w:val="INNH1"/>
    <w:next w:val="Normal"/>
    <w:uiPriority w:val="39"/>
    <w:rsid w:val="00AC46FC"/>
    <w:pPr>
      <w:tabs>
        <w:tab w:val="clear" w:pos="720"/>
      </w:tabs>
      <w:ind w:left="0" w:firstLine="0"/>
    </w:pPr>
  </w:style>
  <w:style w:type="character" w:styleId="Linjenummer">
    <w:name w:val="line number"/>
    <w:rsid w:val="00AC46FC"/>
    <w:rPr>
      <w:noProof w:val="0"/>
      <w:lang w:val="fr-FR"/>
    </w:rPr>
  </w:style>
  <w:style w:type="paragraph" w:styleId="Sitat">
    <w:name w:val="Quote"/>
    <w:basedOn w:val="Normal"/>
    <w:next w:val="Normal"/>
    <w:link w:val="SitatTegn"/>
    <w:uiPriority w:val="29"/>
    <w:qFormat/>
    <w:rsid w:val="00AC46FC"/>
    <w:rPr>
      <w:i/>
      <w:iCs/>
      <w:color w:val="000000"/>
    </w:rPr>
  </w:style>
  <w:style w:type="character" w:customStyle="1" w:styleId="SitatTegn">
    <w:name w:val="Sitat Tegn"/>
    <w:link w:val="Sitat"/>
    <w:uiPriority w:val="29"/>
    <w:rsid w:val="00AC46FC"/>
    <w:rPr>
      <w:rFonts w:ascii="Arial" w:eastAsia="MS Mincho" w:hAnsi="Arial" w:cs="Times New Roman"/>
      <w:i/>
      <w:iCs/>
      <w:color w:val="000000"/>
      <w:sz w:val="20"/>
      <w:szCs w:val="20"/>
      <w:lang w:val="de-DE" w:eastAsia="fr-FR"/>
    </w:rPr>
  </w:style>
  <w:style w:type="paragraph" w:customStyle="1" w:styleId="zzBiblio">
    <w:name w:val="zzBiblio"/>
    <w:basedOn w:val="Normal"/>
    <w:next w:val="Literaturverzeichnis2"/>
    <w:rsid w:val="00AC46FC"/>
    <w:pPr>
      <w:pageBreakBefore/>
      <w:spacing w:after="760" w:line="310" w:lineRule="exact"/>
      <w:jc w:val="center"/>
    </w:pPr>
    <w:rPr>
      <w:b/>
      <w:sz w:val="28"/>
    </w:rPr>
  </w:style>
  <w:style w:type="paragraph" w:customStyle="1" w:styleId="zzContents">
    <w:name w:val="zzContents"/>
    <w:basedOn w:val="Introduction"/>
    <w:next w:val="INNH1"/>
    <w:rsid w:val="00AC46FC"/>
    <w:pPr>
      <w:tabs>
        <w:tab w:val="clear" w:pos="400"/>
      </w:tabs>
    </w:pPr>
  </w:style>
  <w:style w:type="paragraph" w:customStyle="1" w:styleId="zzCopyright">
    <w:name w:val="zzCopyright"/>
    <w:basedOn w:val="Normal"/>
    <w:next w:val="Normal"/>
    <w:rsid w:val="00AC46F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AC46FC"/>
    <w:pPr>
      <w:spacing w:after="220"/>
      <w:jc w:val="right"/>
    </w:pPr>
    <w:rPr>
      <w:b/>
      <w:color w:val="000000"/>
      <w:sz w:val="24"/>
    </w:rPr>
  </w:style>
  <w:style w:type="paragraph" w:customStyle="1" w:styleId="zzForeword">
    <w:name w:val="zzForeword"/>
    <w:basedOn w:val="Introduction"/>
    <w:next w:val="Normal"/>
    <w:rsid w:val="00AC46FC"/>
    <w:pPr>
      <w:tabs>
        <w:tab w:val="clear" w:pos="400"/>
      </w:tabs>
    </w:pPr>
    <w:rPr>
      <w:color w:val="0000FF"/>
    </w:rPr>
  </w:style>
  <w:style w:type="paragraph" w:customStyle="1" w:styleId="zzHelp">
    <w:name w:val="zzHelp"/>
    <w:basedOn w:val="Normal"/>
    <w:rsid w:val="00AC46FC"/>
    <w:rPr>
      <w:color w:val="008000"/>
    </w:rPr>
  </w:style>
  <w:style w:type="paragraph" w:customStyle="1" w:styleId="zzIndex">
    <w:name w:val="zzIndex"/>
    <w:basedOn w:val="zzBiblio"/>
    <w:next w:val="Stikkordregisteroverskrift"/>
    <w:rsid w:val="00AC46FC"/>
  </w:style>
  <w:style w:type="paragraph" w:customStyle="1" w:styleId="zzLc5">
    <w:name w:val="zzLc5"/>
    <w:basedOn w:val="Normal"/>
    <w:next w:val="Normal"/>
    <w:rsid w:val="00AC46FC"/>
    <w:pPr>
      <w:jc w:val="left"/>
    </w:pPr>
  </w:style>
  <w:style w:type="paragraph" w:customStyle="1" w:styleId="zzLc6">
    <w:name w:val="zzLc6"/>
    <w:basedOn w:val="Normal"/>
    <w:next w:val="Normal"/>
    <w:rsid w:val="00AC46FC"/>
    <w:pPr>
      <w:numPr>
        <w:ilvl w:val="5"/>
        <w:numId w:val="11"/>
      </w:numPr>
      <w:jc w:val="left"/>
    </w:pPr>
  </w:style>
  <w:style w:type="paragraph" w:customStyle="1" w:styleId="zzLn5">
    <w:name w:val="zzLn5"/>
    <w:basedOn w:val="Normal"/>
    <w:next w:val="Normal"/>
    <w:rsid w:val="00AC46FC"/>
    <w:pPr>
      <w:numPr>
        <w:ilvl w:val="4"/>
        <w:numId w:val="12"/>
      </w:numPr>
      <w:jc w:val="left"/>
    </w:pPr>
  </w:style>
  <w:style w:type="paragraph" w:customStyle="1" w:styleId="zzLn6">
    <w:name w:val="zzLn6"/>
    <w:basedOn w:val="Normal"/>
    <w:next w:val="Normal"/>
    <w:rsid w:val="00AC46FC"/>
    <w:pPr>
      <w:numPr>
        <w:ilvl w:val="5"/>
        <w:numId w:val="12"/>
      </w:numPr>
      <w:jc w:val="left"/>
    </w:pPr>
  </w:style>
  <w:style w:type="paragraph" w:customStyle="1" w:styleId="zzSTDTitle">
    <w:name w:val="zzSTDTitle"/>
    <w:basedOn w:val="Normal"/>
    <w:next w:val="Normal"/>
    <w:rsid w:val="00AC46FC"/>
    <w:pPr>
      <w:suppressAutoHyphens/>
      <w:spacing w:before="400" w:after="760" w:line="350" w:lineRule="exact"/>
      <w:jc w:val="left"/>
    </w:pPr>
    <w:rPr>
      <w:b/>
      <w:color w:val="0000FF"/>
      <w:sz w:val="32"/>
    </w:rPr>
  </w:style>
  <w:style w:type="character" w:customStyle="1" w:styleId="a2Zchn">
    <w:name w:val="a2 Zchn"/>
    <w:link w:val="a2"/>
    <w:rsid w:val="00AC46FC"/>
    <w:rPr>
      <w:rFonts w:ascii="Arial" w:eastAsia="MS Mincho" w:hAnsi="Arial" w:cs="Times New Roman"/>
      <w:b/>
      <w:sz w:val="24"/>
      <w:szCs w:val="20"/>
      <w:lang w:val="de-DE" w:eastAsia="fr-FR"/>
    </w:rPr>
  </w:style>
  <w:style w:type="paragraph" w:customStyle="1" w:styleId="Literaturverzeichnis2">
    <w:name w:val="Literaturverzeichnis2"/>
    <w:basedOn w:val="Normal"/>
    <w:rsid w:val="00AC46FC"/>
    <w:pPr>
      <w:numPr>
        <w:numId w:val="8"/>
      </w:numPr>
      <w:tabs>
        <w:tab w:val="left" w:pos="660"/>
      </w:tabs>
    </w:pPr>
  </w:style>
  <w:style w:type="character" w:customStyle="1" w:styleId="citesec">
    <w:name w:val="cite_sec"/>
    <w:rsid w:val="00AC46FC"/>
    <w:rPr>
      <w:rFonts w:ascii="Arial" w:hAnsi="Arial"/>
      <w:bdr w:val="none" w:sz="0" w:space="0" w:color="auto"/>
      <w:shd w:val="clear" w:color="auto" w:fill="FFCCCC"/>
    </w:rPr>
  </w:style>
  <w:style w:type="character" w:customStyle="1" w:styleId="p3Zchn">
    <w:name w:val="p3 Zchn"/>
    <w:link w:val="p3"/>
    <w:rsid w:val="00AC46FC"/>
    <w:rPr>
      <w:rFonts w:ascii="Arial" w:eastAsia="MS Mincho" w:hAnsi="Arial" w:cs="Times New Roman"/>
      <w:b/>
      <w:sz w:val="20"/>
      <w:szCs w:val="20"/>
      <w:lang w:val="de-DE" w:eastAsia="fr-FR"/>
    </w:rPr>
  </w:style>
  <w:style w:type="character" w:customStyle="1" w:styleId="p4Zchn">
    <w:name w:val="p4 Zchn"/>
    <w:link w:val="p4"/>
    <w:rsid w:val="00AC46FC"/>
    <w:rPr>
      <w:rFonts w:ascii="Arial" w:eastAsia="MS Mincho" w:hAnsi="Arial" w:cs="Times New Roman"/>
      <w:sz w:val="20"/>
      <w:szCs w:val="20"/>
      <w:lang w:val="de-DE" w:eastAsia="fr-FR"/>
    </w:rPr>
  </w:style>
  <w:style w:type="character" w:customStyle="1" w:styleId="stddocNumber">
    <w:name w:val="std_docNumber"/>
    <w:rsid w:val="00AC46FC"/>
    <w:rPr>
      <w:rFonts w:ascii="Arial" w:hAnsi="Arial"/>
      <w:bdr w:val="none" w:sz="0" w:space="0" w:color="auto"/>
      <w:shd w:val="clear" w:color="auto" w:fill="F2DBDB"/>
    </w:rPr>
  </w:style>
  <w:style w:type="character" w:customStyle="1" w:styleId="stddocPartNumber">
    <w:name w:val="std_docPartNumber"/>
    <w:rsid w:val="00AC46FC"/>
    <w:rPr>
      <w:rFonts w:ascii="Arial" w:hAnsi="Arial"/>
      <w:bdr w:val="none" w:sz="0" w:space="0" w:color="auto"/>
      <w:shd w:val="clear" w:color="auto" w:fill="EAF1DD"/>
    </w:rPr>
  </w:style>
  <w:style w:type="character" w:customStyle="1" w:styleId="stddocTitle">
    <w:name w:val="std_docTitle"/>
    <w:rsid w:val="00AC46FC"/>
    <w:rPr>
      <w:rFonts w:ascii="Arial" w:hAnsi="Arial"/>
      <w:i/>
      <w:bdr w:val="none" w:sz="0" w:space="0" w:color="auto"/>
      <w:shd w:val="clear" w:color="auto" w:fill="FDE9D9"/>
    </w:rPr>
  </w:style>
  <w:style w:type="character" w:customStyle="1" w:styleId="stdpublisher">
    <w:name w:val="std_publisher"/>
    <w:rsid w:val="00AC46FC"/>
    <w:rPr>
      <w:rFonts w:ascii="Arial" w:hAnsi="Arial"/>
      <w:bdr w:val="none" w:sz="0" w:space="0" w:color="auto"/>
      <w:shd w:val="clear" w:color="auto" w:fill="C6D9F1"/>
    </w:rPr>
  </w:style>
  <w:style w:type="character" w:customStyle="1" w:styleId="stdyear">
    <w:name w:val="std_year"/>
    <w:rsid w:val="00AC46FC"/>
    <w:rPr>
      <w:rFonts w:ascii="Arial" w:hAnsi="Arial"/>
      <w:bdr w:val="none" w:sz="0" w:space="0" w:color="auto"/>
      <w:shd w:val="clear" w:color="auto" w:fill="DAEEF3"/>
    </w:rPr>
  </w:style>
  <w:style w:type="character" w:customStyle="1" w:styleId="Tabletext10Char">
    <w:name w:val="Table text (10) Char"/>
    <w:link w:val="Tabletext10"/>
    <w:rsid w:val="00AC46FC"/>
    <w:rPr>
      <w:rFonts w:ascii="Arial" w:eastAsia="MS Mincho" w:hAnsi="Arial" w:cs="Times New Roman"/>
      <w:sz w:val="20"/>
      <w:szCs w:val="20"/>
      <w:lang w:val="de-DE" w:eastAsia="fr-FR"/>
    </w:rPr>
  </w:style>
  <w:style w:type="paragraph" w:customStyle="1" w:styleId="Num2">
    <w:name w:val="Num2"/>
    <w:basedOn w:val="Overskrift2"/>
    <w:qFormat/>
    <w:rsid w:val="00D560FC"/>
    <w:pPr>
      <w:numPr>
        <w:ilvl w:val="0"/>
        <w:numId w:val="0"/>
      </w:numPr>
      <w:spacing w:before="0" w:after="0" w:line="230" w:lineRule="exact"/>
    </w:pPr>
    <w:rPr>
      <w:lang w:val="en-US"/>
    </w:rPr>
  </w:style>
  <w:style w:type="paragraph" w:customStyle="1" w:styleId="Num3">
    <w:name w:val="Num3"/>
    <w:basedOn w:val="Overskrift3"/>
    <w:qFormat/>
    <w:rsid w:val="00CD407D"/>
    <w:pPr>
      <w:spacing w:before="0"/>
      <w:jc w:val="both"/>
    </w:pPr>
    <w:rPr>
      <w:b w:val="0"/>
      <w:lang w:val="en-US"/>
    </w:rPr>
  </w:style>
  <w:style w:type="character" w:styleId="Plassholdertekst">
    <w:name w:val="Placeholder Text"/>
    <w:basedOn w:val="Standardskriftforavsnitt"/>
    <w:uiPriority w:val="99"/>
    <w:semiHidden/>
    <w:rsid w:val="003878CB"/>
    <w:rPr>
      <w:color w:val="808080"/>
    </w:rPr>
  </w:style>
  <w:style w:type="character" w:customStyle="1" w:styleId="NichtaufgelsteErwhnung1">
    <w:name w:val="Nicht aufgelöste Erwähnung1"/>
    <w:basedOn w:val="Standardskriftforavsnitt"/>
    <w:uiPriority w:val="99"/>
    <w:semiHidden/>
    <w:unhideWhenUsed/>
    <w:rsid w:val="0071505E"/>
    <w:rPr>
      <w:color w:val="605E5C"/>
      <w:shd w:val="clear" w:color="auto" w:fill="E1DFDD"/>
    </w:rPr>
  </w:style>
  <w:style w:type="character" w:customStyle="1" w:styleId="NichtaufgelsteErwhnung2">
    <w:name w:val="Nicht aufgelöste Erwähnung2"/>
    <w:basedOn w:val="Standardskriftforavsnitt"/>
    <w:uiPriority w:val="99"/>
    <w:semiHidden/>
    <w:unhideWhenUsed/>
    <w:rsid w:val="00A37B92"/>
    <w:rPr>
      <w:color w:val="605E5C"/>
      <w:shd w:val="clear" w:color="auto" w:fill="E1DFDD"/>
    </w:rPr>
  </w:style>
  <w:style w:type="paragraph" w:styleId="Revisjon">
    <w:name w:val="Revision"/>
    <w:hidden/>
    <w:uiPriority w:val="99"/>
    <w:semiHidden/>
    <w:rsid w:val="00C16AD6"/>
    <w:pPr>
      <w:widowControl/>
      <w:spacing w:after="0" w:line="240" w:lineRule="auto"/>
    </w:pPr>
    <w:rPr>
      <w:rFonts w:ascii="Arial" w:eastAsia="MS Mincho" w:hAnsi="Arial" w:cs="Times New Roman"/>
      <w:sz w:val="20"/>
      <w:szCs w:val="20"/>
      <w:lang w:val="de-DE" w:eastAsia="fr-FR"/>
    </w:rPr>
  </w:style>
  <w:style w:type="character" w:styleId="Ulstomtale">
    <w:name w:val="Unresolved Mention"/>
    <w:basedOn w:val="Standardskriftforavsnitt"/>
    <w:uiPriority w:val="99"/>
    <w:semiHidden/>
    <w:unhideWhenUsed/>
    <w:rsid w:val="00E84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637027">
      <w:bodyDiv w:val="1"/>
      <w:marLeft w:val="0"/>
      <w:marRight w:val="0"/>
      <w:marTop w:val="0"/>
      <w:marBottom w:val="0"/>
      <w:divBdr>
        <w:top w:val="none" w:sz="0" w:space="0" w:color="auto"/>
        <w:left w:val="none" w:sz="0" w:space="0" w:color="auto"/>
        <w:bottom w:val="none" w:sz="0" w:space="0" w:color="auto"/>
        <w:right w:val="none" w:sz="0" w:space="0" w:color="auto"/>
      </w:divBdr>
      <w:divsChild>
        <w:div w:id="1250970767">
          <w:marLeft w:val="0"/>
          <w:marRight w:val="0"/>
          <w:marTop w:val="0"/>
          <w:marBottom w:val="60"/>
          <w:divBdr>
            <w:top w:val="none" w:sz="0" w:space="0" w:color="auto"/>
            <w:left w:val="none" w:sz="0" w:space="0" w:color="auto"/>
            <w:bottom w:val="none" w:sz="0" w:space="0" w:color="auto"/>
            <w:right w:val="none" w:sz="0" w:space="0" w:color="auto"/>
          </w:divBdr>
          <w:divsChild>
            <w:div w:id="1187252487">
              <w:marLeft w:val="0"/>
              <w:marRight w:val="0"/>
              <w:marTop w:val="0"/>
              <w:marBottom w:val="0"/>
              <w:divBdr>
                <w:top w:val="none" w:sz="0" w:space="0" w:color="auto"/>
                <w:left w:val="none" w:sz="0" w:space="0" w:color="auto"/>
                <w:bottom w:val="none" w:sz="0" w:space="0" w:color="auto"/>
                <w:right w:val="none" w:sz="0" w:space="0" w:color="auto"/>
              </w:divBdr>
              <w:divsChild>
                <w:div w:id="1524005818">
                  <w:marLeft w:val="0"/>
                  <w:marRight w:val="0"/>
                  <w:marTop w:val="0"/>
                  <w:marBottom w:val="0"/>
                  <w:divBdr>
                    <w:top w:val="none" w:sz="0" w:space="0" w:color="auto"/>
                    <w:left w:val="none" w:sz="0" w:space="0" w:color="auto"/>
                    <w:bottom w:val="none" w:sz="0" w:space="0" w:color="auto"/>
                    <w:right w:val="none" w:sz="0" w:space="0" w:color="auto"/>
                  </w:divBdr>
                  <w:divsChild>
                    <w:div w:id="211312203">
                      <w:marLeft w:val="0"/>
                      <w:marRight w:val="150"/>
                      <w:marTop w:val="30"/>
                      <w:marBottom w:val="0"/>
                      <w:divBdr>
                        <w:top w:val="none" w:sz="0" w:space="0" w:color="auto"/>
                        <w:left w:val="none" w:sz="0" w:space="0" w:color="auto"/>
                        <w:bottom w:val="none" w:sz="0" w:space="0" w:color="auto"/>
                        <w:right w:val="none" w:sz="0" w:space="0" w:color="auto"/>
                      </w:divBdr>
                      <w:divsChild>
                        <w:div w:id="1708027355">
                          <w:marLeft w:val="0"/>
                          <w:marRight w:val="0"/>
                          <w:marTop w:val="0"/>
                          <w:marBottom w:val="0"/>
                          <w:divBdr>
                            <w:top w:val="none" w:sz="0" w:space="0" w:color="auto"/>
                            <w:left w:val="none" w:sz="0" w:space="0" w:color="auto"/>
                            <w:bottom w:val="none" w:sz="0" w:space="0" w:color="auto"/>
                            <w:right w:val="none" w:sz="0" w:space="0" w:color="auto"/>
                          </w:divBdr>
                        </w:div>
                      </w:divsChild>
                    </w:div>
                    <w:div w:id="2078434456">
                      <w:marLeft w:val="0"/>
                      <w:marRight w:val="150"/>
                      <w:marTop w:val="30"/>
                      <w:marBottom w:val="0"/>
                      <w:divBdr>
                        <w:top w:val="none" w:sz="0" w:space="0" w:color="auto"/>
                        <w:left w:val="none" w:sz="0" w:space="0" w:color="auto"/>
                        <w:bottom w:val="none" w:sz="0" w:space="0" w:color="auto"/>
                        <w:right w:val="none" w:sz="0" w:space="0" w:color="auto"/>
                      </w:divBdr>
                      <w:divsChild>
                        <w:div w:id="1586037219">
                          <w:marLeft w:val="0"/>
                          <w:marRight w:val="0"/>
                          <w:marTop w:val="0"/>
                          <w:marBottom w:val="0"/>
                          <w:divBdr>
                            <w:top w:val="none" w:sz="0" w:space="0" w:color="auto"/>
                            <w:left w:val="none" w:sz="0" w:space="0" w:color="auto"/>
                            <w:bottom w:val="none" w:sz="0" w:space="0" w:color="auto"/>
                            <w:right w:val="none" w:sz="0" w:space="0" w:color="auto"/>
                          </w:divBdr>
                        </w:div>
                      </w:divsChild>
                    </w:div>
                    <w:div w:id="1202594935">
                      <w:marLeft w:val="0"/>
                      <w:marRight w:val="0"/>
                      <w:marTop w:val="0"/>
                      <w:marBottom w:val="0"/>
                      <w:divBdr>
                        <w:top w:val="none" w:sz="0" w:space="0" w:color="auto"/>
                        <w:left w:val="none" w:sz="0" w:space="0" w:color="auto"/>
                        <w:bottom w:val="none" w:sz="0" w:space="0" w:color="auto"/>
                        <w:right w:val="none" w:sz="0" w:space="0" w:color="auto"/>
                      </w:divBdr>
                      <w:divsChild>
                        <w:div w:id="993992086">
                          <w:marLeft w:val="0"/>
                          <w:marRight w:val="0"/>
                          <w:marTop w:val="0"/>
                          <w:marBottom w:val="0"/>
                          <w:divBdr>
                            <w:top w:val="none" w:sz="0" w:space="0" w:color="auto"/>
                            <w:left w:val="none" w:sz="0" w:space="0" w:color="auto"/>
                            <w:bottom w:val="none" w:sz="0" w:space="0" w:color="auto"/>
                            <w:right w:val="none" w:sz="0" w:space="0" w:color="auto"/>
                          </w:divBdr>
                        </w:div>
                        <w:div w:id="599946450">
                          <w:marLeft w:val="0"/>
                          <w:marRight w:val="0"/>
                          <w:marTop w:val="0"/>
                          <w:marBottom w:val="0"/>
                          <w:divBdr>
                            <w:top w:val="none" w:sz="0" w:space="0" w:color="auto"/>
                            <w:left w:val="none" w:sz="0" w:space="0" w:color="auto"/>
                            <w:bottom w:val="none" w:sz="0" w:space="0" w:color="auto"/>
                            <w:right w:val="none" w:sz="0" w:space="0" w:color="auto"/>
                          </w:divBdr>
                        </w:div>
                      </w:divsChild>
                    </w:div>
                    <w:div w:id="1217662018">
                      <w:marLeft w:val="0"/>
                      <w:marRight w:val="150"/>
                      <w:marTop w:val="30"/>
                      <w:marBottom w:val="0"/>
                      <w:divBdr>
                        <w:top w:val="none" w:sz="0" w:space="0" w:color="auto"/>
                        <w:left w:val="none" w:sz="0" w:space="0" w:color="auto"/>
                        <w:bottom w:val="none" w:sz="0" w:space="0" w:color="auto"/>
                        <w:right w:val="none" w:sz="0" w:space="0" w:color="auto"/>
                      </w:divBdr>
                      <w:divsChild>
                        <w:div w:id="1401826906">
                          <w:marLeft w:val="0"/>
                          <w:marRight w:val="0"/>
                          <w:marTop w:val="0"/>
                          <w:marBottom w:val="0"/>
                          <w:divBdr>
                            <w:top w:val="none" w:sz="0" w:space="0" w:color="auto"/>
                            <w:left w:val="none" w:sz="0" w:space="0" w:color="auto"/>
                            <w:bottom w:val="none" w:sz="0" w:space="0" w:color="auto"/>
                            <w:right w:val="none" w:sz="0" w:space="0" w:color="auto"/>
                          </w:divBdr>
                          <w:divsChild>
                            <w:div w:id="178877100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778211815">
      <w:bodyDiv w:val="1"/>
      <w:marLeft w:val="0"/>
      <w:marRight w:val="0"/>
      <w:marTop w:val="0"/>
      <w:marBottom w:val="0"/>
      <w:divBdr>
        <w:top w:val="none" w:sz="0" w:space="0" w:color="auto"/>
        <w:left w:val="none" w:sz="0" w:space="0" w:color="auto"/>
        <w:bottom w:val="none" w:sz="0" w:space="0" w:color="auto"/>
        <w:right w:val="none" w:sz="0" w:space="0" w:color="auto"/>
      </w:divBdr>
    </w:div>
    <w:div w:id="1857769396">
      <w:bodyDiv w:val="1"/>
      <w:marLeft w:val="0"/>
      <w:marRight w:val="0"/>
      <w:marTop w:val="0"/>
      <w:marBottom w:val="0"/>
      <w:divBdr>
        <w:top w:val="none" w:sz="0" w:space="0" w:color="auto"/>
        <w:left w:val="none" w:sz="0" w:space="0" w:color="auto"/>
        <w:bottom w:val="none" w:sz="0" w:space="0" w:color="auto"/>
        <w:right w:val="none" w:sz="0" w:space="0" w:color="auto"/>
      </w:divBdr>
      <w:divsChild>
        <w:div w:id="1829713456">
          <w:marLeft w:val="0"/>
          <w:marRight w:val="0"/>
          <w:marTop w:val="0"/>
          <w:marBottom w:val="0"/>
          <w:divBdr>
            <w:top w:val="none" w:sz="0" w:space="0" w:color="auto"/>
            <w:left w:val="none" w:sz="0" w:space="0" w:color="auto"/>
            <w:bottom w:val="none" w:sz="0" w:space="0" w:color="auto"/>
            <w:right w:val="none" w:sz="0" w:space="0" w:color="auto"/>
          </w:divBdr>
        </w:div>
        <w:div w:id="1772120214">
          <w:marLeft w:val="0"/>
          <w:marRight w:val="0"/>
          <w:marTop w:val="0"/>
          <w:marBottom w:val="0"/>
          <w:divBdr>
            <w:top w:val="none" w:sz="0" w:space="0" w:color="auto"/>
            <w:left w:val="none" w:sz="0" w:space="0" w:color="auto"/>
            <w:bottom w:val="none" w:sz="0" w:space="0" w:color="auto"/>
            <w:right w:val="none" w:sz="0" w:space="0" w:color="auto"/>
          </w:divBdr>
        </w:div>
        <w:div w:id="1710764524">
          <w:marLeft w:val="0"/>
          <w:marRight w:val="0"/>
          <w:marTop w:val="0"/>
          <w:marBottom w:val="0"/>
          <w:divBdr>
            <w:top w:val="none" w:sz="0" w:space="0" w:color="auto"/>
            <w:left w:val="none" w:sz="0" w:space="0" w:color="auto"/>
            <w:bottom w:val="none" w:sz="0" w:space="0" w:color="auto"/>
            <w:right w:val="none" w:sz="0" w:space="0" w:color="auto"/>
          </w:divBdr>
        </w:div>
        <w:div w:id="1139541524">
          <w:marLeft w:val="0"/>
          <w:marRight w:val="0"/>
          <w:marTop w:val="0"/>
          <w:marBottom w:val="0"/>
          <w:divBdr>
            <w:top w:val="none" w:sz="0" w:space="0" w:color="auto"/>
            <w:left w:val="none" w:sz="0" w:space="0" w:color="auto"/>
            <w:bottom w:val="none" w:sz="0" w:space="0" w:color="auto"/>
            <w:right w:val="none" w:sz="0" w:space="0" w:color="auto"/>
          </w:divBdr>
        </w:div>
        <w:div w:id="711269263">
          <w:marLeft w:val="0"/>
          <w:marRight w:val="0"/>
          <w:marTop w:val="0"/>
          <w:marBottom w:val="0"/>
          <w:divBdr>
            <w:top w:val="none" w:sz="0" w:space="0" w:color="auto"/>
            <w:left w:val="none" w:sz="0" w:space="0" w:color="auto"/>
            <w:bottom w:val="none" w:sz="0" w:space="0" w:color="auto"/>
            <w:right w:val="none" w:sz="0" w:space="0" w:color="auto"/>
          </w:divBdr>
        </w:div>
        <w:div w:id="1467042190">
          <w:marLeft w:val="0"/>
          <w:marRight w:val="0"/>
          <w:marTop w:val="0"/>
          <w:marBottom w:val="0"/>
          <w:divBdr>
            <w:top w:val="none" w:sz="0" w:space="0" w:color="auto"/>
            <w:left w:val="none" w:sz="0" w:space="0" w:color="auto"/>
            <w:bottom w:val="none" w:sz="0" w:space="0" w:color="auto"/>
            <w:right w:val="none" w:sz="0" w:space="0" w:color="auto"/>
          </w:divBdr>
        </w:div>
        <w:div w:id="1764495080">
          <w:marLeft w:val="0"/>
          <w:marRight w:val="0"/>
          <w:marTop w:val="0"/>
          <w:marBottom w:val="0"/>
          <w:divBdr>
            <w:top w:val="none" w:sz="0" w:space="0" w:color="auto"/>
            <w:left w:val="none" w:sz="0" w:space="0" w:color="auto"/>
            <w:bottom w:val="none" w:sz="0" w:space="0" w:color="auto"/>
            <w:right w:val="none" w:sz="0" w:space="0" w:color="auto"/>
          </w:divBdr>
        </w:div>
      </w:divsChild>
    </w:div>
    <w:div w:id="1869366594">
      <w:bodyDiv w:val="1"/>
      <w:marLeft w:val="0"/>
      <w:marRight w:val="0"/>
      <w:marTop w:val="0"/>
      <w:marBottom w:val="0"/>
      <w:divBdr>
        <w:top w:val="none" w:sz="0" w:space="0" w:color="auto"/>
        <w:left w:val="none" w:sz="0" w:space="0" w:color="auto"/>
        <w:bottom w:val="none" w:sz="0" w:space="0" w:color="auto"/>
        <w:right w:val="none" w:sz="0" w:space="0" w:color="auto"/>
      </w:divBdr>
    </w:div>
    <w:div w:id="1955363595">
      <w:bodyDiv w:val="1"/>
      <w:marLeft w:val="0"/>
      <w:marRight w:val="0"/>
      <w:marTop w:val="0"/>
      <w:marBottom w:val="0"/>
      <w:divBdr>
        <w:top w:val="none" w:sz="0" w:space="0" w:color="auto"/>
        <w:left w:val="none" w:sz="0" w:space="0" w:color="auto"/>
        <w:bottom w:val="none" w:sz="0" w:space="0" w:color="auto"/>
        <w:right w:val="none" w:sz="0" w:space="0" w:color="auto"/>
      </w:divBdr>
      <w:divsChild>
        <w:div w:id="1443648760">
          <w:marLeft w:val="360"/>
          <w:marRight w:val="0"/>
          <w:marTop w:val="200"/>
          <w:marBottom w:val="0"/>
          <w:divBdr>
            <w:top w:val="none" w:sz="0" w:space="0" w:color="auto"/>
            <w:left w:val="none" w:sz="0" w:space="0" w:color="auto"/>
            <w:bottom w:val="none" w:sz="0" w:space="0" w:color="auto"/>
            <w:right w:val="none" w:sz="0" w:space="0" w:color="auto"/>
          </w:divBdr>
        </w:div>
        <w:div w:id="123740492">
          <w:marLeft w:val="360"/>
          <w:marRight w:val="0"/>
          <w:marTop w:val="200"/>
          <w:marBottom w:val="0"/>
          <w:divBdr>
            <w:top w:val="none" w:sz="0" w:space="0" w:color="auto"/>
            <w:left w:val="none" w:sz="0" w:space="0" w:color="auto"/>
            <w:bottom w:val="none" w:sz="0" w:space="0" w:color="auto"/>
            <w:right w:val="none" w:sz="0" w:space="0" w:color="auto"/>
          </w:divBdr>
        </w:div>
      </w:divsChild>
    </w:div>
    <w:div w:id="2070884341">
      <w:bodyDiv w:val="1"/>
      <w:marLeft w:val="0"/>
      <w:marRight w:val="0"/>
      <w:marTop w:val="0"/>
      <w:marBottom w:val="0"/>
      <w:divBdr>
        <w:top w:val="none" w:sz="0" w:space="0" w:color="auto"/>
        <w:left w:val="none" w:sz="0" w:space="0" w:color="auto"/>
        <w:bottom w:val="none" w:sz="0" w:space="0" w:color="auto"/>
        <w:right w:val="none" w:sz="0" w:space="0" w:color="auto"/>
      </w:divBdr>
      <w:divsChild>
        <w:div w:id="1884244486">
          <w:marLeft w:val="1080"/>
          <w:marRight w:val="0"/>
          <w:marTop w:val="120"/>
          <w:marBottom w:val="0"/>
          <w:divBdr>
            <w:top w:val="none" w:sz="0" w:space="0" w:color="auto"/>
            <w:left w:val="none" w:sz="0" w:space="0" w:color="auto"/>
            <w:bottom w:val="none" w:sz="0" w:space="0" w:color="auto"/>
            <w:right w:val="none" w:sz="0" w:space="0" w:color="auto"/>
          </w:divBdr>
        </w:div>
        <w:div w:id="1894732471">
          <w:marLeft w:val="1080"/>
          <w:marRight w:val="0"/>
          <w:marTop w:val="120"/>
          <w:marBottom w:val="0"/>
          <w:divBdr>
            <w:top w:val="none" w:sz="0" w:space="0" w:color="auto"/>
            <w:left w:val="none" w:sz="0" w:space="0" w:color="auto"/>
            <w:bottom w:val="none" w:sz="0" w:space="0" w:color="auto"/>
            <w:right w:val="none" w:sz="0" w:space="0" w:color="auto"/>
          </w:divBdr>
        </w:div>
        <w:div w:id="819614926">
          <w:marLeft w:val="108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a@standard.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encenelec.eu/aboutus/MgtCentre/Pages/default.asp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ndard.no/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DE27AA11BA41F9A4CB38E34C1382C8"/>
        <w:category>
          <w:name w:val="Allgemein"/>
          <w:gallery w:val="placeholder"/>
        </w:category>
        <w:types>
          <w:type w:val="bbPlcHdr"/>
        </w:types>
        <w:behaviors>
          <w:behavior w:val="content"/>
        </w:behaviors>
        <w:guid w:val="{4E48BA12-1941-438E-A004-A5093F8997C3}"/>
      </w:docPartPr>
      <w:docPartBody>
        <w:p w:rsidR="008E2045" w:rsidRDefault="006364D1" w:rsidP="006364D1">
          <w:pPr>
            <w:pStyle w:val="D1DE27AA11BA41F9A4CB38E34C1382C815"/>
          </w:pPr>
          <w:r w:rsidRPr="00B2783C">
            <w:rPr>
              <w:rStyle w:val="Plassholdertekst"/>
              <w:sz w:val="40"/>
              <w:szCs w:val="40"/>
              <w:lang w:val="en-GB"/>
            </w:rPr>
            <w:t>Choose organisation.</w:t>
          </w:r>
        </w:p>
      </w:docPartBody>
    </w:docPart>
    <w:docPart>
      <w:docPartPr>
        <w:name w:val="76170760F1F34F48A342D163F3E481D9"/>
        <w:category>
          <w:name w:val="Allgemein"/>
          <w:gallery w:val="placeholder"/>
        </w:category>
        <w:types>
          <w:type w:val="bbPlcHdr"/>
        </w:types>
        <w:behaviors>
          <w:behavior w:val="content"/>
        </w:behaviors>
        <w:guid w:val="{21FBD80F-CA58-454C-A383-31242D3D526F}"/>
      </w:docPartPr>
      <w:docPartBody>
        <w:p w:rsidR="00A214B5" w:rsidRDefault="00F14242" w:rsidP="00F14242">
          <w:pPr>
            <w:pStyle w:val="76170760F1F34F48A342D163F3E481D9"/>
          </w:pPr>
          <w:r w:rsidRPr="006156CD">
            <w:rPr>
              <w:rStyle w:val="Plassholdertekst"/>
            </w:rPr>
            <w:t>Klicken Sie hier, um Text einzugeben.</w:t>
          </w:r>
        </w:p>
      </w:docPartBody>
    </w:docPart>
    <w:docPart>
      <w:docPartPr>
        <w:name w:val="AD803BD50B544A1D9A84D2201B1DD727"/>
        <w:category>
          <w:name w:val="Allgemein"/>
          <w:gallery w:val="placeholder"/>
        </w:category>
        <w:types>
          <w:type w:val="bbPlcHdr"/>
        </w:types>
        <w:behaviors>
          <w:behavior w:val="content"/>
        </w:behaviors>
        <w:guid w:val="{4DF5A4EF-9555-40F4-A5A2-1D628777D3A9}"/>
      </w:docPartPr>
      <w:docPartBody>
        <w:p w:rsidR="00A214B5" w:rsidRDefault="00F14242" w:rsidP="00F14242">
          <w:pPr>
            <w:pStyle w:val="AD803BD50B544A1D9A84D2201B1DD727"/>
          </w:pPr>
          <w:r w:rsidRPr="006156CD">
            <w:rPr>
              <w:rStyle w:val="Plassholdertekst"/>
            </w:rPr>
            <w:t>Klicken Sie hier, um Text einzugeben.</w:t>
          </w:r>
        </w:p>
      </w:docPartBody>
    </w:docPart>
    <w:docPart>
      <w:docPartPr>
        <w:name w:val="720950EF677B44AC9B6BD24D142EB8BA"/>
        <w:category>
          <w:name w:val="Allgemein"/>
          <w:gallery w:val="placeholder"/>
        </w:category>
        <w:types>
          <w:type w:val="bbPlcHdr"/>
        </w:types>
        <w:behaviors>
          <w:behavior w:val="content"/>
        </w:behaviors>
        <w:guid w:val="{51E61BF9-3E2C-4F41-91F9-53C6FB3E269E}"/>
      </w:docPartPr>
      <w:docPartBody>
        <w:p w:rsidR="00A214B5" w:rsidRDefault="006364D1" w:rsidP="006364D1">
          <w:pPr>
            <w:pStyle w:val="720950EF677B44AC9B6BD24D142EB8BA7"/>
          </w:pPr>
          <w:r w:rsidRPr="00D82674">
            <w:rPr>
              <w:rStyle w:val="Plassholdertekst"/>
              <w:lang w:val="en-GB"/>
            </w:rPr>
            <w:t>Choose organisation.</w:t>
          </w:r>
        </w:p>
      </w:docPartBody>
    </w:docPart>
    <w:docPart>
      <w:docPartPr>
        <w:name w:val="863A894D5F804C2291E5DA2A79111178"/>
        <w:category>
          <w:name w:val="Allgemein"/>
          <w:gallery w:val="placeholder"/>
        </w:category>
        <w:types>
          <w:type w:val="bbPlcHdr"/>
        </w:types>
        <w:behaviors>
          <w:behavior w:val="content"/>
        </w:behaviors>
        <w:guid w:val="{E6F0F90C-E103-4462-87E6-4DFA5914E298}"/>
      </w:docPartPr>
      <w:docPartBody>
        <w:p w:rsidR="00A214B5" w:rsidRDefault="00F14242" w:rsidP="00F14242">
          <w:pPr>
            <w:pStyle w:val="863A894D5F804C2291E5DA2A79111178"/>
          </w:pPr>
          <w:r w:rsidRPr="006156CD">
            <w:rPr>
              <w:rStyle w:val="Plassholdertekst"/>
            </w:rPr>
            <w:t>Klicken Sie hier, um Text einzugeben.</w:t>
          </w:r>
        </w:p>
      </w:docPartBody>
    </w:docPart>
    <w:docPart>
      <w:docPartPr>
        <w:name w:val="A3FB17CB62AB44FB8D6440CC994FE06F"/>
        <w:category>
          <w:name w:val="Allgemein"/>
          <w:gallery w:val="placeholder"/>
        </w:category>
        <w:types>
          <w:type w:val="bbPlcHdr"/>
        </w:types>
        <w:behaviors>
          <w:behavior w:val="content"/>
        </w:behaviors>
        <w:guid w:val="{B7F5F126-9A8C-4F7A-BE17-54DD240A4E25}"/>
      </w:docPartPr>
      <w:docPartBody>
        <w:p w:rsidR="006313CD" w:rsidRDefault="006364D1" w:rsidP="006364D1">
          <w:pPr>
            <w:pStyle w:val="A3FB17CB62AB44FB8D6440CC994FE06F"/>
          </w:pPr>
          <w:r w:rsidRPr="006156CD">
            <w:rPr>
              <w:rStyle w:val="Plassholdertekst"/>
            </w:rPr>
            <w:t>Klicken Sie hier, um Text einzugeben.</w:t>
          </w:r>
        </w:p>
      </w:docPartBody>
    </w:docPart>
    <w:docPart>
      <w:docPartPr>
        <w:name w:val="95743B60F2E84891979B5E98826FA1F6"/>
        <w:category>
          <w:name w:val="Generelt"/>
          <w:gallery w:val="placeholder"/>
        </w:category>
        <w:types>
          <w:type w:val="bbPlcHdr"/>
        </w:types>
        <w:behaviors>
          <w:behavior w:val="content"/>
        </w:behaviors>
        <w:guid w:val="{6A4A372C-0033-47E0-B7CD-13F2498E0046}"/>
      </w:docPartPr>
      <w:docPartBody>
        <w:p w:rsidR="00000000" w:rsidRDefault="00F007FB" w:rsidP="00F007FB">
          <w:pPr>
            <w:pStyle w:val="95743B60F2E84891979B5E98826FA1F6"/>
          </w:pPr>
          <w:r w:rsidRPr="006156CD">
            <w:rPr>
              <w:rStyle w:val="Plassholderteks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CD"/>
    <w:rsid w:val="004413CF"/>
    <w:rsid w:val="005C68CD"/>
    <w:rsid w:val="005E0983"/>
    <w:rsid w:val="006313CD"/>
    <w:rsid w:val="006364D1"/>
    <w:rsid w:val="00760302"/>
    <w:rsid w:val="007E4D2C"/>
    <w:rsid w:val="0087136E"/>
    <w:rsid w:val="008E2045"/>
    <w:rsid w:val="00A214B5"/>
    <w:rsid w:val="00A61586"/>
    <w:rsid w:val="00AD64AA"/>
    <w:rsid w:val="00B10A28"/>
    <w:rsid w:val="00C12FEA"/>
    <w:rsid w:val="00D14A50"/>
    <w:rsid w:val="00E00380"/>
    <w:rsid w:val="00E70ECD"/>
    <w:rsid w:val="00E755E7"/>
    <w:rsid w:val="00E766C9"/>
    <w:rsid w:val="00F007FB"/>
    <w:rsid w:val="00F14242"/>
    <w:rsid w:val="00F42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007FB"/>
    <w:rPr>
      <w:color w:val="808080"/>
    </w:rPr>
  </w:style>
  <w:style w:type="paragraph" w:customStyle="1" w:styleId="76170760F1F34F48A342D163F3E481D9">
    <w:name w:val="76170760F1F34F48A342D163F3E481D9"/>
    <w:rsid w:val="00F14242"/>
  </w:style>
  <w:style w:type="paragraph" w:customStyle="1" w:styleId="AD803BD50B544A1D9A84D2201B1DD727">
    <w:name w:val="AD803BD50B544A1D9A84D2201B1DD727"/>
    <w:rsid w:val="00F14242"/>
  </w:style>
  <w:style w:type="paragraph" w:customStyle="1" w:styleId="863A894D5F804C2291E5DA2A79111178">
    <w:name w:val="863A894D5F804C2291E5DA2A79111178"/>
    <w:rsid w:val="00F14242"/>
  </w:style>
  <w:style w:type="paragraph" w:customStyle="1" w:styleId="A3FB17CB62AB44FB8D6440CC994FE06F">
    <w:name w:val="A3FB17CB62AB44FB8D6440CC994FE06F"/>
    <w:rsid w:val="006364D1"/>
  </w:style>
  <w:style w:type="paragraph" w:customStyle="1" w:styleId="D1DE27AA11BA41F9A4CB38E34C1382C815">
    <w:name w:val="D1DE27AA11BA41F9A4CB38E34C1382C815"/>
    <w:rsid w:val="006364D1"/>
    <w:pPr>
      <w:spacing w:after="240" w:line="230" w:lineRule="atLeast"/>
      <w:jc w:val="both"/>
    </w:pPr>
    <w:rPr>
      <w:rFonts w:ascii="Arial" w:eastAsia="MS Mincho" w:hAnsi="Arial" w:cs="Times New Roman"/>
      <w:sz w:val="20"/>
      <w:szCs w:val="20"/>
      <w:lang w:val="de-DE" w:eastAsia="fr-FR"/>
    </w:rPr>
  </w:style>
  <w:style w:type="paragraph" w:customStyle="1" w:styleId="720950EF677B44AC9B6BD24D142EB8BA7">
    <w:name w:val="720950EF677B44AC9B6BD24D142EB8BA7"/>
    <w:rsid w:val="006364D1"/>
    <w:pPr>
      <w:spacing w:before="120" w:after="120" w:line="230" w:lineRule="atLeast"/>
      <w:jc w:val="both"/>
    </w:pPr>
    <w:rPr>
      <w:rFonts w:ascii="Arial" w:eastAsia="MS Mincho" w:hAnsi="Arial" w:cs="Times New Roman"/>
      <w:b/>
      <w:sz w:val="20"/>
      <w:szCs w:val="20"/>
      <w:lang w:val="de-DE" w:eastAsia="fr-FR"/>
    </w:rPr>
  </w:style>
  <w:style w:type="paragraph" w:customStyle="1" w:styleId="95743B60F2E84891979B5E98826FA1F6">
    <w:name w:val="95743B60F2E84891979B5E98826FA1F6"/>
    <w:rsid w:val="00F007FB"/>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12eab72a0a844588b57cc21ba53a743 xmlns="8918757d-ceba-4974-9e86-2ef38159e0eb">
      <Terms xmlns="http://schemas.microsoft.com/office/infopath/2007/PartnerControls"/>
    </n12eab72a0a844588b57cc21ba53a743>
    <ConversationID xmlns="8918757d-ceba-4974-9e86-2ef38159e0eb" xsi:nil="true"/>
    <ContactPersonID xmlns="8918757d-ceba-4974-9e86-2ef38159e0eb" xsi:nil="true"/>
    <ConversationTopic xmlns="8918757d-ceba-4974-9e86-2ef38159e0eb" xsi:nil="true"/>
    <SiteNo xmlns="8918757d-ceba-4974-9e86-2ef38159e0eb" xsi:nil="true"/>
    <lcf76f155ced4ddcb4097134ff3c332f xmlns="68482905-e691-4d9e-b667-1938ece571b3">
      <Terms xmlns="http://schemas.microsoft.com/office/infopath/2007/PartnerControls"/>
    </lcf76f155ced4ddcb4097134ff3c332f>
    <MailDate xmlns="8918757d-ceba-4974-9e86-2ef38159e0eb" xsi:nil="true"/>
    <TaxCatchAll xmlns="8918757d-ceba-4974-9e86-2ef38159e0eb" xsi:nil="true"/>
    <DocumentDescription xmlns="8918757d-ceba-4974-9e86-2ef38159e0eb" xsi:nil="true"/>
    <ContactPersonCompany xmlns="8918757d-ceba-4974-9e86-2ef38159e0eb" xsi:nil="true"/>
    <ConversationIndex xmlns="8918757d-ceba-4974-9e86-2ef38159e0eb" xsi:nil="true"/>
    <EmailPreview xmlns="8918757d-ceba-4974-9e86-2ef38159e0eb" xsi:nil="true"/>
    <ContactPerson xmlns="8918757d-ceba-4974-9e86-2ef38159e0eb" xsi:nil="true"/>
    <DocLink xmlns="8918757d-ceba-4974-9e86-2ef38159e0eb" xsi:nil="true"/>
    <DocumentType xmlns="8918757d-ceba-4974-9e86-2ef38159e0eb" xsi:nil="true"/>
    <ContactPersonCompanyID xmlns="8918757d-ceba-4974-9e86-2ef38159e0eb" xsi:nil="true"/>
    <ParentFolderElements xmlns="c97a665a-2da8-486f-af6f-13ec7c781563" xsi:nil="true"/>
    <Direction xmlns="8918757d-ceba-4974-9e86-2ef38159e0eb" xsi:nil="true"/>
    <LokalitetsID xmlns="8918757d-ceba-4974-9e86-2ef38159e0e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rosjektdokument" ma:contentTypeID="0x010100AE9F6841D8C87B428FE64F40E5B4B78200442E17C9E12C73438463DA38A54BEB53" ma:contentTypeVersion="20" ma:contentTypeDescription="Opprett et nytt dokument." ma:contentTypeScope="" ma:versionID="aa675d73d346b78e9b33293e14529d0e">
  <xsd:schema xmlns:xsd="http://www.w3.org/2001/XMLSchema" xmlns:xs="http://www.w3.org/2001/XMLSchema" xmlns:p="http://schemas.microsoft.com/office/2006/metadata/properties" xmlns:ns2="8918757d-ceba-4974-9e86-2ef38159e0eb" xmlns:ns3="c97a665a-2da8-486f-af6f-13ec7c781563" xmlns:ns4="68482905-e691-4d9e-b667-1938ece571b3" targetNamespace="http://schemas.microsoft.com/office/2006/metadata/properties" ma:root="true" ma:fieldsID="63be942423c96536ff7aefc9c89a5c78" ns2:_="" ns3:_="" ns4:_="">
    <xsd:import namespace="8918757d-ceba-4974-9e86-2ef38159e0eb"/>
    <xsd:import namespace="c97a665a-2da8-486f-af6f-13ec7c781563"/>
    <xsd:import namespace="68482905-e691-4d9e-b667-1938ece571b3"/>
    <xsd:element name="properties">
      <xsd:complexType>
        <xsd:sequence>
          <xsd:element name="documentManagement">
            <xsd:complexType>
              <xsd:all>
                <xsd:element ref="ns2:n12eab72a0a844588b57cc21ba53a743" minOccurs="0"/>
                <xsd:element ref="ns2:TaxCatchAll" minOccurs="0"/>
                <xsd:element ref="ns2:TaxCatchAllLabel" minOccurs="0"/>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2:LokalitetsID" minOccurs="0"/>
                <xsd:element ref="ns3:ParentFolderElements"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8757d-ceba-4974-9e86-2ef38159e0eb" elementFormDefault="qualified">
    <xsd:import namespace="http://schemas.microsoft.com/office/2006/documentManagement/types"/>
    <xsd:import namespace="http://schemas.microsoft.com/office/infopath/2007/PartnerControls"/>
    <xsd:element name="n12eab72a0a844588b57cc21ba53a743" ma:index="8" nillable="true" ma:taxonomy="true" ma:internalName="n12eab72a0a844588b57cc21ba53a743" ma:taxonomyFieldName="DocumentContent" ma:displayName="Dokumentinnhold" ma:fieldId="{712eab72-a0a8-4458-8b57-cc21ba53a743}" ma:sspId="d54d2559-b93f-454f-86dd-63e3f71f9103" ma:termSetId="7ca42414-fd89-4e19-8423-e2baeb9380ca" ma:anchorId="14973e0e-e701-409f-a24c-486aa8d6e78f" ma:open="false" ma:isKeyword="false">
      <xsd:complexType>
        <xsd:sequence>
          <xsd:element ref="pc:Terms" minOccurs="0" maxOccurs="1"/>
        </xsd:sequence>
      </xsd:complexType>
    </xsd:element>
    <xsd:element name="TaxCatchAll" ma:index="9" nillable="true" ma:displayName="Taxonomy Catch All Column" ma:hidden="true" ma:list="{e87c8728-b33f-4e42-8c5b-e6cf233efa54}" ma:internalName="TaxCatchAll" ma:showField="CatchAllData" ma:web="8918757d-ceba-4974-9e86-2ef38159e0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7c8728-b33f-4e42-8c5b-e6cf233efa54}" ma:internalName="TaxCatchAllLabel" ma:readOnly="true" ma:showField="CatchAllDataLabel" ma:web="8918757d-ceba-4974-9e86-2ef38159e0eb">
      <xsd:complexType>
        <xsd:complexContent>
          <xsd:extension base="dms:MultiChoiceLookup">
            <xsd:sequence>
              <xsd:element name="Value" type="dms:Lookup" maxOccurs="unbounded" minOccurs="0" nillable="true"/>
            </xsd:sequence>
          </xsd:extension>
        </xsd:complexContent>
      </xsd:complexType>
    </xsd:element>
    <xsd:element name="DocumentType" ma:index="12" nillable="true" ma:displayName="Dokumenttype" ma:indexed="tru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13" nillable="true" ma:displayName="Kontaktperson" ma:internalName="ContactPerson">
      <xsd:simpleType>
        <xsd:restriction base="dms:Text"/>
      </xsd:simpleType>
    </xsd:element>
    <xsd:element name="ContactPersonCompany" ma:index="14" nillable="true" ma:displayName="Kontaktperson selskap" ma:internalName="ContactPersonCompany">
      <xsd:simpleType>
        <xsd:restriction base="dms:Text"/>
      </xsd:simpleType>
    </xsd:element>
    <xsd:element name="ContactPersonCompanyID" ma:index="15" nillable="true" ma:displayName="Kontaktperson selskap ID" ma:internalName="ContactPersonCompanyID">
      <xsd:simpleType>
        <xsd:restriction base="dms:Text"/>
      </xsd:simpleType>
    </xsd:element>
    <xsd:element name="ContactPersonID" ma:index="16" nillable="true" ma:displayName="Kontaktperson ID" ma:internalName="ContactPersonID">
      <xsd:simpleType>
        <xsd:restriction base="dms:Text"/>
      </xsd:simpleType>
    </xsd:element>
    <xsd:element name="DocumentDescription" ma:index="17" nillable="true" ma:displayName="Dokumentbeskrivelse" ma:internalName="DocumentDescription">
      <xsd:simpleType>
        <xsd:restriction base="dms:Note"/>
      </xsd:simpleType>
    </xsd:element>
    <xsd:element name="MailDate" ma:index="18" nillable="true" ma:displayName="E-post dato" ma:format="DateTime" ma:internalName="MailDate">
      <xsd:simpleType>
        <xsd:restriction base="dms:DateTime"/>
      </xsd:simpleType>
    </xsd:element>
    <xsd:element name="Direction" ma:index="19" nillable="true" ma:displayName="E-postretning" ma:internalName="Direction">
      <xsd:simpleType>
        <xsd:restriction base="dms:Choice">
          <xsd:enumeration value="Inngående"/>
          <xsd:enumeration value="Utgående"/>
        </xsd:restriction>
      </xsd:simpleType>
    </xsd:element>
    <xsd:element name="DocLink" ma:index="20" nillable="true" ma:displayName="Dokumentlink" ma:internalName="DocLink">
      <xsd:simpleType>
        <xsd:restriction base="dms:Note">
          <xsd:maxLength value="255"/>
        </xsd:restriction>
      </xsd:simpleType>
    </xsd:element>
    <xsd:element name="ConversationIndex" ma:index="21" nillable="true" ma:displayName="ConversationIndex" ma:internalName="ConversationIndex">
      <xsd:simpleType>
        <xsd:restriction base="dms:Text"/>
      </xsd:simpleType>
    </xsd:element>
    <xsd:element name="ConversationID" ma:index="22" nillable="true" ma:displayName="Samtale" ma:internalName="ConversationID">
      <xsd:simpleType>
        <xsd:restriction base="dms:Text"/>
      </xsd:simpleType>
    </xsd:element>
    <xsd:element name="ConversationTopic" ma:index="23" nillable="true" ma:displayName="Samtale emne" ma:internalName="ConversationTopic">
      <xsd:simpleType>
        <xsd:restriction base="dms:Text"/>
      </xsd:simpleType>
    </xsd:element>
    <xsd:element name="SiteNo" ma:index="24" nillable="true" ma:displayName="Prosjekt nr" ma:internalName="SiteNo">
      <xsd:simpleType>
        <xsd:restriction base="dms:Text"/>
      </xsd:simpleType>
    </xsd:element>
    <xsd:element name="EmailPreview" ma:index="25" nillable="true" ma:displayName="EmailPreview" ma:internalName="EmailPreview">
      <xsd:simpleType>
        <xsd:restriction base="dms:Note"/>
      </xsd:simpleType>
    </xsd:element>
    <xsd:element name="LokalitetsID" ma:index="26" nillable="true" ma:displayName="LokalitetsID" ma:description="Oppgi lokalitetsnummer for alle ansleggssertifikat" ma:internalName="Lokalitets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a665a-2da8-486f-af6f-13ec7c781563" elementFormDefault="qualified">
    <xsd:import namespace="http://schemas.microsoft.com/office/2006/documentManagement/types"/>
    <xsd:import namespace="http://schemas.microsoft.com/office/infopath/2007/PartnerControls"/>
    <xsd:element name="ParentFolderElements" ma:index="27" nillable="true" ma:displayName="Mapperelasjoner" ma:list="{5970332b-8bbc-44c2-9032-63552818e7e3}" ma:internalName="ParentFolderElements" ma:showField="Title" ma:web="{c97a665a-2da8-486f-af6f-13ec7c781563}">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2905-e691-4d9e-b667-1938ece571b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Bildemerkelapper" ma:readOnly="false" ma:fieldId="{5cf76f15-5ced-4ddc-b409-7134ff3c332f}" ma:taxonomyMulti="true" ma:sspId="d54d2559-b93f-454f-86dd-63e3f71f9103"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Location" ma:index="42" nillable="true" ma:displayName="Location" ma:indexed="true" ma:internalName="MediaServiceLocation"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947A6-2D81-4943-99CB-525B6674EE25}">
  <ds:schemaRefs>
    <ds:schemaRef ds:uri="http://schemas.microsoft.com/office/2006/metadata/properties"/>
    <ds:schemaRef ds:uri="http://schemas.microsoft.com/office/infopath/2007/PartnerControls"/>
    <ds:schemaRef ds:uri="8918757d-ceba-4974-9e86-2ef38159e0eb"/>
    <ds:schemaRef ds:uri="68482905-e691-4d9e-b667-1938ece571b3"/>
    <ds:schemaRef ds:uri="c97a665a-2da8-486f-af6f-13ec7c781563"/>
  </ds:schemaRefs>
</ds:datastoreItem>
</file>

<file path=customXml/itemProps2.xml><?xml version="1.0" encoding="utf-8"?>
<ds:datastoreItem xmlns:ds="http://schemas.openxmlformats.org/officeDocument/2006/customXml" ds:itemID="{1F7FD510-632B-4549-81A5-A1FBC48A806D}">
  <ds:schemaRefs>
    <ds:schemaRef ds:uri="http://schemas.openxmlformats.org/officeDocument/2006/bibliography"/>
  </ds:schemaRefs>
</ds:datastoreItem>
</file>

<file path=customXml/itemProps3.xml><?xml version="1.0" encoding="utf-8"?>
<ds:datastoreItem xmlns:ds="http://schemas.openxmlformats.org/officeDocument/2006/customXml" ds:itemID="{DAE540B7-9777-4170-986B-FECFEF2A6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8757d-ceba-4974-9e86-2ef38159e0eb"/>
    <ds:schemaRef ds:uri="c97a665a-2da8-486f-af6f-13ec7c781563"/>
    <ds:schemaRef ds:uri="68482905-e691-4d9e-b667-1938ece57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CE104-E5A6-48E0-BF71-233A2B3C2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1183</Words>
  <Characters>6270</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Grün</dc:creator>
  <cp:lastModifiedBy>Hilde Aarefjord</cp:lastModifiedBy>
  <cp:revision>34</cp:revision>
  <cp:lastPrinted>2020-04-24T13:25:00Z</cp:lastPrinted>
  <dcterms:created xsi:type="dcterms:W3CDTF">2024-01-02T12:35:00Z</dcterms:created>
  <dcterms:modified xsi:type="dcterms:W3CDTF">2024-06-20T07:35:00Z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2013-11-05T00:00:00Z</vt:filetime>
  </property>
  <property fmtid="{D5CDD505-2E9C-101B-9397-08002B2CF9AE}" pid="3" name="LastSaved">
    <vt:filetime>2014-04-18T00:00:00Z</vt:filetime>
  </property>
  <property fmtid="{D5CDD505-2E9C-101B-9397-08002B2CF9AE}" pid="4" name="ContentTypeId">
    <vt:lpwstr>0x010100AE9F6841D8C87B428FE64F40E5B4B78200442E17C9E12C73438463DA38A54BEB53</vt:lpwstr>
  </property>
  <property fmtid="{D5CDD505-2E9C-101B-9397-08002B2CF9AE}" pid="5" name="MediaServiceImageTags">
    <vt:lpwstr/>
  </property>
  <property fmtid="{D5CDD505-2E9C-101B-9397-08002B2CF9AE}" pid="6" name="DocumentContent">
    <vt:lpwstr/>
  </property>
</Properties>
</file>